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F86B" w14:textId="77777777" w:rsidR="00462070" w:rsidRDefault="004620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9A523EC" w14:textId="77777777" w:rsidR="00462070" w:rsidRDefault="00462070">
      <w:pPr>
        <w:pStyle w:val="ConsPlusNormal"/>
        <w:jc w:val="both"/>
        <w:outlineLvl w:val="0"/>
      </w:pPr>
    </w:p>
    <w:p w14:paraId="3F5FE2BC" w14:textId="77777777" w:rsidR="00462070" w:rsidRDefault="00462070">
      <w:pPr>
        <w:pStyle w:val="ConsPlusNormal"/>
        <w:outlineLvl w:val="0"/>
      </w:pPr>
      <w:r>
        <w:t>Зарегистрировано в Минюсте России 28 декабря 2024 г. N 80833</w:t>
      </w:r>
    </w:p>
    <w:p w14:paraId="5C8A2382" w14:textId="77777777" w:rsidR="00462070" w:rsidRDefault="004620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810A91" w14:textId="77777777" w:rsidR="00462070" w:rsidRDefault="00462070">
      <w:pPr>
        <w:pStyle w:val="ConsPlusNormal"/>
      </w:pPr>
    </w:p>
    <w:p w14:paraId="037F3C70" w14:textId="77777777" w:rsidR="00462070" w:rsidRDefault="00462070">
      <w:pPr>
        <w:pStyle w:val="ConsPlusTitle"/>
        <w:jc w:val="center"/>
      </w:pPr>
      <w:r>
        <w:t>МИНИСТЕРСТВО ФИНАНСОВ РОССИЙСКОЙ ФЕДЕРАЦИИ</w:t>
      </w:r>
    </w:p>
    <w:p w14:paraId="433E4D69" w14:textId="77777777" w:rsidR="00462070" w:rsidRDefault="00462070">
      <w:pPr>
        <w:pStyle w:val="ConsPlusTitle"/>
        <w:jc w:val="center"/>
      </w:pPr>
    </w:p>
    <w:p w14:paraId="482C7BE0" w14:textId="77777777" w:rsidR="00462070" w:rsidRDefault="00462070">
      <w:pPr>
        <w:pStyle w:val="ConsPlusTitle"/>
        <w:jc w:val="center"/>
      </w:pPr>
      <w:r>
        <w:t>ФЕДЕРАЛЬНАЯ НАЛОГОВАЯ СЛУЖБА</w:t>
      </w:r>
    </w:p>
    <w:p w14:paraId="6D992C32" w14:textId="77777777" w:rsidR="00462070" w:rsidRDefault="00462070">
      <w:pPr>
        <w:pStyle w:val="ConsPlusTitle"/>
        <w:jc w:val="center"/>
      </w:pPr>
    </w:p>
    <w:p w14:paraId="2841629E" w14:textId="77777777" w:rsidR="00462070" w:rsidRDefault="00462070">
      <w:pPr>
        <w:pStyle w:val="ConsPlusTitle"/>
        <w:jc w:val="center"/>
      </w:pPr>
      <w:r>
        <w:t>ПРИКАЗ</w:t>
      </w:r>
    </w:p>
    <w:p w14:paraId="6F7102F7" w14:textId="77777777" w:rsidR="00462070" w:rsidRDefault="00462070">
      <w:pPr>
        <w:pStyle w:val="ConsPlusTitle"/>
        <w:jc w:val="center"/>
      </w:pPr>
      <w:r>
        <w:t>от 15 ноября 2024 г. N ЕД-7-3/1033@</w:t>
      </w:r>
    </w:p>
    <w:p w14:paraId="5D8BA714" w14:textId="77777777" w:rsidR="00462070" w:rsidRDefault="00462070">
      <w:pPr>
        <w:pStyle w:val="ConsPlusTitle"/>
        <w:jc w:val="center"/>
      </w:pPr>
    </w:p>
    <w:p w14:paraId="51959317" w14:textId="77777777" w:rsidR="00462070" w:rsidRDefault="00462070">
      <w:pPr>
        <w:pStyle w:val="ConsPlusTitle"/>
        <w:jc w:val="center"/>
      </w:pPr>
      <w:r>
        <w:t>ОБ УТВЕРЖДЕНИИ ФОРМЫ СВЕДЕНИЙ</w:t>
      </w:r>
    </w:p>
    <w:p w14:paraId="7238B79D" w14:textId="77777777" w:rsidR="00462070" w:rsidRDefault="00462070">
      <w:pPr>
        <w:pStyle w:val="ConsPlusTitle"/>
        <w:jc w:val="center"/>
      </w:pPr>
      <w:r>
        <w:t>О ВЫДАННЫХ РАЗРЕШЕНИЯХ (БЛАНКАХ РАЗРЕШЕНИЙ) НА ДОБЫЧУ</w:t>
      </w:r>
    </w:p>
    <w:p w14:paraId="04E8EF36" w14:textId="77777777" w:rsidR="00462070" w:rsidRDefault="00462070">
      <w:pPr>
        <w:pStyle w:val="ConsPlusTitle"/>
        <w:jc w:val="center"/>
      </w:pPr>
      <w:r>
        <w:t>ОБЪЕКТОВ ЖИВОТНОГО МИРА, СУММАХ И СРОКАХ УПЛАТЫ СБОРА</w:t>
      </w:r>
    </w:p>
    <w:p w14:paraId="772D90C1" w14:textId="77777777" w:rsidR="00462070" w:rsidRDefault="00462070">
      <w:pPr>
        <w:pStyle w:val="ConsPlusTitle"/>
        <w:jc w:val="center"/>
      </w:pPr>
      <w:r>
        <w:t>ЗА ПОЛЬЗОВАНИЕ ОБЪЕКТАМИ ЖИВОТНОГО МИРА, ПОРЯДКА ЕЕ</w:t>
      </w:r>
    </w:p>
    <w:p w14:paraId="2A17276A" w14:textId="77777777" w:rsidR="00462070" w:rsidRDefault="00462070">
      <w:pPr>
        <w:pStyle w:val="ConsPlusTitle"/>
        <w:jc w:val="center"/>
      </w:pPr>
      <w:r>
        <w:t>ЗАПОЛНЕНИЯ И ПРЕДСТАВЛЕНИЯ В НАЛОГОВЫЙ ОРГАН, А ТАКЖЕ</w:t>
      </w:r>
    </w:p>
    <w:p w14:paraId="554FC52E" w14:textId="77777777" w:rsidR="00462070" w:rsidRDefault="00462070">
      <w:pPr>
        <w:pStyle w:val="ConsPlusTitle"/>
        <w:jc w:val="center"/>
      </w:pPr>
      <w:r>
        <w:t>ФОРМАТА ЕЕ ПРЕДСТАВЛЕНИЯ В ЭЛЕКТРОННОЙ ФОРМЕ</w:t>
      </w:r>
    </w:p>
    <w:p w14:paraId="704C4DF9" w14:textId="77777777" w:rsidR="00462070" w:rsidRDefault="00462070">
      <w:pPr>
        <w:pStyle w:val="ConsPlusNormal"/>
        <w:jc w:val="both"/>
      </w:pPr>
    </w:p>
    <w:p w14:paraId="3A58489C" w14:textId="77777777" w:rsidR="00462070" w:rsidRDefault="0046207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первым пункта 4 статьи 31</w:t>
        </w:r>
      </w:hyperlink>
      <w:r>
        <w:t xml:space="preserve"> части первой Налогового кодекса Российской Федерации, </w:t>
      </w:r>
      <w:hyperlink r:id="rId6">
        <w:r>
          <w:rPr>
            <w:color w:val="0000FF"/>
          </w:rPr>
          <w:t>абзацем первым пункта 1</w:t>
        </w:r>
      </w:hyperlink>
      <w:r>
        <w:t xml:space="preserve"> и </w:t>
      </w:r>
      <w:hyperlink r:id="rId7">
        <w:r>
          <w:rPr>
            <w:color w:val="0000FF"/>
          </w:rPr>
          <w:t>подпунктом 5.9.37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506, в целях реализации положений </w:t>
      </w:r>
      <w:hyperlink r:id="rId8">
        <w:r>
          <w:rPr>
            <w:color w:val="0000FF"/>
          </w:rPr>
          <w:t>главы 25.1</w:t>
        </w:r>
      </w:hyperlink>
      <w:r>
        <w:t xml:space="preserve"> "Сборы за пользование объектами животного мира и за пользование объектами водных биологических ресурсов" части второй Налогового кодекса Российской Федерации, </w:t>
      </w:r>
      <w:hyperlink r:id="rId9">
        <w:r>
          <w:rPr>
            <w:color w:val="0000FF"/>
          </w:rPr>
          <w:t>пунктов 1</w:t>
        </w:r>
      </w:hyperlink>
      <w:r>
        <w:t xml:space="preserve"> и </w:t>
      </w:r>
      <w:hyperlink r:id="rId10">
        <w:r>
          <w:rPr>
            <w:color w:val="0000FF"/>
          </w:rPr>
          <w:t>3 статьи 333.6</w:t>
        </w:r>
      </w:hyperlink>
      <w:r>
        <w:t xml:space="preserve"> части второй Налогового кодекса Российской Федерации, а также в связи с принятием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08.08.2024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приказываю:</w:t>
      </w:r>
    </w:p>
    <w:p w14:paraId="67E66BF3" w14:textId="77777777" w:rsidR="00462070" w:rsidRDefault="00462070">
      <w:pPr>
        <w:pStyle w:val="ConsPlusNormal"/>
        <w:spacing w:before="220"/>
        <w:ind w:firstLine="540"/>
        <w:jc w:val="both"/>
      </w:pPr>
      <w:r>
        <w:t>1. Утвердить:</w:t>
      </w:r>
    </w:p>
    <w:p w14:paraId="0DC83CF8" w14:textId="77777777" w:rsidR="00462070" w:rsidRDefault="00462070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форму</w:t>
        </w:r>
      </w:hyperlink>
      <w:r>
        <w:t xml:space="preserve">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 согласно приложению N 1 к настоящему приказу;</w:t>
      </w:r>
    </w:p>
    <w:p w14:paraId="55D7BAF4" w14:textId="77777777" w:rsidR="00462070" w:rsidRDefault="00462070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порядок</w:t>
        </w:r>
      </w:hyperlink>
      <w:r>
        <w:t xml:space="preserve"> заполнения и представления в налоговый орган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 согласно приложению N 2 к настоящему приказу;</w:t>
      </w:r>
    </w:p>
    <w:p w14:paraId="502BF9B5" w14:textId="77777777" w:rsidR="00462070" w:rsidRDefault="00462070">
      <w:pPr>
        <w:pStyle w:val="ConsPlusNormal"/>
        <w:spacing w:before="220"/>
        <w:ind w:firstLine="540"/>
        <w:jc w:val="both"/>
      </w:pPr>
      <w:hyperlink w:anchor="P696">
        <w:r>
          <w:rPr>
            <w:color w:val="0000FF"/>
          </w:rPr>
          <w:t>формат</w:t>
        </w:r>
      </w:hyperlink>
      <w:r>
        <w:t xml:space="preserve"> представления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 в электронной форме согласно приложению N 3 к настоящему приказу.</w:t>
      </w:r>
    </w:p>
    <w:p w14:paraId="42177124" w14:textId="77777777" w:rsidR="00462070" w:rsidRDefault="0046207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85C4A7F" w14:textId="77777777" w:rsidR="00462070" w:rsidRDefault="0046207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ФНС России от 26.02.2006 N САЭ-3-21/108@ "Об утверждении формы сведений о выданных лицензиях (разрешениях) на пользование объектами животного мира, суммах и сроках уплаты сбора за пользование объектами животного мира" (зарегистрирован Министерством юстиции Российской Федерации 05.04.2006, регистрационный N 7656);</w:t>
      </w:r>
    </w:p>
    <w:p w14:paraId="27A2AA80" w14:textId="77777777" w:rsidR="00462070" w:rsidRDefault="0046207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ФНС России от 26.02.2006 N САЭ-3-21/109@ "Об утверждении формы сведений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</w:t>
      </w:r>
      <w:r>
        <w:lastRenderedPageBreak/>
        <w:t>сбора" (зарегистрирован Министерством юстиции Российской Федерации 27.03.2006, регистрационный N 7640);</w:t>
      </w:r>
    </w:p>
    <w:p w14:paraId="2673CB77" w14:textId="77777777" w:rsidR="00462070" w:rsidRDefault="0046207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приказа ФНС России от 17.04.2017 N ММВ-7-3/315@ "О внесении изменений в отдельные приказы ФНС России в части отмены обязательности печати хозяйственных обществ" (зарегистрирован Министерством юстиции Российской Федерации 16.06.2017, регистрационный N 47057).</w:t>
      </w:r>
    </w:p>
    <w:p w14:paraId="43515B56" w14:textId="77777777" w:rsidR="00462070" w:rsidRDefault="00462070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по истечении одного месяца со дня его официального опубликования, но не ранее 01.01.2025 и применяется начиная с представления сведений за январь 2025 года.</w:t>
      </w:r>
    </w:p>
    <w:p w14:paraId="2329DA8B" w14:textId="77777777" w:rsidR="00462070" w:rsidRDefault="0046207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 Федеральной налоговой службы,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сборов, иных обязательных платежей (за исключением транспортного налога, налога на имущество организаций, налога на имущество физических лиц, земельного налога, налога на доходы физических лиц, страховых взносов).</w:t>
      </w:r>
    </w:p>
    <w:p w14:paraId="17B1DA58" w14:textId="77777777" w:rsidR="00462070" w:rsidRDefault="00462070">
      <w:pPr>
        <w:pStyle w:val="ConsPlusNormal"/>
        <w:jc w:val="both"/>
      </w:pPr>
    </w:p>
    <w:p w14:paraId="1D121F43" w14:textId="77777777" w:rsidR="00462070" w:rsidRDefault="00462070">
      <w:pPr>
        <w:pStyle w:val="ConsPlusNormal"/>
        <w:jc w:val="right"/>
      </w:pPr>
      <w:r>
        <w:t>Руководитель</w:t>
      </w:r>
    </w:p>
    <w:p w14:paraId="5B461725" w14:textId="77777777" w:rsidR="00462070" w:rsidRDefault="00462070">
      <w:pPr>
        <w:pStyle w:val="ConsPlusNormal"/>
        <w:jc w:val="right"/>
      </w:pPr>
      <w:r>
        <w:t>Федеральной налоговой службы</w:t>
      </w:r>
    </w:p>
    <w:p w14:paraId="2AF2BD0F" w14:textId="77777777" w:rsidR="00462070" w:rsidRDefault="00462070">
      <w:pPr>
        <w:pStyle w:val="ConsPlusNormal"/>
        <w:jc w:val="right"/>
      </w:pPr>
      <w:r>
        <w:t>Д.В.ЕГОРОВ</w:t>
      </w:r>
    </w:p>
    <w:p w14:paraId="3D4BC164" w14:textId="77777777" w:rsidR="00462070" w:rsidRDefault="00462070">
      <w:pPr>
        <w:pStyle w:val="ConsPlusNormal"/>
        <w:jc w:val="both"/>
      </w:pPr>
    </w:p>
    <w:p w14:paraId="1E46E41C" w14:textId="77777777" w:rsidR="00462070" w:rsidRDefault="00462070">
      <w:pPr>
        <w:pStyle w:val="ConsPlusNormal"/>
        <w:jc w:val="both"/>
      </w:pPr>
    </w:p>
    <w:p w14:paraId="20A9C44A" w14:textId="77777777" w:rsidR="00462070" w:rsidRDefault="00462070">
      <w:pPr>
        <w:pStyle w:val="ConsPlusNormal"/>
        <w:jc w:val="both"/>
      </w:pPr>
    </w:p>
    <w:p w14:paraId="2BDC149D" w14:textId="77777777" w:rsidR="00462070" w:rsidRDefault="00462070">
      <w:pPr>
        <w:pStyle w:val="ConsPlusNormal"/>
        <w:jc w:val="both"/>
      </w:pPr>
    </w:p>
    <w:p w14:paraId="350F9AAF" w14:textId="77777777" w:rsidR="00462070" w:rsidRDefault="00462070">
      <w:pPr>
        <w:pStyle w:val="ConsPlusNormal"/>
        <w:jc w:val="both"/>
      </w:pPr>
    </w:p>
    <w:p w14:paraId="32AE08A3" w14:textId="77777777" w:rsidR="00462070" w:rsidRDefault="00462070">
      <w:pPr>
        <w:pStyle w:val="ConsPlusNormal"/>
        <w:jc w:val="right"/>
        <w:outlineLvl w:val="0"/>
      </w:pPr>
      <w:r>
        <w:t>Приложение N 1</w:t>
      </w:r>
    </w:p>
    <w:p w14:paraId="598E1F9E" w14:textId="77777777" w:rsidR="00462070" w:rsidRDefault="00462070">
      <w:pPr>
        <w:pStyle w:val="ConsPlusNormal"/>
        <w:jc w:val="right"/>
      </w:pPr>
      <w:r>
        <w:t>к приказу ФНС России</w:t>
      </w:r>
    </w:p>
    <w:p w14:paraId="3C5FD866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43FD9F64" w14:textId="77777777" w:rsidR="00462070" w:rsidRDefault="00462070">
      <w:pPr>
        <w:pStyle w:val="ConsPlusNormal"/>
        <w:jc w:val="both"/>
      </w:pPr>
    </w:p>
    <w:p w14:paraId="73D88D1A" w14:textId="77777777" w:rsidR="00462070" w:rsidRDefault="00462070">
      <w:pPr>
        <w:pStyle w:val="ConsPlusNonformat"/>
        <w:jc w:val="both"/>
      </w:pPr>
      <w:r>
        <w:rPr>
          <w:sz w:val="18"/>
        </w:rPr>
        <w:t>┌─┐ ││││││││││││││┌─┐       ┌─┬─┬─┬─┬─┬─┬─┬─┬─┬─┬─┬─┐</w:t>
      </w:r>
    </w:p>
    <w:p w14:paraId="55AA0D1D" w14:textId="77777777" w:rsidR="00462070" w:rsidRDefault="00462070">
      <w:pPr>
        <w:pStyle w:val="ConsPlusNonformat"/>
        <w:jc w:val="both"/>
      </w:pPr>
      <w:r>
        <w:rPr>
          <w:sz w:val="18"/>
        </w:rPr>
        <w:t>└─┘ ││││││││││││││└─┘   ИНН │ │ │ │ │ │ │ │ │ │ │ │ │</w:t>
      </w:r>
    </w:p>
    <w:p w14:paraId="77C5F65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││0720││4012││          └─┴─┴─┴─┴─┴─┴─┴─┴─┴─┴─┴─┘</w:t>
      </w:r>
    </w:p>
    <w:p w14:paraId="008740A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┌─┬─┬─┬─┬─┬─┬─┬─┬─┐      ┌─┬─┬─┐</w:t>
      </w:r>
    </w:p>
    <w:p w14:paraId="5FC89F4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КПП │ │ │ │ │ │ │ │ │ │ Стр. │0│0│1│</w:t>
      </w:r>
    </w:p>
    <w:p w14:paraId="2E93921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└─┴─┴─┴─┴─┴─┴─┴─┴─┘      └─┴─┴─┘</w:t>
      </w:r>
    </w:p>
    <w:p w14:paraId="6E57F768" w14:textId="77777777" w:rsidR="00462070" w:rsidRDefault="00462070">
      <w:pPr>
        <w:pStyle w:val="ConsPlusNonformat"/>
        <w:jc w:val="both"/>
      </w:pPr>
    </w:p>
    <w:p w14:paraId="3FBB516F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Форма по КНД 1114005</w:t>
      </w:r>
    </w:p>
    <w:p w14:paraId="102FE485" w14:textId="77777777" w:rsidR="00462070" w:rsidRDefault="00462070">
      <w:pPr>
        <w:pStyle w:val="ConsPlusNonformat"/>
        <w:jc w:val="both"/>
      </w:pPr>
    </w:p>
    <w:p w14:paraId="185E89F3" w14:textId="77777777" w:rsidR="00462070" w:rsidRDefault="00462070">
      <w:pPr>
        <w:pStyle w:val="ConsPlusNonformat"/>
        <w:jc w:val="both"/>
      </w:pPr>
      <w:bookmarkStart w:id="0" w:name="P51"/>
      <w:bookmarkEnd w:id="0"/>
      <w:r>
        <w:rPr>
          <w:sz w:val="18"/>
        </w:rPr>
        <w:t xml:space="preserve">                      Сведения о выданных разрешениях</w:t>
      </w:r>
    </w:p>
    <w:p w14:paraId="7DDEFBA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(бланках разрешений) на добычу объектов животного мира, суммах</w:t>
      </w:r>
    </w:p>
    <w:p w14:paraId="6E682CD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и сроках уплаты сбора за пользование объектами животного мира</w:t>
      </w:r>
    </w:p>
    <w:p w14:paraId="2D8D6743" w14:textId="77777777" w:rsidR="00462070" w:rsidRDefault="00462070">
      <w:pPr>
        <w:pStyle w:val="ConsPlusNonformat"/>
        <w:jc w:val="both"/>
      </w:pPr>
    </w:p>
    <w:p w14:paraId="24BF348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┌─┬─┬─┐               ┌─┬─┐                   ┌─┬─┬─┬─┐</w:t>
      </w:r>
    </w:p>
    <w:p w14:paraId="564E176C" w14:textId="77777777" w:rsidR="00462070" w:rsidRDefault="00462070">
      <w:pPr>
        <w:pStyle w:val="ConsPlusNonformat"/>
        <w:jc w:val="both"/>
      </w:pPr>
      <w:bookmarkStart w:id="1" w:name="P56"/>
      <w:bookmarkEnd w:id="1"/>
      <w:r>
        <w:rPr>
          <w:sz w:val="18"/>
        </w:rPr>
        <w:t>Номер корректировки │ │ │ │   Месяц (код) │ │ │   Календарный год │ │ │ │ │</w:t>
      </w:r>
    </w:p>
    <w:p w14:paraId="0CE56CE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└─┴─┴─┘               └─┴─┘                   └─┴─┴─┴─┘</w:t>
      </w:r>
    </w:p>
    <w:p w14:paraId="58902F50" w14:textId="77777777" w:rsidR="00462070" w:rsidRDefault="00462070">
      <w:pPr>
        <w:pStyle w:val="ConsPlusNonformat"/>
        <w:jc w:val="both"/>
      </w:pPr>
    </w:p>
    <w:p w14:paraId="2E73F5E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┌─┬─┬─┬─┐</w:t>
      </w:r>
    </w:p>
    <w:p w14:paraId="31ACFFE6" w14:textId="77777777" w:rsidR="00462070" w:rsidRDefault="00462070">
      <w:pPr>
        <w:pStyle w:val="ConsPlusNonformat"/>
        <w:jc w:val="both"/>
      </w:pPr>
      <w:bookmarkStart w:id="2" w:name="P60"/>
      <w:bookmarkEnd w:id="2"/>
      <w:r>
        <w:rPr>
          <w:sz w:val="18"/>
        </w:rPr>
        <w:t>Представляется в налоговый орган (код) │ │ │ │ │</w:t>
      </w:r>
    </w:p>
    <w:p w14:paraId="54E1ECC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└─┴─┴─┴─┘</w:t>
      </w:r>
    </w:p>
    <w:p w14:paraId="7A44658D" w14:textId="77777777" w:rsidR="00462070" w:rsidRDefault="00462070">
      <w:pPr>
        <w:pStyle w:val="ConsPlusNonformat"/>
        <w:jc w:val="both"/>
      </w:pPr>
    </w:p>
    <w:p w14:paraId="2CF8D054" w14:textId="77777777" w:rsidR="00462070" w:rsidRDefault="00462070">
      <w:pPr>
        <w:pStyle w:val="ConsPlusNonformat"/>
        <w:jc w:val="both"/>
      </w:pPr>
      <w:bookmarkStart w:id="3" w:name="P63"/>
      <w:bookmarkEnd w:id="3"/>
      <w:proofErr w:type="gramStart"/>
      <w:r>
        <w:rPr>
          <w:sz w:val="18"/>
        </w:rPr>
        <w:t>Орган  (</w:t>
      </w:r>
      <w:proofErr w:type="gramEnd"/>
      <w:r>
        <w:rPr>
          <w:sz w:val="18"/>
        </w:rPr>
        <w:t>лицо),  выдающий  (выдающее)  в  установленном  порядке  разрешения</w:t>
      </w:r>
    </w:p>
    <w:p w14:paraId="605CF4F7" w14:textId="77777777" w:rsidR="00462070" w:rsidRDefault="00462070">
      <w:pPr>
        <w:pStyle w:val="ConsPlusNonformat"/>
        <w:jc w:val="both"/>
      </w:pPr>
      <w:r>
        <w:rPr>
          <w:sz w:val="18"/>
        </w:rPr>
        <w:t>(бланки разрешений) на добычу объектов животного мира</w:t>
      </w:r>
    </w:p>
    <w:p w14:paraId="692E8863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93323F1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9F6B68E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8C655E8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BDA638C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429C987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2250774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19BA497" w14:textId="77777777" w:rsidR="00462070" w:rsidRDefault="00462070">
      <w:pPr>
        <w:pStyle w:val="ConsPlusNonformat"/>
        <w:jc w:val="both"/>
      </w:pPr>
      <w:r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14:paraId="3B05F837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F103B22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CB9696E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00E9852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AF6693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(полное наименование организации/фамилия, имя, отчество </w:t>
      </w:r>
      <w:hyperlink w:anchor="P123">
        <w:r>
          <w:rPr>
            <w:color w:val="0000FF"/>
            <w:sz w:val="18"/>
          </w:rPr>
          <w:t>&lt;1&gt;</w:t>
        </w:r>
      </w:hyperlink>
    </w:p>
    <w:p w14:paraId="3A2E49C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индивидуального предпринимателя)</w:t>
      </w:r>
    </w:p>
    <w:p w14:paraId="1CD0397F" w14:textId="77777777" w:rsidR="00462070" w:rsidRDefault="00462070">
      <w:pPr>
        <w:pStyle w:val="ConsPlusNonformat"/>
        <w:jc w:val="both"/>
      </w:pPr>
    </w:p>
    <w:p w14:paraId="7B3A827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14:paraId="0EAB29EE" w14:textId="77777777" w:rsidR="00462070" w:rsidRDefault="00462070">
      <w:pPr>
        <w:pStyle w:val="ConsPlusNonformat"/>
        <w:jc w:val="both"/>
      </w:pPr>
      <w:bookmarkStart w:id="4" w:name="P81"/>
      <w:bookmarkEnd w:id="4"/>
      <w:r>
        <w:rPr>
          <w:sz w:val="18"/>
        </w:rPr>
        <w:t>Номер контактного телефона │ │ │ │ │ │ │ │ │ │ │ │ │ │ │ │ │ │ │ │ │</w:t>
      </w:r>
    </w:p>
    <w:p w14:paraId="5774531F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14:paraId="24A5A6ED" w14:textId="77777777" w:rsidR="00462070" w:rsidRDefault="00462070">
      <w:pPr>
        <w:pStyle w:val="ConsPlusNonformat"/>
        <w:jc w:val="both"/>
      </w:pPr>
    </w:p>
    <w:p w14:paraId="0201A3B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┌─┬─┬─┐                                          ┌─┬─┬─┐</w:t>
      </w:r>
    </w:p>
    <w:p w14:paraId="13F1B617" w14:textId="77777777" w:rsidR="00462070" w:rsidRDefault="00462070">
      <w:pPr>
        <w:pStyle w:val="ConsPlusNonformat"/>
        <w:jc w:val="both"/>
      </w:pPr>
      <w:bookmarkStart w:id="5" w:name="P85"/>
      <w:bookmarkEnd w:id="5"/>
      <w:r>
        <w:rPr>
          <w:sz w:val="18"/>
        </w:rPr>
        <w:t xml:space="preserve">Данные </w:t>
      </w:r>
      <w:proofErr w:type="gramStart"/>
      <w:r>
        <w:rPr>
          <w:sz w:val="18"/>
        </w:rPr>
        <w:t>сведения  │</w:t>
      </w:r>
      <w:proofErr w:type="gramEnd"/>
      <w:r>
        <w:rPr>
          <w:sz w:val="18"/>
        </w:rPr>
        <w:t xml:space="preserve"> │ │ │  страницах с приложением подтверждающих  │ │ │ │ листах</w:t>
      </w:r>
    </w:p>
    <w:p w14:paraId="3AE33C5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представлены </w:t>
      </w:r>
      <w:proofErr w:type="gramStart"/>
      <w:r>
        <w:rPr>
          <w:sz w:val="18"/>
        </w:rPr>
        <w:t>на  └</w:t>
      </w:r>
      <w:proofErr w:type="gramEnd"/>
      <w:r>
        <w:rPr>
          <w:sz w:val="18"/>
        </w:rPr>
        <w:t>─┴─┴─┘  документов (копий) на                   └─┴─┴─┘</w:t>
      </w:r>
    </w:p>
    <w:p w14:paraId="3A8EB7FD" w14:textId="77777777" w:rsidR="00462070" w:rsidRDefault="00462070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10352B59" w14:textId="77777777" w:rsidR="00462070" w:rsidRDefault="00462070">
      <w:pPr>
        <w:pStyle w:val="ConsPlusNonformat"/>
        <w:jc w:val="both"/>
      </w:pPr>
      <w:bookmarkStart w:id="6" w:name="P88"/>
      <w:bookmarkEnd w:id="6"/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Заполняется работником налогового</w:t>
      </w:r>
    </w:p>
    <w:p w14:paraId="62CC9EE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указанных в настоящем </w:t>
      </w:r>
      <w:proofErr w:type="gramStart"/>
      <w:r>
        <w:rPr>
          <w:sz w:val="18"/>
        </w:rPr>
        <w:t xml:space="preserve">документе,   </w:t>
      </w:r>
      <w:proofErr w:type="gramEnd"/>
      <w:r>
        <w:rPr>
          <w:sz w:val="18"/>
        </w:rPr>
        <w:t xml:space="preserve">  │                органа</w:t>
      </w:r>
    </w:p>
    <w:p w14:paraId="5EF96FF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  │</w:t>
      </w:r>
    </w:p>
    <w:p w14:paraId="224850D6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│   Сведения о представлении документа</w:t>
      </w:r>
    </w:p>
    <w:p w14:paraId="4B51E4E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┌─┐ 1 - руководитель организации       │</w:t>
      </w:r>
    </w:p>
    <w:p w14:paraId="1FC65BF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│ │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индивидуальный                │</w:t>
      </w:r>
    </w:p>
    <w:p w14:paraId="17C3C0FE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└─┘     </w:t>
      </w:r>
      <w:proofErr w:type="gramStart"/>
      <w:r>
        <w:rPr>
          <w:sz w:val="18"/>
        </w:rPr>
        <w:t xml:space="preserve">предприниматель)   </w:t>
      </w:r>
      <w:proofErr w:type="gramEnd"/>
      <w:r>
        <w:rPr>
          <w:sz w:val="18"/>
        </w:rPr>
        <w:t xml:space="preserve">            │</w:t>
      </w:r>
    </w:p>
    <w:p w14:paraId="4BCFA01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2 - представитель организации      │</w:t>
      </w:r>
    </w:p>
    <w:p w14:paraId="773CBD8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(индивидуального               │                               ┌─┬─┐</w:t>
      </w:r>
    </w:p>
    <w:p w14:paraId="7040194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</w:t>
      </w:r>
      <w:proofErr w:type="gramStart"/>
      <w:r>
        <w:rPr>
          <w:sz w:val="18"/>
        </w:rPr>
        <w:t xml:space="preserve">предпринимателя)   </w:t>
      </w:r>
      <w:proofErr w:type="gramEnd"/>
      <w:r>
        <w:rPr>
          <w:sz w:val="18"/>
        </w:rPr>
        <w:t xml:space="preserve">            │Данные сведения представлены   │ │ │</w:t>
      </w:r>
    </w:p>
    <w:p w14:paraId="66173B12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┌─┬─┬─┬─┬─┬─┬─┬─┬─┬─┬─┬─┬─┬─┬─┬─┬─┬─┬─┬─┐│(</w:t>
      </w:r>
      <w:proofErr w:type="gramStart"/>
      <w:r>
        <w:rPr>
          <w:sz w:val="18"/>
        </w:rPr>
        <w:t xml:space="preserve">код)   </w:t>
      </w:r>
      <w:proofErr w:type="gramEnd"/>
      <w:r>
        <w:rPr>
          <w:sz w:val="18"/>
        </w:rPr>
        <w:t xml:space="preserve">                       └─┴─┘</w:t>
      </w:r>
    </w:p>
    <w:p w14:paraId="2441FFE0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14:paraId="13020227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┌─┬─┬─┐</w:t>
      </w:r>
    </w:p>
    <w:p w14:paraId="4F195A79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┌─┬─┬─┬─┬─┬─┬─┬─┬─┬─┬─┬─┬─┬─┬─┬─┬─┬─┬─┬─┐│на │ │ │ │ страницах</w:t>
      </w:r>
    </w:p>
    <w:p w14:paraId="1AB0B8AA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└─┴─┴─┘</w:t>
      </w:r>
    </w:p>
    <w:p w14:paraId="08A90A08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14:paraId="57F29831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┌─┬─┬─┬─┬─┬─┬─┬─┬─┬─┬─┬─┬─┬─┬─┬─┬─┬─┬─┬─┐│с приложением подтверждающих документов</w:t>
      </w:r>
    </w:p>
    <w:p w14:paraId="10C56DFD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14:paraId="011942C1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             ┌─┬─┬─┐</w:t>
      </w:r>
    </w:p>
    <w:p w14:paraId="4122904C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(фамилия, имя, отчество </w:t>
      </w:r>
      <w:hyperlink w:anchor="P123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руководителя │или их копий на │ │ │ │ листах</w:t>
      </w:r>
    </w:p>
    <w:p w14:paraId="6606979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организации либо представителя </w:t>
      </w:r>
      <w:proofErr w:type="gramStart"/>
      <w:r>
        <w:rPr>
          <w:sz w:val="18"/>
        </w:rPr>
        <w:t>полностью)│</w:t>
      </w:r>
      <w:proofErr w:type="gramEnd"/>
      <w:r>
        <w:rPr>
          <w:sz w:val="18"/>
        </w:rPr>
        <w:t xml:space="preserve">                └─┴─┴─┘</w:t>
      </w:r>
    </w:p>
    <w:p w14:paraId="25F1607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┌─┬─┐ ┌─┬─┐ ┌─┬─┬─┬─┐ │</w:t>
      </w:r>
    </w:p>
    <w:p w14:paraId="380E269F" w14:textId="77777777" w:rsidR="00462070" w:rsidRDefault="00462070">
      <w:pPr>
        <w:pStyle w:val="ConsPlusNonformat"/>
        <w:jc w:val="both"/>
      </w:pPr>
      <w:bookmarkStart w:id="7" w:name="P110"/>
      <w:bookmarkEnd w:id="7"/>
      <w:r>
        <w:rPr>
          <w:sz w:val="18"/>
        </w:rPr>
        <w:t xml:space="preserve">Подпись 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│Дата             ┌─┬─┐ ┌─┬─┐ ┌─┬─┬─┬─┐</w:t>
      </w:r>
    </w:p>
    <w:p w14:paraId="11EC6B7F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└─┴─┘ └─┴─┘ └─┴─┴─┴─┘ │представления   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</w:t>
      </w:r>
    </w:p>
    <w:p w14:paraId="35E4906C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│сведений         └─┴─┘ └─┴─┘ └─┴─┴─┴─┘</w:t>
      </w:r>
    </w:p>
    <w:p w14:paraId="1C855C4C" w14:textId="77777777" w:rsidR="00462070" w:rsidRDefault="00462070">
      <w:pPr>
        <w:pStyle w:val="ConsPlusNonformat"/>
        <w:jc w:val="both"/>
      </w:pPr>
      <w:bookmarkStart w:id="8" w:name="P113"/>
      <w:bookmarkEnd w:id="8"/>
      <w:r>
        <w:rPr>
          <w:sz w:val="18"/>
        </w:rPr>
        <w:t xml:space="preserve">   Наименование и реквизиты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>│</w:t>
      </w:r>
    </w:p>
    <w:p w14:paraId="43329A0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подтверждающие полномочия представителя │</w:t>
      </w:r>
    </w:p>
    <w:p w14:paraId="074B4D18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14:paraId="6ED949B0" w14:textId="77777777" w:rsidR="00462070" w:rsidRDefault="00462070">
      <w:pPr>
        <w:pStyle w:val="ConsPlusNonformat"/>
        <w:jc w:val="both"/>
      </w:pPr>
      <w:bookmarkStart w:id="9" w:name="P116"/>
      <w:bookmarkEnd w:id="9"/>
      <w:r>
        <w:rPr>
          <w:sz w:val="18"/>
        </w:rPr>
        <w:t>│ │ │ │ │ │ │ │ │ │ │ │ │ │ │ │ │ │ │ │ ││</w:t>
      </w:r>
    </w:p>
    <w:p w14:paraId="20ECD914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___________________     _____________</w:t>
      </w:r>
    </w:p>
    <w:p w14:paraId="39509CB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┌─┬─┬─┬─┬─┬─┬─┬─┬─┬─┬─┬─┬─┬─┬─┬─┬─┬─┬─┬─┐│    Фамилия, </w:t>
      </w:r>
      <w:proofErr w:type="gramStart"/>
      <w:r>
        <w:rPr>
          <w:sz w:val="18"/>
        </w:rPr>
        <w:t xml:space="preserve">имя,   </w:t>
      </w:r>
      <w:proofErr w:type="gramEnd"/>
      <w:r>
        <w:rPr>
          <w:sz w:val="18"/>
        </w:rPr>
        <w:t xml:space="preserve">        Подпись</w:t>
      </w:r>
    </w:p>
    <w:p w14:paraId="6499317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│ │ │ │ │ │ │ │ │ │ │ │ │ │ │ │ │ │ │ │ ││    отчество </w:t>
      </w:r>
      <w:hyperlink w:anchor="P123">
        <w:r>
          <w:rPr>
            <w:color w:val="0000FF"/>
            <w:sz w:val="18"/>
          </w:rPr>
          <w:t>&lt;1&gt;</w:t>
        </w:r>
      </w:hyperlink>
    </w:p>
    <w:p w14:paraId="640C3870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14:paraId="43DE0B16" w14:textId="77777777" w:rsidR="00462070" w:rsidRDefault="00462070">
      <w:pPr>
        <w:pStyle w:val="ConsPlusNonformat"/>
        <w:jc w:val="both"/>
      </w:pPr>
    </w:p>
    <w:p w14:paraId="385C222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14:paraId="419655B5" w14:textId="77777777" w:rsidR="00462070" w:rsidRDefault="00462070">
      <w:pPr>
        <w:pStyle w:val="ConsPlusNonformat"/>
        <w:jc w:val="both"/>
      </w:pPr>
      <w:bookmarkStart w:id="10" w:name="P123"/>
      <w:bookmarkEnd w:id="10"/>
      <w:r>
        <w:rPr>
          <w:sz w:val="18"/>
        </w:rPr>
        <w:t xml:space="preserve">    &lt;1</w:t>
      </w:r>
      <w:proofErr w:type="gramStart"/>
      <w:r>
        <w:rPr>
          <w:sz w:val="18"/>
        </w:rPr>
        <w:t>&gt;  Отчество</w:t>
      </w:r>
      <w:proofErr w:type="gramEnd"/>
      <w:r>
        <w:rPr>
          <w:sz w:val="18"/>
        </w:rPr>
        <w:t xml:space="preserve">  указывается  при  наличии  (относится  ко всем страницам</w:t>
      </w:r>
    </w:p>
    <w:p w14:paraId="3F62D50C" w14:textId="77777777" w:rsidR="00462070" w:rsidRDefault="00462070">
      <w:pPr>
        <w:pStyle w:val="ConsPlusNonformat"/>
        <w:jc w:val="both"/>
      </w:pPr>
      <w:r>
        <w:rPr>
          <w:sz w:val="18"/>
        </w:rPr>
        <w:t>документа).</w:t>
      </w:r>
    </w:p>
    <w:p w14:paraId="4D941476" w14:textId="77777777" w:rsidR="00462070" w:rsidRDefault="00462070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14:paraId="44E1CA4F" w14:textId="77777777" w:rsidR="00462070" w:rsidRDefault="00462070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14:paraId="251B1191" w14:textId="77777777" w:rsidR="00462070" w:rsidRDefault="00462070">
      <w:pPr>
        <w:pStyle w:val="ConsPlusNormal"/>
        <w:jc w:val="both"/>
      </w:pPr>
    </w:p>
    <w:p w14:paraId="1A7DAB7D" w14:textId="77777777" w:rsidR="00462070" w:rsidRDefault="00462070">
      <w:pPr>
        <w:pStyle w:val="ConsPlusNonformat"/>
        <w:jc w:val="both"/>
      </w:pPr>
      <w:r>
        <w:rPr>
          <w:sz w:val="18"/>
        </w:rPr>
        <w:t>┌─┐ ││││││││││││││┌─┐       ┌─┬─┬─┬─┬─┬─┬─┬─┬─┬─┬─┬─┐</w:t>
      </w:r>
    </w:p>
    <w:p w14:paraId="62289CA5" w14:textId="77777777" w:rsidR="00462070" w:rsidRDefault="00462070">
      <w:pPr>
        <w:pStyle w:val="ConsPlusNonformat"/>
        <w:jc w:val="both"/>
      </w:pPr>
      <w:bookmarkStart w:id="11" w:name="P129"/>
      <w:bookmarkEnd w:id="11"/>
      <w:r>
        <w:rPr>
          <w:sz w:val="18"/>
        </w:rPr>
        <w:t>└─┘ ││││││││││││││└─┘   ИНН │ │ │ │ │ │ │ │ │ │ │ │ │</w:t>
      </w:r>
    </w:p>
    <w:p w14:paraId="4B0E55A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││0720││4029││          └─┴─┴─┴─┴─┴─┴─┴─┴─┴─┴─┴─┘</w:t>
      </w:r>
    </w:p>
    <w:p w14:paraId="7FF9079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┌─┬─┬─┬─┬─┬─┬─┬─┬─┐      ┌─┬─┬─┐</w:t>
      </w:r>
    </w:p>
    <w:p w14:paraId="0FA410FB" w14:textId="77777777" w:rsidR="00462070" w:rsidRDefault="00462070">
      <w:pPr>
        <w:pStyle w:val="ConsPlusNonformat"/>
        <w:jc w:val="both"/>
      </w:pPr>
      <w:bookmarkStart w:id="12" w:name="P132"/>
      <w:bookmarkEnd w:id="12"/>
      <w:r>
        <w:rPr>
          <w:sz w:val="18"/>
        </w:rPr>
        <w:t xml:space="preserve">                        КПП │ │ │ │ │ │ │ │ │ │ Стр. │ │ │ │</w:t>
      </w:r>
    </w:p>
    <w:p w14:paraId="242C35C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└─┴─┴─┴─┴─┴─┴─┴─┴─┘      └─┴─┴─┘</w:t>
      </w:r>
    </w:p>
    <w:p w14:paraId="4F186099" w14:textId="77777777" w:rsidR="00462070" w:rsidRDefault="00462070">
      <w:pPr>
        <w:pStyle w:val="ConsPlusNonformat"/>
        <w:jc w:val="both"/>
      </w:pPr>
    </w:p>
    <w:p w14:paraId="753E9BBB" w14:textId="77777777" w:rsidR="00462070" w:rsidRDefault="00462070">
      <w:pPr>
        <w:pStyle w:val="ConsPlusNonformat"/>
        <w:jc w:val="both"/>
      </w:pPr>
      <w:bookmarkStart w:id="13" w:name="P135"/>
      <w:bookmarkEnd w:id="13"/>
      <w:r>
        <w:rPr>
          <w:sz w:val="18"/>
        </w:rPr>
        <w:t xml:space="preserve">              Раздел 1. Сведения о выданных физическим лицам</w:t>
      </w:r>
    </w:p>
    <w:p w14:paraId="7DE9401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разрешениях на добычу объектов животного мира, суммах и сроках</w:t>
      </w:r>
    </w:p>
    <w:p w14:paraId="784C35E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уплаты сбора за пользование объектами животного мира</w:t>
      </w:r>
    </w:p>
    <w:p w14:paraId="1EBBC0E6" w14:textId="77777777" w:rsidR="00462070" w:rsidRDefault="00462070">
      <w:pPr>
        <w:pStyle w:val="ConsPlusNonformat"/>
        <w:jc w:val="both"/>
      </w:pPr>
    </w:p>
    <w:p w14:paraId="23E3E80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Показатели       Код строки        Значения показателей</w:t>
      </w:r>
    </w:p>
    <w:p w14:paraId="794968BF" w14:textId="77777777" w:rsidR="00462070" w:rsidRDefault="00462070">
      <w:pPr>
        <w:pStyle w:val="ConsPlusNonformat"/>
        <w:jc w:val="both"/>
      </w:pPr>
    </w:p>
    <w:p w14:paraId="1044728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1                2                      3</w:t>
      </w:r>
    </w:p>
    <w:p w14:paraId="2CEA8AB9" w14:textId="77777777" w:rsidR="00462070" w:rsidRDefault="00462070">
      <w:pPr>
        <w:pStyle w:val="ConsPlusNonformat"/>
        <w:jc w:val="both"/>
      </w:pPr>
    </w:p>
    <w:p w14:paraId="3CD8A15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┌─┐ 0 - аннулированные</w:t>
      </w:r>
    </w:p>
    <w:p w14:paraId="5DB2610B" w14:textId="77777777" w:rsidR="00462070" w:rsidRDefault="00462070">
      <w:pPr>
        <w:pStyle w:val="ConsPlusNonformat"/>
        <w:jc w:val="both"/>
      </w:pPr>
      <w:bookmarkStart w:id="14" w:name="P144"/>
      <w:bookmarkEnd w:id="14"/>
      <w:r>
        <w:rPr>
          <w:sz w:val="18"/>
        </w:rPr>
        <w:t xml:space="preserve">Признак сведений                   </w:t>
      </w:r>
      <w:proofErr w:type="gramStart"/>
      <w:r>
        <w:rPr>
          <w:sz w:val="18"/>
        </w:rPr>
        <w:t>001  │</w:t>
      </w:r>
      <w:proofErr w:type="gramEnd"/>
      <w:r>
        <w:rPr>
          <w:sz w:val="18"/>
        </w:rPr>
        <w:t xml:space="preserve"> │ 1 - уточненные, добавочные</w:t>
      </w:r>
    </w:p>
    <w:p w14:paraId="1F41C60E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└─┘</w:t>
      </w:r>
    </w:p>
    <w:p w14:paraId="3957BF8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765AAF72" w14:textId="77777777" w:rsidR="00462070" w:rsidRDefault="00462070">
      <w:pPr>
        <w:pStyle w:val="ConsPlusNonformat"/>
        <w:jc w:val="both"/>
      </w:pPr>
      <w:bookmarkStart w:id="15" w:name="P147"/>
      <w:bookmarkEnd w:id="15"/>
      <w:r>
        <w:rPr>
          <w:sz w:val="18"/>
        </w:rPr>
        <w:t xml:space="preserve">Код бюджетной классификации        </w:t>
      </w:r>
      <w:proofErr w:type="gramStart"/>
      <w:r>
        <w:rPr>
          <w:sz w:val="18"/>
        </w:rPr>
        <w:t>010  │</w:t>
      </w:r>
      <w:proofErr w:type="gramEnd"/>
      <w:r>
        <w:rPr>
          <w:sz w:val="18"/>
        </w:rPr>
        <w:t xml:space="preserve"> │ │ │ │ │ │ │ │ │ │ │ │ │ │ │ │ │ │ │ │</w:t>
      </w:r>
    </w:p>
    <w:p w14:paraId="1009A4B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5D010DDE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┌─┬─┬─┬─┬─┬─┬─┬─┬─┬─┬─┐</w:t>
      </w:r>
    </w:p>
    <w:p w14:paraId="0C7DF47D" w14:textId="77777777" w:rsidR="00462070" w:rsidRDefault="00462070">
      <w:pPr>
        <w:pStyle w:val="ConsPlusNonformat"/>
        <w:jc w:val="both"/>
      </w:pPr>
      <w:bookmarkStart w:id="16" w:name="P150"/>
      <w:bookmarkEnd w:id="16"/>
      <w:r>
        <w:rPr>
          <w:sz w:val="18"/>
        </w:rPr>
        <w:t xml:space="preserve">Код по </w:t>
      </w:r>
      <w:hyperlink r:id="rId15">
        <w:r>
          <w:rPr>
            <w:color w:val="0000FF"/>
            <w:sz w:val="18"/>
          </w:rPr>
          <w:t>ОКТМО</w:t>
        </w:r>
      </w:hyperlink>
      <w:r>
        <w:rPr>
          <w:sz w:val="18"/>
        </w:rPr>
        <w:t xml:space="preserve">                       </w:t>
      </w:r>
      <w:proofErr w:type="gramStart"/>
      <w:r>
        <w:rPr>
          <w:sz w:val="18"/>
        </w:rPr>
        <w:t>020  │</w:t>
      </w:r>
      <w:proofErr w:type="gramEnd"/>
      <w:r>
        <w:rPr>
          <w:sz w:val="18"/>
        </w:rPr>
        <w:t xml:space="preserve"> │ │ │ │ │ │ │ │ │ │ │</w:t>
      </w:r>
    </w:p>
    <w:p w14:paraId="5719160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└─┴─┴─┴─┴─┴─┴─┴─┴─┴─┴─┘</w:t>
      </w:r>
    </w:p>
    <w:p w14:paraId="786F1AB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14:paraId="59605783" w14:textId="77777777" w:rsidR="00462070" w:rsidRDefault="00462070">
      <w:pPr>
        <w:pStyle w:val="ConsPlusNonformat"/>
        <w:jc w:val="both"/>
      </w:pPr>
      <w:bookmarkStart w:id="17" w:name="P153"/>
      <w:bookmarkEnd w:id="17"/>
      <w:r>
        <w:rPr>
          <w:sz w:val="18"/>
        </w:rPr>
        <w:t xml:space="preserve">Серия и номер разрешения           </w:t>
      </w:r>
      <w:proofErr w:type="gramStart"/>
      <w:r>
        <w:rPr>
          <w:sz w:val="18"/>
        </w:rPr>
        <w:t>030  │</w:t>
      </w:r>
      <w:proofErr w:type="gramEnd"/>
      <w:r>
        <w:rPr>
          <w:sz w:val="18"/>
        </w:rPr>
        <w:t xml:space="preserve"> │ │ │ │ │ │ │ │ │ │ │ │ │ │ │</w:t>
      </w:r>
    </w:p>
    <w:p w14:paraId="600A1AA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14:paraId="7EAC446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┌─┬─┐ ┌─┬─┐ ┌─┬─┬─┬─┐</w:t>
      </w:r>
    </w:p>
    <w:p w14:paraId="31C8891F" w14:textId="77777777" w:rsidR="00462070" w:rsidRDefault="00462070">
      <w:pPr>
        <w:pStyle w:val="ConsPlusNonformat"/>
        <w:jc w:val="both"/>
      </w:pPr>
      <w:bookmarkStart w:id="18" w:name="P156"/>
      <w:bookmarkEnd w:id="18"/>
      <w:r>
        <w:rPr>
          <w:sz w:val="18"/>
        </w:rPr>
        <w:t xml:space="preserve">Дата выдачи разрешения             </w:t>
      </w:r>
      <w:proofErr w:type="gramStart"/>
      <w:r>
        <w:rPr>
          <w:sz w:val="18"/>
        </w:rPr>
        <w:t>040  │</w:t>
      </w:r>
      <w:proofErr w:type="gramEnd"/>
      <w:r>
        <w:rPr>
          <w:sz w:val="18"/>
        </w:rPr>
        <w:t xml:space="preserve"> │ │.│ │ │.│ │ │ │ │</w:t>
      </w:r>
    </w:p>
    <w:p w14:paraId="7541272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(срок уплаты </w:t>
      </w:r>
      <w:proofErr w:type="gramStart"/>
      <w:r>
        <w:rPr>
          <w:sz w:val="18"/>
        </w:rPr>
        <w:t xml:space="preserve">сбора)   </w:t>
      </w:r>
      <w:proofErr w:type="gramEnd"/>
      <w:r>
        <w:rPr>
          <w:sz w:val="18"/>
        </w:rPr>
        <w:t xml:space="preserve">                  └─┴─┘ └─┴─┘ └─┴─┴─┴─┘</w:t>
      </w:r>
    </w:p>
    <w:p w14:paraId="5F88DD09" w14:textId="77777777" w:rsidR="00462070" w:rsidRDefault="00462070">
      <w:pPr>
        <w:pStyle w:val="ConsPlusNonformat"/>
        <w:jc w:val="both"/>
      </w:pPr>
    </w:p>
    <w:p w14:paraId="20948D7F" w14:textId="77777777" w:rsidR="00462070" w:rsidRDefault="00462070">
      <w:pPr>
        <w:pStyle w:val="ConsPlusNonformat"/>
        <w:jc w:val="both"/>
      </w:pPr>
      <w:r>
        <w:rPr>
          <w:sz w:val="18"/>
        </w:rPr>
        <w:t>Сведения о физическом лице</w:t>
      </w:r>
    </w:p>
    <w:p w14:paraId="7E04F1D6" w14:textId="77777777" w:rsidR="00462070" w:rsidRDefault="00462070">
      <w:pPr>
        <w:pStyle w:val="ConsPlusNonformat"/>
        <w:jc w:val="both"/>
      </w:pPr>
    </w:p>
    <w:p w14:paraId="1EBEA17F" w14:textId="77777777" w:rsidR="00462070" w:rsidRDefault="00462070">
      <w:pPr>
        <w:pStyle w:val="ConsPlusNonformat"/>
        <w:jc w:val="both"/>
      </w:pPr>
      <w:bookmarkStart w:id="19" w:name="P161"/>
      <w:bookmarkEnd w:id="19"/>
      <w:r>
        <w:rPr>
          <w:sz w:val="18"/>
        </w:rPr>
        <w:t xml:space="preserve">  Фамилия, имя, отчество           050</w:t>
      </w:r>
    </w:p>
    <w:p w14:paraId="12463744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AC2F309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3F2771D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7D05B04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F408D3B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A76F60A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0C99CCC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1911CAC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705AECE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00FD0C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┌─┬─┬─┬─┬─┬─┬─┬─┬─┬─┬─┬─┐</w:t>
      </w:r>
    </w:p>
    <w:p w14:paraId="19C94820" w14:textId="77777777" w:rsidR="00462070" w:rsidRDefault="00462070">
      <w:pPr>
        <w:pStyle w:val="ConsPlusNonformat"/>
        <w:jc w:val="both"/>
      </w:pPr>
      <w:bookmarkStart w:id="20" w:name="P172"/>
      <w:bookmarkEnd w:id="20"/>
      <w:r>
        <w:rPr>
          <w:sz w:val="18"/>
        </w:rPr>
        <w:t xml:space="preserve">  ИНН                              </w:t>
      </w:r>
      <w:proofErr w:type="gramStart"/>
      <w:r>
        <w:rPr>
          <w:sz w:val="18"/>
        </w:rPr>
        <w:t>060  │</w:t>
      </w:r>
      <w:proofErr w:type="gramEnd"/>
      <w:r>
        <w:rPr>
          <w:sz w:val="18"/>
        </w:rPr>
        <w:t xml:space="preserve"> │ │ │ │ │ │ │ │ │ │ │ │</w:t>
      </w:r>
    </w:p>
    <w:p w14:paraId="59E0A15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</w:t>
      </w:r>
    </w:p>
    <w:p w14:paraId="199A0C1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┌─┬─┬─┐ ┌─┬─┬─┐ ┌─┬─┬─┐ ┌─┬─┬─┐</w:t>
      </w:r>
    </w:p>
    <w:p w14:paraId="45CE18B5" w14:textId="77777777" w:rsidR="00462070" w:rsidRDefault="00462070">
      <w:pPr>
        <w:pStyle w:val="ConsPlusNonformat"/>
        <w:jc w:val="both"/>
      </w:pPr>
      <w:bookmarkStart w:id="21" w:name="P175"/>
      <w:bookmarkEnd w:id="21"/>
      <w:r>
        <w:rPr>
          <w:sz w:val="18"/>
        </w:rPr>
        <w:t xml:space="preserve">Номер записи в ЕРН                 </w:t>
      </w:r>
      <w:proofErr w:type="gramStart"/>
      <w:r>
        <w:rPr>
          <w:sz w:val="18"/>
        </w:rPr>
        <w:t>070  │</w:t>
      </w:r>
      <w:proofErr w:type="gramEnd"/>
      <w:r>
        <w:rPr>
          <w:sz w:val="18"/>
        </w:rPr>
        <w:t xml:space="preserve"> │ │ │-│ │ │ │-│ │ │ │-│ │ │ │</w:t>
      </w:r>
    </w:p>
    <w:p w14:paraId="0E96AF8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└─┴─┴─┘ └─┴─┴─┘ └─┴─┴─┘ └─┴─┴─┘</w:t>
      </w:r>
    </w:p>
    <w:p w14:paraId="45D76983" w14:textId="77777777" w:rsidR="00462070" w:rsidRDefault="00462070">
      <w:pPr>
        <w:pStyle w:val="ConsPlusNonformat"/>
        <w:jc w:val="both"/>
      </w:pPr>
    </w:p>
    <w:p w14:paraId="73F7A047" w14:textId="77777777" w:rsidR="00462070" w:rsidRDefault="00462070">
      <w:pPr>
        <w:pStyle w:val="ConsPlusNonformat"/>
        <w:jc w:val="both"/>
      </w:pPr>
      <w:proofErr w:type="gramStart"/>
      <w:r>
        <w:rPr>
          <w:sz w:val="18"/>
        </w:rPr>
        <w:t>Иные  идентификационные</w:t>
      </w:r>
      <w:proofErr w:type="gramEnd"/>
      <w:r>
        <w:rPr>
          <w:sz w:val="18"/>
        </w:rPr>
        <w:t xml:space="preserve">  данные  и  сведения  о  документе,  удостоверяющем</w:t>
      </w:r>
    </w:p>
    <w:p w14:paraId="7DCCADE3" w14:textId="77777777" w:rsidR="00462070" w:rsidRDefault="00462070">
      <w:pPr>
        <w:pStyle w:val="ConsPlusNonformat"/>
        <w:jc w:val="both"/>
      </w:pPr>
      <w:r>
        <w:rPr>
          <w:sz w:val="18"/>
        </w:rPr>
        <w:t>личность (заполняется, если выше не указан Номер записи в ЕРН)</w:t>
      </w:r>
    </w:p>
    <w:p w14:paraId="3037E576" w14:textId="77777777" w:rsidR="00462070" w:rsidRDefault="00462070">
      <w:pPr>
        <w:pStyle w:val="ConsPlusNonformat"/>
        <w:jc w:val="both"/>
      </w:pPr>
    </w:p>
    <w:p w14:paraId="6B6AAD6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┌─┬─┐ ┌─┬─┐ ┌─┬─┬─┬─┐</w:t>
      </w:r>
    </w:p>
    <w:p w14:paraId="768BBBA2" w14:textId="77777777" w:rsidR="00462070" w:rsidRDefault="00462070">
      <w:pPr>
        <w:pStyle w:val="ConsPlusNonformat"/>
        <w:jc w:val="both"/>
      </w:pPr>
      <w:bookmarkStart w:id="22" w:name="P182"/>
      <w:bookmarkEnd w:id="22"/>
      <w:r>
        <w:rPr>
          <w:sz w:val="18"/>
        </w:rPr>
        <w:t xml:space="preserve">  Дата рождения                    </w:t>
      </w:r>
      <w:proofErr w:type="gramStart"/>
      <w:r>
        <w:rPr>
          <w:sz w:val="18"/>
        </w:rPr>
        <w:t>080  │</w:t>
      </w:r>
      <w:proofErr w:type="gramEnd"/>
      <w:r>
        <w:rPr>
          <w:sz w:val="18"/>
        </w:rPr>
        <w:t xml:space="preserve"> │ │.│ │ │.│ │ │ │ │</w:t>
      </w:r>
    </w:p>
    <w:p w14:paraId="69AA271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└─┴─┘ └─┴─┘ └─┴─┴─┴─┘</w:t>
      </w:r>
    </w:p>
    <w:p w14:paraId="3FA9A2B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┌─┬─┐</w:t>
      </w:r>
    </w:p>
    <w:p w14:paraId="69D3799A" w14:textId="77777777" w:rsidR="00462070" w:rsidRDefault="00462070">
      <w:pPr>
        <w:pStyle w:val="ConsPlusNonformat"/>
        <w:jc w:val="both"/>
      </w:pPr>
      <w:bookmarkStart w:id="23" w:name="P185"/>
      <w:bookmarkEnd w:id="23"/>
      <w:r>
        <w:rPr>
          <w:sz w:val="18"/>
        </w:rPr>
        <w:t xml:space="preserve">  Код вида документа               </w:t>
      </w:r>
      <w:proofErr w:type="gramStart"/>
      <w:r>
        <w:rPr>
          <w:sz w:val="18"/>
        </w:rPr>
        <w:t>090  │</w:t>
      </w:r>
      <w:proofErr w:type="gramEnd"/>
      <w:r>
        <w:rPr>
          <w:sz w:val="18"/>
        </w:rPr>
        <w:t xml:space="preserve"> │ │</w:t>
      </w:r>
    </w:p>
    <w:p w14:paraId="70ECFB3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└─┴─┘</w:t>
      </w:r>
    </w:p>
    <w:p w14:paraId="4E6E208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71E2DA0B" w14:textId="77777777" w:rsidR="00462070" w:rsidRDefault="00462070">
      <w:pPr>
        <w:pStyle w:val="ConsPlusNonformat"/>
        <w:jc w:val="both"/>
      </w:pPr>
      <w:bookmarkStart w:id="24" w:name="P188"/>
      <w:bookmarkEnd w:id="24"/>
      <w:r>
        <w:rPr>
          <w:sz w:val="18"/>
        </w:rPr>
        <w:t xml:space="preserve">  Серия и номер                    </w:t>
      </w:r>
      <w:proofErr w:type="gramStart"/>
      <w:r>
        <w:rPr>
          <w:sz w:val="18"/>
        </w:rPr>
        <w:t>100  │</w:t>
      </w:r>
      <w:proofErr w:type="gramEnd"/>
      <w:r>
        <w:rPr>
          <w:sz w:val="18"/>
        </w:rPr>
        <w:t xml:space="preserve"> │ │ │ │ │ │ │ │ │ │ │ │ │ │ │ │ │ │ │ │</w:t>
      </w:r>
    </w:p>
    <w:p w14:paraId="26D3D3A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76A963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3F127854" w14:textId="77777777" w:rsidR="00462070" w:rsidRDefault="00462070">
      <w:pPr>
        <w:pStyle w:val="ConsPlusNonformat"/>
        <w:jc w:val="both"/>
      </w:pPr>
      <w:bookmarkStart w:id="25" w:name="P191"/>
      <w:bookmarkEnd w:id="25"/>
      <w:r>
        <w:rPr>
          <w:sz w:val="18"/>
        </w:rPr>
        <w:t xml:space="preserve">Номер контактного телефона         </w:t>
      </w:r>
      <w:proofErr w:type="gramStart"/>
      <w:r>
        <w:rPr>
          <w:sz w:val="18"/>
        </w:rPr>
        <w:t>110  │</w:t>
      </w:r>
      <w:proofErr w:type="gramEnd"/>
      <w:r>
        <w:rPr>
          <w:sz w:val="18"/>
        </w:rPr>
        <w:t xml:space="preserve"> │ │ │ │ │ │ │ │ │ │ │ │ │ │ │ │ │ │ │ │</w:t>
      </w:r>
    </w:p>
    <w:p w14:paraId="429F040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6969A43B" w14:textId="77777777" w:rsidR="00462070" w:rsidRDefault="00462070">
      <w:pPr>
        <w:pStyle w:val="ConsPlusNonformat"/>
        <w:jc w:val="both"/>
      </w:pPr>
    </w:p>
    <w:p w14:paraId="14CE4DAB" w14:textId="77777777" w:rsidR="00462070" w:rsidRDefault="00462070">
      <w:pPr>
        <w:pStyle w:val="ConsPlusNonformat"/>
        <w:jc w:val="both"/>
      </w:pPr>
      <w:r>
        <w:rPr>
          <w:sz w:val="18"/>
        </w:rPr>
        <w:t>Данные об объекте животного мира</w:t>
      </w:r>
    </w:p>
    <w:p w14:paraId="4986519E" w14:textId="77777777" w:rsidR="00462070" w:rsidRDefault="00462070">
      <w:pPr>
        <w:pStyle w:val="ConsPlusNonformat"/>
        <w:jc w:val="both"/>
      </w:pPr>
    </w:p>
    <w:p w14:paraId="40F5F29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┌─┬─┬─┐             ┌─┬─┬─┐</w:t>
      </w:r>
    </w:p>
    <w:p w14:paraId="36685CAE" w14:textId="77777777" w:rsidR="00462070" w:rsidRDefault="00462070">
      <w:pPr>
        <w:pStyle w:val="ConsPlusNonformat"/>
        <w:jc w:val="both"/>
      </w:pPr>
      <w:bookmarkStart w:id="26" w:name="P197"/>
      <w:bookmarkEnd w:id="26"/>
      <w:r>
        <w:rPr>
          <w:sz w:val="18"/>
        </w:rPr>
        <w:t xml:space="preserve">  Код наименования объекта         </w:t>
      </w:r>
      <w:proofErr w:type="gramStart"/>
      <w:r>
        <w:rPr>
          <w:sz w:val="18"/>
        </w:rPr>
        <w:t>120  │</w:t>
      </w:r>
      <w:proofErr w:type="gramEnd"/>
      <w:r>
        <w:rPr>
          <w:sz w:val="18"/>
        </w:rPr>
        <w:t xml:space="preserve"> │ │ │             │ │ │ │</w:t>
      </w:r>
    </w:p>
    <w:p w14:paraId="5CB8402C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└─┴─┴─┘             └─┴─┴─┘</w:t>
      </w:r>
    </w:p>
    <w:p w14:paraId="2382C45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┌─┐                 ┌─┐</w:t>
      </w:r>
    </w:p>
    <w:p w14:paraId="6AB2BD61" w14:textId="77777777" w:rsidR="00462070" w:rsidRDefault="00462070">
      <w:pPr>
        <w:pStyle w:val="ConsPlusNonformat"/>
        <w:jc w:val="both"/>
      </w:pPr>
      <w:bookmarkStart w:id="27" w:name="P200"/>
      <w:bookmarkEnd w:id="27"/>
      <w:r>
        <w:rPr>
          <w:sz w:val="18"/>
        </w:rPr>
        <w:t xml:space="preserve">  Код пользования объектом         </w:t>
      </w:r>
      <w:proofErr w:type="gramStart"/>
      <w:r>
        <w:rPr>
          <w:sz w:val="18"/>
        </w:rPr>
        <w:t>130  │</w:t>
      </w:r>
      <w:proofErr w:type="gramEnd"/>
      <w:r>
        <w:rPr>
          <w:sz w:val="18"/>
        </w:rPr>
        <w:t xml:space="preserve"> │                 │ │</w:t>
      </w:r>
    </w:p>
    <w:p w14:paraId="66181D8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└─┘                 └─┘</w:t>
      </w:r>
    </w:p>
    <w:p w14:paraId="4631EECE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┌─┬─┬─┬─┬─┬─┐       ┌─┬─┬─┬─┬─┬─┐</w:t>
      </w:r>
    </w:p>
    <w:p w14:paraId="04A32D1B" w14:textId="77777777" w:rsidR="00462070" w:rsidRDefault="00462070">
      <w:pPr>
        <w:pStyle w:val="ConsPlusNonformat"/>
        <w:jc w:val="both"/>
      </w:pPr>
      <w:bookmarkStart w:id="28" w:name="P203"/>
      <w:bookmarkEnd w:id="28"/>
      <w:r>
        <w:rPr>
          <w:sz w:val="18"/>
        </w:rPr>
        <w:t xml:space="preserve">  Количество                       </w:t>
      </w:r>
      <w:proofErr w:type="gramStart"/>
      <w:r>
        <w:rPr>
          <w:sz w:val="18"/>
        </w:rPr>
        <w:t>140  │</w:t>
      </w:r>
      <w:proofErr w:type="gramEnd"/>
      <w:r>
        <w:rPr>
          <w:sz w:val="18"/>
        </w:rPr>
        <w:t xml:space="preserve"> │ │ │ │ │ │       │ │ │ │ │ │ │</w:t>
      </w:r>
    </w:p>
    <w:p w14:paraId="0306173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└─┴─┴─┴─┴─┴─┘       └─┴─┴─┴─┴─┴─┘</w:t>
      </w:r>
    </w:p>
    <w:p w14:paraId="1BB63C0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┌─┬─┬─┬─┬─┬─┐       ┌─┬─┬─┬─┬─┬─┐</w:t>
      </w:r>
    </w:p>
    <w:p w14:paraId="3928B8B9" w14:textId="77777777" w:rsidR="00462070" w:rsidRDefault="00462070">
      <w:pPr>
        <w:pStyle w:val="ConsPlusNonformat"/>
        <w:jc w:val="both"/>
      </w:pPr>
      <w:bookmarkStart w:id="29" w:name="P206"/>
      <w:bookmarkEnd w:id="29"/>
      <w:r>
        <w:rPr>
          <w:sz w:val="18"/>
        </w:rPr>
        <w:t xml:space="preserve">Сумма сбора (руб.)                 </w:t>
      </w:r>
      <w:proofErr w:type="gramStart"/>
      <w:r>
        <w:rPr>
          <w:sz w:val="18"/>
        </w:rPr>
        <w:t>150  │</w:t>
      </w:r>
      <w:proofErr w:type="gramEnd"/>
      <w:r>
        <w:rPr>
          <w:sz w:val="18"/>
        </w:rPr>
        <w:t xml:space="preserve"> │ │ │ │ │ │       │ │ │ │ │ │ │</w:t>
      </w:r>
    </w:p>
    <w:p w14:paraId="6A43713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└─┴─┴─┴─┴─┴─┘       └─┴─┴─┴─┴─┴─┘</w:t>
      </w:r>
    </w:p>
    <w:p w14:paraId="385A326D" w14:textId="77777777" w:rsidR="00462070" w:rsidRDefault="00462070">
      <w:pPr>
        <w:pStyle w:val="ConsPlusNonformat"/>
        <w:jc w:val="both"/>
      </w:pPr>
    </w:p>
    <w:p w14:paraId="774D6054" w14:textId="77777777" w:rsidR="00462070" w:rsidRDefault="00462070">
      <w:pPr>
        <w:pStyle w:val="ConsPlusNonformat"/>
        <w:jc w:val="both"/>
      </w:pPr>
      <w:bookmarkStart w:id="30" w:name="P209"/>
      <w:bookmarkEnd w:id="30"/>
      <w:r>
        <w:rPr>
          <w:sz w:val="18"/>
        </w:rPr>
        <w:t xml:space="preserve">           Достоверность и полноту сведений, указанных на данной</w:t>
      </w:r>
    </w:p>
    <w:p w14:paraId="6E75637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странице, подтверждаю:</w:t>
      </w:r>
    </w:p>
    <w:p w14:paraId="287583E7" w14:textId="77777777" w:rsidR="00462070" w:rsidRDefault="00462070">
      <w:pPr>
        <w:pStyle w:val="ConsPlusNonformat"/>
        <w:jc w:val="both"/>
      </w:pPr>
    </w:p>
    <w:p w14:paraId="3F520D42" w14:textId="77777777" w:rsidR="00462070" w:rsidRDefault="00462070">
      <w:pPr>
        <w:pStyle w:val="ConsPlusNonformat"/>
        <w:jc w:val="both"/>
      </w:pPr>
      <w:r>
        <w:rPr>
          <w:sz w:val="18"/>
        </w:rPr>
        <w:lastRenderedPageBreak/>
        <w:t>┌─┐       ____________________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________________ (дата)       ┌─┐</w:t>
      </w:r>
    </w:p>
    <w:p w14:paraId="49D37CBC" w14:textId="77777777" w:rsidR="00462070" w:rsidRDefault="00462070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14:paraId="51651761" w14:textId="77777777" w:rsidR="00462070" w:rsidRDefault="00462070">
      <w:pPr>
        <w:pStyle w:val="ConsPlusNormal"/>
        <w:jc w:val="both"/>
      </w:pPr>
    </w:p>
    <w:p w14:paraId="2E3ED156" w14:textId="77777777" w:rsidR="00462070" w:rsidRDefault="00462070">
      <w:pPr>
        <w:pStyle w:val="ConsPlusNonformat"/>
        <w:jc w:val="both"/>
      </w:pPr>
      <w:r>
        <w:rPr>
          <w:sz w:val="18"/>
        </w:rPr>
        <w:t>┌─┐ ││││││││││││││┌─┐       ┌─┬─┬─┬─┬─┬─┬─┬─┬─┬─┬─┬─┐</w:t>
      </w:r>
    </w:p>
    <w:p w14:paraId="3AF195B4" w14:textId="77777777" w:rsidR="00462070" w:rsidRDefault="00462070">
      <w:pPr>
        <w:pStyle w:val="ConsPlusNonformat"/>
        <w:jc w:val="both"/>
      </w:pPr>
      <w:r>
        <w:rPr>
          <w:sz w:val="18"/>
        </w:rPr>
        <w:t>└─┘ ││││││││││││││└─┘   ИНН │ │ │ │ │ │ │ │ │ │ │ │ │</w:t>
      </w:r>
    </w:p>
    <w:p w14:paraId="6108DC7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││0720││4036││          └─┴─┴─┴─┴─┴─┴─┴─┴─┴─┴─┴─┘</w:t>
      </w:r>
    </w:p>
    <w:p w14:paraId="2BFF161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┌─┬─┬─┬─┬─┬─┬─┬─┬─┐      ┌─┬─┬─┐</w:t>
      </w:r>
    </w:p>
    <w:p w14:paraId="73FFBED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КПП │ │ │ │ │ │ │ │ │ │ Стр. │ │ │ │</w:t>
      </w:r>
    </w:p>
    <w:p w14:paraId="3549C87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└─┴─┴─┴─┴─┴─┴─┴─┴─┘      └─┴─┴─┘</w:t>
      </w:r>
    </w:p>
    <w:p w14:paraId="6A9CBFF8" w14:textId="77777777" w:rsidR="00462070" w:rsidRDefault="00462070">
      <w:pPr>
        <w:pStyle w:val="ConsPlusNonformat"/>
        <w:jc w:val="both"/>
      </w:pPr>
    </w:p>
    <w:p w14:paraId="1A7D6A28" w14:textId="77777777" w:rsidR="00462070" w:rsidRDefault="00462070">
      <w:pPr>
        <w:pStyle w:val="ConsPlusNonformat"/>
        <w:jc w:val="both"/>
      </w:pPr>
      <w:bookmarkStart w:id="31" w:name="P222"/>
      <w:bookmarkEnd w:id="31"/>
      <w:r>
        <w:rPr>
          <w:sz w:val="18"/>
        </w:rPr>
        <w:t xml:space="preserve">                Раздел 2. Сведения о выданных организациям</w:t>
      </w:r>
    </w:p>
    <w:p w14:paraId="585E4AEF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и индивидуальным предпринимателям бланках разрешений на добычу</w:t>
      </w:r>
    </w:p>
    <w:p w14:paraId="346D9AD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объектов животного мира</w:t>
      </w:r>
    </w:p>
    <w:p w14:paraId="6BD96EFC" w14:textId="77777777" w:rsidR="00462070" w:rsidRDefault="00462070">
      <w:pPr>
        <w:pStyle w:val="ConsPlusNonformat"/>
        <w:jc w:val="both"/>
      </w:pPr>
    </w:p>
    <w:p w14:paraId="0F83ADB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Показатели       Код строки        Значения показателей</w:t>
      </w:r>
    </w:p>
    <w:p w14:paraId="49AB0165" w14:textId="77777777" w:rsidR="00462070" w:rsidRDefault="00462070">
      <w:pPr>
        <w:pStyle w:val="ConsPlusNonformat"/>
        <w:jc w:val="both"/>
      </w:pPr>
    </w:p>
    <w:p w14:paraId="40614BF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1                2                      3</w:t>
      </w:r>
    </w:p>
    <w:p w14:paraId="6FAC3F7C" w14:textId="77777777" w:rsidR="00462070" w:rsidRDefault="00462070">
      <w:pPr>
        <w:pStyle w:val="ConsPlusNonformat"/>
        <w:jc w:val="both"/>
      </w:pPr>
    </w:p>
    <w:p w14:paraId="3E0C627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┌─┐ 0 - аннулированные</w:t>
      </w:r>
    </w:p>
    <w:p w14:paraId="7C29868D" w14:textId="77777777" w:rsidR="00462070" w:rsidRDefault="00462070">
      <w:pPr>
        <w:pStyle w:val="ConsPlusNonformat"/>
        <w:jc w:val="both"/>
      </w:pPr>
      <w:bookmarkStart w:id="32" w:name="P231"/>
      <w:bookmarkEnd w:id="32"/>
      <w:r>
        <w:rPr>
          <w:sz w:val="18"/>
        </w:rPr>
        <w:t xml:space="preserve">Признак сведений                   </w:t>
      </w:r>
      <w:proofErr w:type="gramStart"/>
      <w:r>
        <w:rPr>
          <w:sz w:val="18"/>
        </w:rPr>
        <w:t>001  │</w:t>
      </w:r>
      <w:proofErr w:type="gramEnd"/>
      <w:r>
        <w:rPr>
          <w:sz w:val="18"/>
        </w:rPr>
        <w:t xml:space="preserve"> │ 1 - уточненные, добавочные</w:t>
      </w:r>
    </w:p>
    <w:p w14:paraId="601BD8F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└─┘</w:t>
      </w:r>
    </w:p>
    <w:p w14:paraId="275E69FF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┌─┬─┬─┬─┬─┬─┬─┬─┬─┬─┬─┬─┐</w:t>
      </w:r>
    </w:p>
    <w:p w14:paraId="6C152A4F" w14:textId="77777777" w:rsidR="00462070" w:rsidRDefault="00462070">
      <w:pPr>
        <w:pStyle w:val="ConsPlusNonformat"/>
        <w:jc w:val="both"/>
      </w:pPr>
      <w:bookmarkStart w:id="33" w:name="P234"/>
      <w:bookmarkEnd w:id="33"/>
      <w:r>
        <w:rPr>
          <w:sz w:val="18"/>
        </w:rPr>
        <w:t xml:space="preserve">  ИНН                              </w:t>
      </w:r>
      <w:proofErr w:type="gramStart"/>
      <w:r>
        <w:rPr>
          <w:sz w:val="18"/>
        </w:rPr>
        <w:t>010  │</w:t>
      </w:r>
      <w:proofErr w:type="gramEnd"/>
      <w:r>
        <w:rPr>
          <w:sz w:val="18"/>
        </w:rPr>
        <w:t xml:space="preserve"> │ │ │ │ │ │ │ │ │ │ │ │</w:t>
      </w:r>
    </w:p>
    <w:p w14:paraId="03050E4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</w:t>
      </w:r>
    </w:p>
    <w:p w14:paraId="7400FA0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┌─┬─┬─┬─┬─┬─┬─┬─┬─┐</w:t>
      </w:r>
    </w:p>
    <w:p w14:paraId="6484C8A4" w14:textId="77777777" w:rsidR="00462070" w:rsidRDefault="00462070">
      <w:pPr>
        <w:pStyle w:val="ConsPlusNonformat"/>
        <w:jc w:val="both"/>
      </w:pPr>
      <w:bookmarkStart w:id="34" w:name="P237"/>
      <w:bookmarkEnd w:id="34"/>
      <w:r>
        <w:rPr>
          <w:sz w:val="18"/>
        </w:rPr>
        <w:t xml:space="preserve">  КПП                              </w:t>
      </w:r>
      <w:proofErr w:type="gramStart"/>
      <w:r>
        <w:rPr>
          <w:sz w:val="18"/>
        </w:rPr>
        <w:t>020  │</w:t>
      </w:r>
      <w:proofErr w:type="gramEnd"/>
      <w:r>
        <w:rPr>
          <w:sz w:val="18"/>
        </w:rPr>
        <w:t xml:space="preserve"> │ │ │ │ │ │ │ │ │</w:t>
      </w:r>
    </w:p>
    <w:p w14:paraId="5512344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└─┴─┴─┴─┴─┴─┴─┴─┴─┘</w:t>
      </w:r>
    </w:p>
    <w:p w14:paraId="366CC643" w14:textId="77777777" w:rsidR="00462070" w:rsidRDefault="00462070">
      <w:pPr>
        <w:pStyle w:val="ConsPlusNonformat"/>
        <w:jc w:val="both"/>
      </w:pPr>
      <w:bookmarkStart w:id="35" w:name="P239"/>
      <w:bookmarkEnd w:id="35"/>
      <w:r>
        <w:rPr>
          <w:sz w:val="18"/>
        </w:rPr>
        <w:t>Наименование организации/фамилия,</w:t>
      </w:r>
    </w:p>
    <w:p w14:paraId="05FEC7D8" w14:textId="77777777" w:rsidR="00462070" w:rsidRDefault="00462070">
      <w:pPr>
        <w:pStyle w:val="ConsPlusNonformat"/>
        <w:jc w:val="both"/>
      </w:pPr>
      <w:r>
        <w:rPr>
          <w:sz w:val="18"/>
        </w:rPr>
        <w:t>имя, отчество индивидуального      030</w:t>
      </w:r>
    </w:p>
    <w:p w14:paraId="1A45523B" w14:textId="77777777" w:rsidR="00462070" w:rsidRDefault="00462070">
      <w:pPr>
        <w:pStyle w:val="ConsPlusNonformat"/>
        <w:jc w:val="both"/>
      </w:pPr>
      <w:r>
        <w:rPr>
          <w:sz w:val="18"/>
        </w:rPr>
        <w:t>предпринимателя</w:t>
      </w:r>
    </w:p>
    <w:p w14:paraId="70707414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5220A85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5FA4F7C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EC8003F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9BE2D35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FD90631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3CF91FE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20916C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5778F09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6B72BF4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C1E07C1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71C6855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7DB4A0B" w14:textId="77777777" w:rsidR="00462070" w:rsidRDefault="00462070">
      <w:pPr>
        <w:pStyle w:val="ConsPlusNonformat"/>
        <w:jc w:val="both"/>
      </w:pPr>
      <w:r>
        <w:rPr>
          <w:sz w:val="18"/>
        </w:rPr>
        <w:t>Количество выданных бланков             ┌─┬─┬─┬─┐</w:t>
      </w:r>
    </w:p>
    <w:p w14:paraId="02B42E37" w14:textId="77777777" w:rsidR="00462070" w:rsidRDefault="00462070">
      <w:pPr>
        <w:pStyle w:val="ConsPlusNonformat"/>
        <w:jc w:val="both"/>
      </w:pPr>
      <w:bookmarkStart w:id="36" w:name="P255"/>
      <w:bookmarkEnd w:id="36"/>
      <w:r>
        <w:rPr>
          <w:sz w:val="18"/>
        </w:rPr>
        <w:t xml:space="preserve">разрешений                         </w:t>
      </w:r>
      <w:proofErr w:type="gramStart"/>
      <w:r>
        <w:rPr>
          <w:sz w:val="18"/>
        </w:rPr>
        <w:t>040  │</w:t>
      </w:r>
      <w:proofErr w:type="gramEnd"/>
      <w:r>
        <w:rPr>
          <w:sz w:val="18"/>
        </w:rPr>
        <w:t xml:space="preserve"> │ │ │ │</w:t>
      </w:r>
    </w:p>
    <w:p w14:paraId="555D998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└─┴─┴─┴─┘</w:t>
      </w:r>
    </w:p>
    <w:p w14:paraId="02D75D3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┌─┬─┬─┬─┬─┬─┬─┬─┬─┬─┬─┬─┬─┬─┬─┐</w:t>
      </w:r>
    </w:p>
    <w:p w14:paraId="1B209014" w14:textId="77777777" w:rsidR="00462070" w:rsidRDefault="00462070">
      <w:pPr>
        <w:pStyle w:val="ConsPlusNonformat"/>
        <w:jc w:val="both"/>
      </w:pPr>
      <w:bookmarkStart w:id="37" w:name="P258"/>
      <w:bookmarkEnd w:id="37"/>
      <w:r>
        <w:rPr>
          <w:sz w:val="18"/>
        </w:rPr>
        <w:t xml:space="preserve">Бланки разрешений              с   </w:t>
      </w:r>
      <w:proofErr w:type="gramStart"/>
      <w:r>
        <w:rPr>
          <w:sz w:val="18"/>
        </w:rPr>
        <w:t>050  серия</w:t>
      </w:r>
      <w:proofErr w:type="gramEnd"/>
      <w:r>
        <w:rPr>
          <w:sz w:val="18"/>
        </w:rPr>
        <w:t xml:space="preserve"> и номер │ │ │ │ │ │ │ │ │ │ │ │ │ │ │ │</w:t>
      </w:r>
    </w:p>
    <w:p w14:paraId="4B441B78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└─┴─┴─┴─┴─┴─┴─┴─┴─┴─┴─┴─┴─┴─┴─┘</w:t>
      </w:r>
    </w:p>
    <w:p w14:paraId="0EDEB106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┌─┬─┬─┬─┬─┬─┬─┬─┬─┬─┬─┬─┬─┬─┬─┐</w:t>
      </w:r>
    </w:p>
    <w:p w14:paraId="1039F246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</w:t>
      </w:r>
      <w:proofErr w:type="gramStart"/>
      <w:r>
        <w:rPr>
          <w:sz w:val="18"/>
        </w:rPr>
        <w:t>по       серия</w:t>
      </w:r>
      <w:proofErr w:type="gramEnd"/>
      <w:r>
        <w:rPr>
          <w:sz w:val="18"/>
        </w:rPr>
        <w:t xml:space="preserve"> и номер │ │ │ │ │ │ │ │ │ │ │ │ │ │ │ │</w:t>
      </w:r>
    </w:p>
    <w:p w14:paraId="1A1018A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└─┴─┴─┴─┴─┴─┴─┴─┴─┴─┴─┴─┴─┴─┴─┘</w:t>
      </w:r>
    </w:p>
    <w:p w14:paraId="768ECBD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┌─┬─┐ ┌─┬─┐ ┌─┬─┬─┬─┐</w:t>
      </w:r>
    </w:p>
    <w:p w14:paraId="5F2E8C4F" w14:textId="77777777" w:rsidR="00462070" w:rsidRDefault="00462070">
      <w:pPr>
        <w:pStyle w:val="ConsPlusNonformat"/>
        <w:jc w:val="both"/>
      </w:pPr>
      <w:bookmarkStart w:id="38" w:name="P264"/>
      <w:bookmarkEnd w:id="38"/>
      <w:r>
        <w:rPr>
          <w:sz w:val="18"/>
        </w:rPr>
        <w:t xml:space="preserve">Дата выдачи бланков разрешений     </w:t>
      </w:r>
      <w:proofErr w:type="gramStart"/>
      <w:r>
        <w:rPr>
          <w:sz w:val="18"/>
        </w:rPr>
        <w:t>060  │</w:t>
      </w:r>
      <w:proofErr w:type="gramEnd"/>
      <w:r>
        <w:rPr>
          <w:sz w:val="18"/>
        </w:rPr>
        <w:t xml:space="preserve"> │ │.│ │ │.│ │ │ │ │</w:t>
      </w:r>
    </w:p>
    <w:p w14:paraId="17C99C20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└─┴─┘ └─┴─┘ └─┴─┴─┴─┘</w:t>
      </w:r>
    </w:p>
    <w:p w14:paraId="2C7740E8" w14:textId="77777777" w:rsidR="00462070" w:rsidRDefault="00462070">
      <w:pPr>
        <w:pStyle w:val="ConsPlusNonformat"/>
        <w:jc w:val="both"/>
      </w:pPr>
    </w:p>
    <w:p w14:paraId="7601D07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┌─┐ 0 - аннулированные</w:t>
      </w:r>
    </w:p>
    <w:p w14:paraId="3EA7F47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Признак сведений                   </w:t>
      </w:r>
      <w:proofErr w:type="gramStart"/>
      <w:r>
        <w:rPr>
          <w:sz w:val="18"/>
        </w:rPr>
        <w:t>001  │</w:t>
      </w:r>
      <w:proofErr w:type="gramEnd"/>
      <w:r>
        <w:rPr>
          <w:sz w:val="18"/>
        </w:rPr>
        <w:t xml:space="preserve"> │ 1 - уточненные, добавочные</w:t>
      </w:r>
    </w:p>
    <w:p w14:paraId="4C5A8E1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└─┘</w:t>
      </w:r>
    </w:p>
    <w:p w14:paraId="490AC54D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┌─┬─┬─┬─┬─┬─┬─┬─┬─┬─┬─┬─┐</w:t>
      </w:r>
    </w:p>
    <w:p w14:paraId="3D4001D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ИНН                              </w:t>
      </w:r>
      <w:proofErr w:type="gramStart"/>
      <w:r>
        <w:rPr>
          <w:sz w:val="18"/>
        </w:rPr>
        <w:t>010  │</w:t>
      </w:r>
      <w:proofErr w:type="gramEnd"/>
      <w:r>
        <w:rPr>
          <w:sz w:val="18"/>
        </w:rPr>
        <w:t xml:space="preserve"> │ │ │ │ │ │ │ │ │ │ │ │</w:t>
      </w:r>
    </w:p>
    <w:p w14:paraId="5B93CAB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</w:t>
      </w:r>
    </w:p>
    <w:p w14:paraId="4FD54D2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┌─┬─┬─┬─┬─┬─┬─┬─┬─┐</w:t>
      </w:r>
    </w:p>
    <w:p w14:paraId="44FE06F2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КПП                              </w:t>
      </w:r>
      <w:proofErr w:type="gramStart"/>
      <w:r>
        <w:rPr>
          <w:sz w:val="18"/>
        </w:rPr>
        <w:t>020  │</w:t>
      </w:r>
      <w:proofErr w:type="gramEnd"/>
      <w:r>
        <w:rPr>
          <w:sz w:val="18"/>
        </w:rPr>
        <w:t xml:space="preserve"> │ │ │ │ │ │ │ │ │</w:t>
      </w:r>
    </w:p>
    <w:p w14:paraId="605D3EB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└─┴─┴─┴─┴─┴─┴─┴─┴─┘</w:t>
      </w:r>
    </w:p>
    <w:p w14:paraId="743BD349" w14:textId="77777777" w:rsidR="00462070" w:rsidRDefault="00462070">
      <w:pPr>
        <w:pStyle w:val="ConsPlusNonformat"/>
        <w:jc w:val="both"/>
      </w:pPr>
      <w:r>
        <w:rPr>
          <w:sz w:val="18"/>
        </w:rPr>
        <w:t>Наименование организации/фамилия,</w:t>
      </w:r>
    </w:p>
    <w:p w14:paraId="36258B6F" w14:textId="77777777" w:rsidR="00462070" w:rsidRDefault="00462070">
      <w:pPr>
        <w:pStyle w:val="ConsPlusNonformat"/>
        <w:jc w:val="both"/>
      </w:pPr>
      <w:r>
        <w:rPr>
          <w:sz w:val="18"/>
        </w:rPr>
        <w:t>имя, отчество индивидуального      030</w:t>
      </w:r>
    </w:p>
    <w:p w14:paraId="5962FB29" w14:textId="77777777" w:rsidR="00462070" w:rsidRDefault="00462070">
      <w:pPr>
        <w:pStyle w:val="ConsPlusNonformat"/>
        <w:jc w:val="both"/>
      </w:pPr>
      <w:r>
        <w:rPr>
          <w:sz w:val="18"/>
        </w:rPr>
        <w:t>предпринимателя</w:t>
      </w:r>
    </w:p>
    <w:p w14:paraId="454A4BEE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E4FC2DA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4F2F36B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77141FC" w14:textId="77777777" w:rsidR="00462070" w:rsidRDefault="00462070">
      <w:pPr>
        <w:pStyle w:val="ConsPlusNonformat"/>
        <w:jc w:val="both"/>
      </w:pPr>
      <w:r>
        <w:rPr>
          <w:sz w:val="18"/>
        </w:rPr>
        <w:lastRenderedPageBreak/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EFD52E4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761AF59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990BDDB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0D029D7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CE1E830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1952D11" w14:textId="77777777" w:rsidR="00462070" w:rsidRDefault="00462070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2EE9E6B" w14:textId="77777777" w:rsidR="00462070" w:rsidRDefault="00462070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7406662" w14:textId="77777777" w:rsidR="00462070" w:rsidRDefault="00462070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CA48CA8" w14:textId="77777777" w:rsidR="00462070" w:rsidRDefault="00462070">
      <w:pPr>
        <w:pStyle w:val="ConsPlusNonformat"/>
        <w:jc w:val="both"/>
      </w:pPr>
      <w:r>
        <w:rPr>
          <w:sz w:val="18"/>
        </w:rPr>
        <w:t>Количество выданных бланков             ┌─┬─┬─┬─┐</w:t>
      </w:r>
    </w:p>
    <w:p w14:paraId="1FB4AE5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разрешений                         </w:t>
      </w:r>
      <w:proofErr w:type="gramStart"/>
      <w:r>
        <w:rPr>
          <w:sz w:val="18"/>
        </w:rPr>
        <w:t>040  │</w:t>
      </w:r>
      <w:proofErr w:type="gramEnd"/>
      <w:r>
        <w:rPr>
          <w:sz w:val="18"/>
        </w:rPr>
        <w:t xml:space="preserve"> │ │ │ │</w:t>
      </w:r>
    </w:p>
    <w:p w14:paraId="71915157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└─┴─┴─┴─┘</w:t>
      </w:r>
    </w:p>
    <w:p w14:paraId="6EEA5B9B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┌─┬─┬─┬─┬─┬─┬─┬─┬─┬─┬─┬─┬─┬─┬─┐</w:t>
      </w:r>
    </w:p>
    <w:p w14:paraId="2FC943D1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Бланки разрешений              с   </w:t>
      </w:r>
      <w:proofErr w:type="gramStart"/>
      <w:r>
        <w:rPr>
          <w:sz w:val="18"/>
        </w:rPr>
        <w:t>050  серия</w:t>
      </w:r>
      <w:proofErr w:type="gramEnd"/>
      <w:r>
        <w:rPr>
          <w:sz w:val="18"/>
        </w:rPr>
        <w:t xml:space="preserve"> и номер │ │ │ │ │ │ │ │ │ │ │ │ │ │ │ │</w:t>
      </w:r>
    </w:p>
    <w:p w14:paraId="573B822A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└─┴─┴─┴─┴─┴─┴─┴─┴─┴─┴─┴─┴─┴─┴─┘</w:t>
      </w:r>
    </w:p>
    <w:p w14:paraId="20FD6BE9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┌─┬─┬─┬─┬─┬─┬─┬─┬─┬─┬─┬─┬─┬─┬─┐</w:t>
      </w:r>
    </w:p>
    <w:p w14:paraId="35219DA4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</w:t>
      </w:r>
      <w:proofErr w:type="gramStart"/>
      <w:r>
        <w:rPr>
          <w:sz w:val="18"/>
        </w:rPr>
        <w:t>по       серия</w:t>
      </w:r>
      <w:proofErr w:type="gramEnd"/>
      <w:r>
        <w:rPr>
          <w:sz w:val="18"/>
        </w:rPr>
        <w:t xml:space="preserve"> и номер │ │ │ │ │ │ │ │ │ │ │ │ │ │ │ │</w:t>
      </w:r>
    </w:p>
    <w:p w14:paraId="65A967CE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└─┴─┴─┴─┴─┴─┴─┴─┴─┴─┴─┴─┴─┴─┴─┘</w:t>
      </w:r>
    </w:p>
    <w:p w14:paraId="2F0031C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┌─┬─┐ ┌─┬─┐ ┌─┬─┬─┬─┐</w:t>
      </w:r>
    </w:p>
    <w:p w14:paraId="3581DD35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Дата выдачи бланков разрешений     </w:t>
      </w:r>
      <w:proofErr w:type="gramStart"/>
      <w:r>
        <w:rPr>
          <w:sz w:val="18"/>
        </w:rPr>
        <w:t>060  │</w:t>
      </w:r>
      <w:proofErr w:type="gramEnd"/>
      <w:r>
        <w:rPr>
          <w:sz w:val="18"/>
        </w:rPr>
        <w:t xml:space="preserve"> │ │.│ │ │.│ │ │ │ │</w:t>
      </w:r>
    </w:p>
    <w:p w14:paraId="52100C26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              └─┴─┘ └─┴─┘ └─┴─┴─┴─┘</w:t>
      </w:r>
    </w:p>
    <w:p w14:paraId="4CAEFC19" w14:textId="77777777" w:rsidR="00462070" w:rsidRDefault="00462070">
      <w:pPr>
        <w:pStyle w:val="ConsPlusNonformat"/>
        <w:jc w:val="both"/>
      </w:pPr>
    </w:p>
    <w:p w14:paraId="700A334E" w14:textId="77777777" w:rsidR="00462070" w:rsidRDefault="00462070">
      <w:pPr>
        <w:pStyle w:val="ConsPlusNonformat"/>
        <w:jc w:val="both"/>
      </w:pPr>
      <w:bookmarkStart w:id="39" w:name="P304"/>
      <w:bookmarkEnd w:id="39"/>
      <w:r>
        <w:rPr>
          <w:sz w:val="18"/>
        </w:rPr>
        <w:t xml:space="preserve">           Достоверность и полноту сведений, указанных на данной</w:t>
      </w:r>
    </w:p>
    <w:p w14:paraId="525F2A93" w14:textId="77777777" w:rsidR="00462070" w:rsidRDefault="00462070">
      <w:pPr>
        <w:pStyle w:val="ConsPlusNonformat"/>
        <w:jc w:val="both"/>
      </w:pPr>
      <w:r>
        <w:rPr>
          <w:sz w:val="18"/>
        </w:rPr>
        <w:t xml:space="preserve">                          странице, подтверждаю:</w:t>
      </w:r>
    </w:p>
    <w:p w14:paraId="27F13154" w14:textId="77777777" w:rsidR="00462070" w:rsidRDefault="00462070">
      <w:pPr>
        <w:pStyle w:val="ConsPlusNonformat"/>
        <w:jc w:val="both"/>
      </w:pPr>
    </w:p>
    <w:p w14:paraId="6AFE3AE1" w14:textId="77777777" w:rsidR="00462070" w:rsidRDefault="00462070">
      <w:pPr>
        <w:pStyle w:val="ConsPlusNonformat"/>
        <w:jc w:val="both"/>
      </w:pPr>
      <w:r>
        <w:rPr>
          <w:sz w:val="18"/>
        </w:rPr>
        <w:t>┌─┐       ____________________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________________ (дата)       ┌─┐</w:t>
      </w:r>
    </w:p>
    <w:p w14:paraId="3625C200" w14:textId="77777777" w:rsidR="00462070" w:rsidRDefault="00462070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14:paraId="61904201" w14:textId="77777777" w:rsidR="00462070" w:rsidRDefault="00462070">
      <w:pPr>
        <w:pStyle w:val="ConsPlusNormal"/>
        <w:jc w:val="both"/>
      </w:pPr>
    </w:p>
    <w:p w14:paraId="76410F8E" w14:textId="77777777" w:rsidR="00462070" w:rsidRDefault="00462070">
      <w:pPr>
        <w:pStyle w:val="ConsPlusNormal"/>
        <w:jc w:val="both"/>
      </w:pPr>
    </w:p>
    <w:p w14:paraId="38FEA9B5" w14:textId="77777777" w:rsidR="00462070" w:rsidRDefault="00462070">
      <w:pPr>
        <w:pStyle w:val="ConsPlusNormal"/>
        <w:jc w:val="both"/>
      </w:pPr>
    </w:p>
    <w:p w14:paraId="1CC1469E" w14:textId="77777777" w:rsidR="00462070" w:rsidRDefault="00462070">
      <w:pPr>
        <w:pStyle w:val="ConsPlusNormal"/>
        <w:jc w:val="both"/>
      </w:pPr>
    </w:p>
    <w:p w14:paraId="3DBEE846" w14:textId="77777777" w:rsidR="00462070" w:rsidRDefault="00462070">
      <w:pPr>
        <w:pStyle w:val="ConsPlusNormal"/>
        <w:jc w:val="both"/>
      </w:pPr>
    </w:p>
    <w:p w14:paraId="5FE1AD34" w14:textId="77777777" w:rsidR="00462070" w:rsidRDefault="00462070">
      <w:pPr>
        <w:pStyle w:val="ConsPlusNormal"/>
        <w:jc w:val="right"/>
        <w:outlineLvl w:val="0"/>
      </w:pPr>
      <w:r>
        <w:t>Приложение N 2</w:t>
      </w:r>
    </w:p>
    <w:p w14:paraId="6FBE93AE" w14:textId="77777777" w:rsidR="00462070" w:rsidRDefault="00462070">
      <w:pPr>
        <w:pStyle w:val="ConsPlusNormal"/>
        <w:jc w:val="right"/>
      </w:pPr>
      <w:r>
        <w:t>к приказу ФНС России</w:t>
      </w:r>
    </w:p>
    <w:p w14:paraId="7D347AB6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615485BC" w14:textId="77777777" w:rsidR="00462070" w:rsidRDefault="00462070">
      <w:pPr>
        <w:pStyle w:val="ConsPlusNormal"/>
        <w:jc w:val="both"/>
      </w:pPr>
    </w:p>
    <w:p w14:paraId="029B739D" w14:textId="77777777" w:rsidR="00462070" w:rsidRDefault="00462070">
      <w:pPr>
        <w:pStyle w:val="ConsPlusTitle"/>
        <w:jc w:val="center"/>
      </w:pPr>
      <w:bookmarkStart w:id="40" w:name="P318"/>
      <w:bookmarkEnd w:id="40"/>
      <w:r>
        <w:t>ПОРЯДОК</w:t>
      </w:r>
    </w:p>
    <w:p w14:paraId="20AEFA3F" w14:textId="77777777" w:rsidR="00462070" w:rsidRDefault="00462070">
      <w:pPr>
        <w:pStyle w:val="ConsPlusTitle"/>
        <w:jc w:val="center"/>
      </w:pPr>
      <w:r>
        <w:t>ЗАПОЛНЕНИЯ И ПРЕДСТАВЛЕНИЯ В НАЛОГОВЫЙ ОРГАН СВЕДЕНИЙ</w:t>
      </w:r>
    </w:p>
    <w:p w14:paraId="73C2FCCE" w14:textId="77777777" w:rsidR="00462070" w:rsidRDefault="00462070">
      <w:pPr>
        <w:pStyle w:val="ConsPlusTitle"/>
        <w:jc w:val="center"/>
      </w:pPr>
      <w:r>
        <w:t>О ВЫДАННЫХ РАЗРЕШЕНИЯХ (БЛАНКАХ РАЗРЕШЕНИЙ) НА ДОБЫЧУ</w:t>
      </w:r>
    </w:p>
    <w:p w14:paraId="1A696B57" w14:textId="77777777" w:rsidR="00462070" w:rsidRDefault="00462070">
      <w:pPr>
        <w:pStyle w:val="ConsPlusTitle"/>
        <w:jc w:val="center"/>
      </w:pPr>
      <w:r>
        <w:t>ОБЪЕКТОВ ЖИВОТНОГО МИРА, СУММАХ И СРОКАХ УПЛАТЫ СБОРА</w:t>
      </w:r>
    </w:p>
    <w:p w14:paraId="5947AFDC" w14:textId="77777777" w:rsidR="00462070" w:rsidRDefault="00462070">
      <w:pPr>
        <w:pStyle w:val="ConsPlusTitle"/>
        <w:jc w:val="center"/>
      </w:pPr>
      <w:r>
        <w:t>ЗА ПОЛЬЗОВАНИЕ ОБЪЕКТАМИ ЖИВОТНОГО МИРА</w:t>
      </w:r>
    </w:p>
    <w:p w14:paraId="2E328129" w14:textId="77777777" w:rsidR="00462070" w:rsidRDefault="00462070">
      <w:pPr>
        <w:pStyle w:val="ConsPlusNormal"/>
        <w:jc w:val="both"/>
      </w:pPr>
    </w:p>
    <w:p w14:paraId="6291CD7F" w14:textId="77777777" w:rsidR="00462070" w:rsidRDefault="00462070">
      <w:pPr>
        <w:pStyle w:val="ConsPlusTitle"/>
        <w:jc w:val="center"/>
        <w:outlineLvl w:val="1"/>
      </w:pPr>
      <w:r>
        <w:t>I. Общие положения</w:t>
      </w:r>
    </w:p>
    <w:p w14:paraId="0E85658B" w14:textId="77777777" w:rsidR="00462070" w:rsidRDefault="00462070">
      <w:pPr>
        <w:pStyle w:val="ConsPlusNormal"/>
        <w:jc w:val="both"/>
      </w:pPr>
    </w:p>
    <w:p w14:paraId="2E954842" w14:textId="77777777" w:rsidR="00462070" w:rsidRDefault="00462070">
      <w:pPr>
        <w:pStyle w:val="ConsPlusNormal"/>
        <w:ind w:firstLine="540"/>
        <w:jc w:val="both"/>
      </w:pPr>
      <w:r>
        <w:t xml:space="preserve">1. Сведения о выданных разрешениях (бланках разрешений) на добычу объектов животного мира, суммах и сроках уплаты сбора за пользование объектами животного мира (далее - Сведения), представляются по </w:t>
      </w:r>
      <w:hyperlink w:anchor="P51">
        <w:r>
          <w:rPr>
            <w:color w:val="0000FF"/>
          </w:rPr>
          <w:t>форме</w:t>
        </w:r>
      </w:hyperlink>
      <w:r>
        <w:t>, включающей следующие разделы:</w:t>
      </w:r>
    </w:p>
    <w:p w14:paraId="3001DFB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титульный </w:t>
      </w:r>
      <w:hyperlink w:anchor="P51">
        <w:r>
          <w:rPr>
            <w:color w:val="0000FF"/>
          </w:rPr>
          <w:t>лист</w:t>
        </w:r>
      </w:hyperlink>
      <w:r>
        <w:t>;</w:t>
      </w:r>
    </w:p>
    <w:p w14:paraId="52F17F12" w14:textId="77777777" w:rsidR="00462070" w:rsidRDefault="00462070">
      <w:pPr>
        <w:pStyle w:val="ConsPlusNormal"/>
        <w:spacing w:before="220"/>
        <w:ind w:firstLine="540"/>
        <w:jc w:val="both"/>
      </w:pPr>
      <w:hyperlink w:anchor="P135">
        <w:r>
          <w:rPr>
            <w:color w:val="0000FF"/>
          </w:rPr>
          <w:t>раздел 1</w:t>
        </w:r>
      </w:hyperlink>
      <w:r>
        <w:t xml:space="preserve"> "Сведения о выданных физическим лицам разрешениях на добычу объектов животного мира, суммах и сроках уплаты сбора за пользование объектами животного мира" (далее - Раздел 1 Сведений);</w:t>
      </w:r>
    </w:p>
    <w:p w14:paraId="15A4C9D5" w14:textId="77777777" w:rsidR="00462070" w:rsidRDefault="00462070">
      <w:pPr>
        <w:pStyle w:val="ConsPlusNormal"/>
        <w:spacing w:before="220"/>
        <w:ind w:firstLine="540"/>
        <w:jc w:val="both"/>
      </w:pPr>
      <w:hyperlink w:anchor="P222">
        <w:r>
          <w:rPr>
            <w:color w:val="0000FF"/>
          </w:rPr>
          <w:t>раздел 2</w:t>
        </w:r>
      </w:hyperlink>
      <w:r>
        <w:t xml:space="preserve"> "Сведения о выданных организациям и индивидуальным предпринимателям бланках разрешений на добычу объектов животного мира" (далее - Раздел 2 Сведений).</w:t>
      </w:r>
    </w:p>
    <w:p w14:paraId="6DDFA04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2. Для заполнения </w:t>
      </w:r>
      <w:hyperlink w:anchor="P51">
        <w:r>
          <w:rPr>
            <w:color w:val="0000FF"/>
          </w:rPr>
          <w:t>Сведений</w:t>
        </w:r>
      </w:hyperlink>
      <w:r>
        <w:t xml:space="preserve"> применяются:</w:t>
      </w:r>
    </w:p>
    <w:p w14:paraId="3713E070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коды месяцев, используемых при заполнении титульного </w:t>
      </w:r>
      <w:hyperlink w:anchor="P51">
        <w:r>
          <w:rPr>
            <w:color w:val="0000FF"/>
          </w:rPr>
          <w:t>листа</w:t>
        </w:r>
      </w:hyperlink>
      <w:r>
        <w:t xml:space="preserve"> Сведений согласно </w:t>
      </w:r>
      <w:hyperlink w:anchor="P453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14:paraId="10960839" w14:textId="77777777" w:rsidR="00462070" w:rsidRDefault="00462070">
      <w:pPr>
        <w:pStyle w:val="ConsPlusNormal"/>
        <w:spacing w:before="220"/>
        <w:ind w:firstLine="540"/>
        <w:jc w:val="both"/>
      </w:pPr>
      <w:r>
        <w:lastRenderedPageBreak/>
        <w:t xml:space="preserve">коды способов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 согласно </w:t>
      </w:r>
      <w:hyperlink w:anchor="P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14:paraId="66C63CE2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коды видов документов, удостоверяющих личность физического лица, получившего разрешение на добычу объектов животного мира согласно </w:t>
      </w:r>
      <w:hyperlink w:anchor="P53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14:paraId="5E1AA38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коды наименований объектов животного мира согласно </w:t>
      </w:r>
      <w:hyperlink w:anchor="P569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14:paraId="3F018FA6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коды пользования объектами животного мира, соответствующие ставкам сбора за пользование объектами животного мира, согласно </w:t>
      </w:r>
      <w:hyperlink w:anchor="P675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14:paraId="39F09FF5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3. Каждому показателю </w:t>
      </w:r>
      <w:hyperlink w:anchor="P51">
        <w:r>
          <w:rPr>
            <w:color w:val="0000FF"/>
          </w:rPr>
          <w:t>Сведений</w:t>
        </w:r>
      </w:hyperlink>
      <w:r>
        <w:t xml:space="preserve"> соответствует одно поле, состоящее из определенного количества знакомест. В каждом поле указывается только один показатель. Исключение составляет показатель, значением которого является дата.</w:t>
      </w:r>
    </w:p>
    <w:p w14:paraId="5F354CDF" w14:textId="77777777" w:rsidR="00462070" w:rsidRDefault="00462070">
      <w:pPr>
        <w:pStyle w:val="ConsPlusNormal"/>
        <w:spacing w:before="220"/>
        <w:ind w:firstLine="540"/>
        <w:jc w:val="both"/>
      </w:pPr>
      <w: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"." (точка).</w:t>
      </w:r>
    </w:p>
    <w:p w14:paraId="1AD3032C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4. Все значения стоимостных показателей </w:t>
      </w:r>
      <w:hyperlink w:anchor="P51">
        <w:r>
          <w:rPr>
            <w:color w:val="0000FF"/>
          </w:rPr>
          <w:t>Сведений</w:t>
        </w:r>
      </w:hyperlink>
      <w:r>
        <w:t xml:space="preserve"> указываются в полных рублях. При этом значения показателей менее 50 копеек отбрасываются, а значения показателей, равные 50 копейкам и более, округляются до полного рубля.</w:t>
      </w:r>
    </w:p>
    <w:p w14:paraId="2C2D61A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5. Страницы </w:t>
      </w:r>
      <w:hyperlink w:anchor="P51">
        <w:r>
          <w:rPr>
            <w:color w:val="0000FF"/>
          </w:rPr>
          <w:t>Сведений</w:t>
        </w:r>
      </w:hyperlink>
      <w:r>
        <w:t xml:space="preserve"> имеют сквозную нумерацию начиная с титульного </w:t>
      </w:r>
      <w:hyperlink w:anchor="P51">
        <w:r>
          <w:rPr>
            <w:color w:val="0000FF"/>
          </w:rPr>
          <w:t>листа</w:t>
        </w:r>
      </w:hyperlink>
      <w:r>
        <w:t>, вне зависимости от наличия (отсутствия) и количества заполняемых разделов, листов. Порядковый номер страницы проставляется в определенном для нумерации поле слева направо, начиная с первого (левого) знакоместа, например, для первой страницы - "001", для третьей - "003".</w:t>
      </w:r>
    </w:p>
    <w:p w14:paraId="64077BF6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6. Заполнение полей </w:t>
      </w:r>
      <w:hyperlink w:anchor="P51">
        <w:r>
          <w:rPr>
            <w:color w:val="0000FF"/>
          </w:rPr>
          <w:t>Сведений</w:t>
        </w:r>
      </w:hyperlink>
      <w:r>
        <w:t xml:space="preserve"> значениями текстовых, числовых, кодовых показателей осуществляется слева направо начиная с первого (левого) знакоместа.</w:t>
      </w:r>
    </w:p>
    <w:p w14:paraId="0E2B6CB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51">
        <w:r>
          <w:rPr>
            <w:color w:val="0000FF"/>
          </w:rPr>
          <w:t>Сведений</w:t>
        </w:r>
      </w:hyperlink>
      <w: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32F6E5AD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Заполнение текстовых полей </w:t>
      </w:r>
      <w:hyperlink w:anchor="P51">
        <w:r>
          <w:rPr>
            <w:color w:val="0000FF"/>
          </w:rPr>
          <w:t>Сведений</w:t>
        </w:r>
      </w:hyperlink>
      <w:r>
        <w:t xml:space="preserve"> осуществляется заглавными печатными символами.</w:t>
      </w:r>
    </w:p>
    <w:p w14:paraId="44D5E9F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51">
        <w:r>
          <w:rPr>
            <w:color w:val="0000FF"/>
          </w:rPr>
          <w:t>Сведений</w:t>
        </w:r>
      </w:hyperlink>
      <w:r>
        <w:t>, представляемых на бумажном носителе, используются чернила черного, фиолетового или синего цвета.</w:t>
      </w:r>
    </w:p>
    <w:p w14:paraId="5D7DE446" w14:textId="77777777" w:rsidR="00462070" w:rsidRDefault="00462070">
      <w:pPr>
        <w:pStyle w:val="ConsPlusNormal"/>
        <w:spacing w:before="220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средства.</w:t>
      </w:r>
    </w:p>
    <w:p w14:paraId="41AB4412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допускаются</w:t>
      </w:r>
      <w:proofErr w:type="gramEnd"/>
      <w:r>
        <w:t xml:space="preserve"> двусторонняя печать </w:t>
      </w:r>
      <w:hyperlink w:anchor="P51">
        <w:r>
          <w:rPr>
            <w:color w:val="0000FF"/>
          </w:rPr>
          <w:t>Сведений</w:t>
        </w:r>
      </w:hyperlink>
      <w:r>
        <w:t xml:space="preserve"> на бумажном носителе и скрепление листов </w:t>
      </w:r>
      <w:hyperlink w:anchor="P51">
        <w:r>
          <w:rPr>
            <w:color w:val="0000FF"/>
          </w:rPr>
          <w:t>Сведений</w:t>
        </w:r>
      </w:hyperlink>
      <w:r>
        <w:t>, приводящее к порче бумажного носителя.</w:t>
      </w:r>
    </w:p>
    <w:p w14:paraId="625F3CEE" w14:textId="77777777" w:rsidR="00462070" w:rsidRDefault="00462070">
      <w:pPr>
        <w:pStyle w:val="ConsPlusNormal"/>
        <w:spacing w:before="220"/>
        <w:ind w:firstLine="540"/>
        <w:jc w:val="both"/>
      </w:pPr>
      <w:r>
        <w:t>В случае отсутствия какого-либо показателя во всех знакоместах соответствующего поля проставляется прочерк.</w:t>
      </w:r>
    </w:p>
    <w:p w14:paraId="7AB160DB" w14:textId="77777777" w:rsidR="00462070" w:rsidRDefault="00462070">
      <w:pPr>
        <w:pStyle w:val="ConsPlusNormal"/>
        <w:spacing w:before="220"/>
        <w:ind w:firstLine="540"/>
        <w:jc w:val="both"/>
      </w:pPr>
      <w: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01DDAF1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В верхней части каждой страницы </w:t>
      </w:r>
      <w:hyperlink w:anchor="P51">
        <w:r>
          <w:rPr>
            <w:color w:val="0000FF"/>
          </w:rPr>
          <w:t>Сведений</w:t>
        </w:r>
      </w:hyperlink>
      <w:r>
        <w:t xml:space="preserve"> указываются идентификационный номер налогоплательщика (далее - ИНН) органа (лица), представляющего </w:t>
      </w:r>
      <w:hyperlink w:anchor="P51">
        <w:r>
          <w:rPr>
            <w:color w:val="0000FF"/>
          </w:rPr>
          <w:t>Сведения</w:t>
        </w:r>
      </w:hyperlink>
      <w:r>
        <w:t xml:space="preserve">, и код причины постановки на учет (далее - КПП) указанного органа (лица) в соответствии с </w:t>
      </w:r>
      <w:hyperlink w:anchor="P353">
        <w:r>
          <w:rPr>
            <w:color w:val="0000FF"/>
          </w:rPr>
          <w:t>главой II</w:t>
        </w:r>
      </w:hyperlink>
      <w:r>
        <w:t xml:space="preserve"> "Титульный лист" настоящего Порядка. При указании десятизначного ИНН организации в поле из двенадцати знакомест показатель заполняется слева направо, начиная с первого знакоместа, в последних двух знакоместах ставится прочерк: например, "5024002119--".</w:t>
      </w:r>
    </w:p>
    <w:p w14:paraId="3091DC3E" w14:textId="77777777" w:rsidR="00462070" w:rsidRDefault="00462070">
      <w:pPr>
        <w:pStyle w:val="ConsPlusNormal"/>
        <w:spacing w:before="220"/>
        <w:ind w:firstLine="540"/>
        <w:jc w:val="both"/>
      </w:pPr>
      <w:r>
        <w:lastRenderedPageBreak/>
        <w:t xml:space="preserve">При подготовке </w:t>
      </w:r>
      <w:hyperlink w:anchor="P51">
        <w:r>
          <w:rPr>
            <w:color w:val="0000FF"/>
          </w:rPr>
          <w:t>Сведений</w:t>
        </w:r>
      </w:hyperlink>
      <w:r>
        <w:t xml:space="preserve">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выполняется шрифтом </w:t>
      </w:r>
      <w:proofErr w:type="spellStart"/>
      <w:r>
        <w:t>Courier</w:t>
      </w:r>
      <w:proofErr w:type="spellEnd"/>
      <w:r>
        <w:t xml:space="preserve"> New высотой 16 - 18 пунктов.</w:t>
      </w:r>
    </w:p>
    <w:p w14:paraId="66BB11C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7. Уточненные </w:t>
      </w:r>
      <w:hyperlink w:anchor="P51">
        <w:r>
          <w:rPr>
            <w:color w:val="0000FF"/>
          </w:rPr>
          <w:t>Сведения</w:t>
        </w:r>
      </w:hyperlink>
      <w:r>
        <w:t xml:space="preserve"> включают те разделы </w:t>
      </w:r>
      <w:hyperlink w:anchor="P51">
        <w:r>
          <w:rPr>
            <w:color w:val="0000FF"/>
          </w:rPr>
          <w:t>Сведений</w:t>
        </w:r>
      </w:hyperlink>
      <w:r>
        <w:t xml:space="preserve">, которые ранее были представлены в налоговый орган, с учетом внесенных в них изменений (дополнений) (аннулирование информации по выданным разрешениям, бланкам разрешений, изменение информации по выданным разрешениям, бланкам разрешений). При этом уточненные </w:t>
      </w:r>
      <w:hyperlink w:anchor="P51">
        <w:r>
          <w:rPr>
            <w:color w:val="0000FF"/>
          </w:rPr>
          <w:t>Сведения</w:t>
        </w:r>
      </w:hyperlink>
      <w:r>
        <w:t xml:space="preserve"> должны содержать данные только по тем разрешениям (бланкам разрешений), в отношении которых вносятся уточнения (дополнения) отдельных показателей или вносится информация об их аннулировании.</w:t>
      </w:r>
    </w:p>
    <w:p w14:paraId="31A6460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8. </w:t>
      </w:r>
      <w:hyperlink w:anchor="P51">
        <w:r>
          <w:rPr>
            <w:color w:val="0000FF"/>
          </w:rPr>
          <w:t>Сведения</w:t>
        </w:r>
      </w:hyperlink>
      <w:r>
        <w:t xml:space="preserve"> в электронной форме представляются в налоговый орган по телекоммуникационным каналам связи через оператора электронного документооборота по формату, приведенному в </w:t>
      </w:r>
      <w:hyperlink w:anchor="P531">
        <w:r>
          <w:rPr>
            <w:color w:val="0000FF"/>
          </w:rPr>
          <w:t>приложении N 3</w:t>
        </w:r>
      </w:hyperlink>
      <w:r>
        <w:t xml:space="preserve"> к настоящему приказу, подписанные электронной подписью, полученной в аккредитованном удостоверяющем центре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14:paraId="52D8631D" w14:textId="77777777" w:rsidR="00462070" w:rsidRDefault="00462070">
      <w:pPr>
        <w:pStyle w:val="ConsPlusNormal"/>
        <w:ind w:firstLine="540"/>
        <w:jc w:val="both"/>
      </w:pPr>
    </w:p>
    <w:p w14:paraId="525F25B4" w14:textId="77777777" w:rsidR="00462070" w:rsidRDefault="00462070">
      <w:pPr>
        <w:pStyle w:val="ConsPlusTitle"/>
        <w:jc w:val="center"/>
        <w:outlineLvl w:val="1"/>
      </w:pPr>
      <w:bookmarkStart w:id="41" w:name="P353"/>
      <w:bookmarkEnd w:id="41"/>
      <w:r>
        <w:t>II. Титульный лист</w:t>
      </w:r>
    </w:p>
    <w:p w14:paraId="27363FE3" w14:textId="77777777" w:rsidR="00462070" w:rsidRDefault="00462070">
      <w:pPr>
        <w:pStyle w:val="ConsPlusNormal"/>
        <w:jc w:val="center"/>
      </w:pPr>
    </w:p>
    <w:p w14:paraId="673DA49B" w14:textId="77777777" w:rsidR="00462070" w:rsidRDefault="00462070">
      <w:pPr>
        <w:pStyle w:val="ConsPlusNormal"/>
        <w:ind w:firstLine="540"/>
        <w:jc w:val="both"/>
      </w:pPr>
      <w:r>
        <w:t xml:space="preserve">9. Титульный </w:t>
      </w:r>
      <w:hyperlink w:anchor="P51">
        <w:r>
          <w:rPr>
            <w:color w:val="0000FF"/>
          </w:rPr>
          <w:t>лист</w:t>
        </w:r>
      </w:hyperlink>
      <w:r>
        <w:t xml:space="preserve"> Сведений заполняется органом или лицом, выдающим разрешения (бланки разрешений) на добычу объектов животного мира (далее - разрешения, бланки разрешений), за исключением </w:t>
      </w:r>
      <w:hyperlink w:anchor="P88">
        <w:r>
          <w:rPr>
            <w:color w:val="0000FF"/>
          </w:rPr>
          <w:t>раздела</w:t>
        </w:r>
      </w:hyperlink>
      <w:r>
        <w:t xml:space="preserve"> "Заполняется работником налогового органа".</w:t>
      </w:r>
    </w:p>
    <w:p w14:paraId="42E0B08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10. В полях </w:t>
      </w:r>
      <w:hyperlink w:anchor="P129">
        <w:r>
          <w:rPr>
            <w:color w:val="0000FF"/>
          </w:rPr>
          <w:t>"ИНН"</w:t>
        </w:r>
      </w:hyperlink>
      <w:r>
        <w:t xml:space="preserve"> и </w:t>
      </w:r>
      <w:hyperlink w:anchor="P132">
        <w:r>
          <w:rPr>
            <w:color w:val="0000FF"/>
          </w:rPr>
          <w:t>"КПП"</w:t>
        </w:r>
      </w:hyperlink>
      <w:r>
        <w:t xml:space="preserve"> указываются ИНН и КПП, которые присвоены органу (лицу) при постановке на учет в налоговом органе.</w:t>
      </w:r>
    </w:p>
    <w:p w14:paraId="40E17CFE" w14:textId="77777777" w:rsidR="00462070" w:rsidRDefault="00462070">
      <w:pPr>
        <w:pStyle w:val="ConsPlusNormal"/>
        <w:spacing w:before="220"/>
        <w:ind w:firstLine="540"/>
        <w:jc w:val="both"/>
      </w:pPr>
      <w:r>
        <w:t>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нахождения.</w:t>
      </w:r>
    </w:p>
    <w:p w14:paraId="2584F477" w14:textId="77777777" w:rsidR="00462070" w:rsidRDefault="00462070">
      <w:pPr>
        <w:pStyle w:val="ConsPlusNormal"/>
        <w:spacing w:before="220"/>
        <w:ind w:firstLine="540"/>
        <w:jc w:val="both"/>
      </w:pPr>
      <w:r>
        <w:t>Для российской организации указывается КПП в соответствии со свидетельством о постановке на учет российской организации в налоговом органе.</w:t>
      </w:r>
    </w:p>
    <w:p w14:paraId="78A34B0D" w14:textId="77777777" w:rsidR="00462070" w:rsidRDefault="00462070">
      <w:pPr>
        <w:pStyle w:val="ConsPlusNormal"/>
        <w:spacing w:before="220"/>
        <w:ind w:firstLine="540"/>
        <w:jc w:val="both"/>
      </w:pPr>
      <w:r>
        <w:t>Для крупнейших налогоплательщиков ИНН и КПП указываются на основании уведомления о постановке организации на учет в налоговом органе в качестве крупнейшего налогоплательщика.</w:t>
      </w:r>
    </w:p>
    <w:p w14:paraId="2B83190D" w14:textId="77777777" w:rsidR="00462070" w:rsidRDefault="00462070">
      <w:pPr>
        <w:pStyle w:val="ConsPlusNormal"/>
        <w:spacing w:before="220"/>
        <w:ind w:firstLine="540"/>
        <w:jc w:val="both"/>
      </w:pPr>
      <w:r>
        <w:t>Для индивидуального предпринимателя ИНН указывается в соответствии со свидетельством о постановке физического лица на учет в налоговом органе.</w:t>
      </w:r>
    </w:p>
    <w:p w14:paraId="5F64CDC7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Соответствующие ИНН и КПП указываются в верхней части каждой страницы, включенной в состав </w:t>
      </w:r>
      <w:hyperlink w:anchor="P51">
        <w:r>
          <w:rPr>
            <w:color w:val="0000FF"/>
          </w:rPr>
          <w:t>Сведений</w:t>
        </w:r>
      </w:hyperlink>
      <w:r>
        <w:t>.</w:t>
      </w:r>
    </w:p>
    <w:p w14:paraId="3937452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11. При заполнении </w:t>
      </w:r>
      <w:hyperlink w:anchor="P56">
        <w:r>
          <w:rPr>
            <w:color w:val="0000FF"/>
          </w:rPr>
          <w:t>поля</w:t>
        </w:r>
      </w:hyperlink>
      <w:r>
        <w:t xml:space="preserve"> "Номер корректировки" необходимо учесть следующее.</w:t>
      </w:r>
    </w:p>
    <w:p w14:paraId="1863C3CE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первичных Сведений в </w:t>
      </w:r>
      <w:hyperlink w:anchor="P56">
        <w:r>
          <w:rPr>
            <w:color w:val="0000FF"/>
          </w:rPr>
          <w:t>поле</w:t>
        </w:r>
      </w:hyperlink>
      <w:r>
        <w:t xml:space="preserve"> "Номер корректировки" проставляется "0--", при представлении уточненных Сведений в </w:t>
      </w:r>
      <w:hyperlink w:anchor="P56">
        <w:r>
          <w:rPr>
            <w:color w:val="0000FF"/>
          </w:rPr>
          <w:t>поле</w:t>
        </w:r>
      </w:hyperlink>
      <w:r>
        <w:t xml:space="preserve"> "Номер корректировки" указывается последовательно ("1--", "2--", "3--" и так далее).</w:t>
      </w:r>
    </w:p>
    <w:p w14:paraId="465B6DE2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Не допускается заполнение номера корректировки по уточненным </w:t>
      </w:r>
      <w:hyperlink w:anchor="P51">
        <w:r>
          <w:rPr>
            <w:color w:val="0000FF"/>
          </w:rPr>
          <w:t>Сведениям</w:t>
        </w:r>
      </w:hyperlink>
      <w:r>
        <w:t xml:space="preserve"> без ранее принятых налоговым органом первичных </w:t>
      </w:r>
      <w:hyperlink w:anchor="P51">
        <w:r>
          <w:rPr>
            <w:color w:val="0000FF"/>
          </w:rPr>
          <w:t>Сведений</w:t>
        </w:r>
      </w:hyperlink>
      <w:r>
        <w:t>.</w:t>
      </w:r>
    </w:p>
    <w:p w14:paraId="3C934BD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12. В полях </w:t>
      </w:r>
      <w:hyperlink w:anchor="P56">
        <w:r>
          <w:rPr>
            <w:color w:val="0000FF"/>
          </w:rPr>
          <w:t>"Месяц (код)"</w:t>
        </w:r>
      </w:hyperlink>
      <w:r>
        <w:t xml:space="preserve"> и </w:t>
      </w:r>
      <w:hyperlink w:anchor="P56">
        <w:r>
          <w:rPr>
            <w:color w:val="0000FF"/>
          </w:rPr>
          <w:t>"Календарный год"</w:t>
        </w:r>
      </w:hyperlink>
      <w:r>
        <w:t xml:space="preserve"> указываются месяц и календарный год, за которые представляются первичные или уточненные </w:t>
      </w:r>
      <w:hyperlink w:anchor="P51">
        <w:r>
          <w:rPr>
            <w:color w:val="0000FF"/>
          </w:rPr>
          <w:t>Сведения</w:t>
        </w:r>
      </w:hyperlink>
      <w:r>
        <w:t xml:space="preserve">, в соответствии с </w:t>
      </w:r>
      <w:hyperlink w:anchor="P453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14:paraId="79D18803" w14:textId="77777777" w:rsidR="00462070" w:rsidRDefault="00462070">
      <w:pPr>
        <w:pStyle w:val="ConsPlusNormal"/>
        <w:spacing w:before="220"/>
        <w:ind w:firstLine="540"/>
        <w:jc w:val="both"/>
      </w:pPr>
      <w:r>
        <w:lastRenderedPageBreak/>
        <w:t xml:space="preserve">13. В </w:t>
      </w:r>
      <w:hyperlink w:anchor="P60">
        <w:r>
          <w:rPr>
            <w:color w:val="0000FF"/>
          </w:rPr>
          <w:t>поле</w:t>
        </w:r>
      </w:hyperlink>
      <w:r>
        <w:t xml:space="preserve"> "Представляется в налоговый орган (код)" указывается код налогового органа, в который представляются </w:t>
      </w:r>
      <w:hyperlink w:anchor="P51">
        <w:r>
          <w:rPr>
            <w:color w:val="0000FF"/>
          </w:rPr>
          <w:t>Сведения</w:t>
        </w:r>
      </w:hyperlink>
      <w:r>
        <w:t>.</w:t>
      </w:r>
    </w:p>
    <w:p w14:paraId="765BE687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14. В </w:t>
      </w:r>
      <w:hyperlink w:anchor="P63">
        <w:r>
          <w:rPr>
            <w:color w:val="0000FF"/>
          </w:rPr>
          <w:t>поле</w:t>
        </w:r>
      </w:hyperlink>
      <w:r>
        <w:t xml:space="preserve"> "Орган (лицо), выдающий (выдающее) в установленном порядке разрешения (бланки разрешений) на добычу объектов животного мира" указывается полное наименование организации, соответствующее наименованию, указанному в учредительном документе; в случае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 индивидуальным предпринимателем указываются его фамилия, имя, отчество (при наличии) в соответствии с документом, удостоверяющим личность.</w:t>
      </w:r>
    </w:p>
    <w:p w14:paraId="3EA7CA9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15. В </w:t>
      </w:r>
      <w:hyperlink w:anchor="P81">
        <w:r>
          <w:rPr>
            <w:color w:val="0000FF"/>
          </w:rPr>
          <w:t>поле</w:t>
        </w:r>
      </w:hyperlink>
      <w:r>
        <w:t xml:space="preserve"> "Номер контактного телефона" отражается (при наличии) номер контактного телефона лица, представляющего </w:t>
      </w:r>
      <w:hyperlink w:anchor="P51">
        <w:r>
          <w:rPr>
            <w:color w:val="0000FF"/>
          </w:rPr>
          <w:t>Сведения</w:t>
        </w:r>
      </w:hyperlink>
      <w:r>
        <w:t>, с указанием телефонного кода города, без пробелов, без скобок, без прочерков.</w:t>
      </w:r>
    </w:p>
    <w:p w14:paraId="4614054E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16. В </w:t>
      </w:r>
      <w:hyperlink w:anchor="P85">
        <w:r>
          <w:rPr>
            <w:color w:val="0000FF"/>
          </w:rPr>
          <w:t>поле</w:t>
        </w:r>
      </w:hyperlink>
      <w:r>
        <w:t xml:space="preserve"> "Данные сведения представлены на ___ страницах с приложением подтверждающих документов (копий) на ___ листах" указываются количество страниц, на которых составлены </w:t>
      </w:r>
      <w:hyperlink w:anchor="P51">
        <w:r>
          <w:rPr>
            <w:color w:val="0000FF"/>
          </w:rPr>
          <w:t>Сведения</w:t>
        </w:r>
      </w:hyperlink>
      <w:r>
        <w:t xml:space="preserve">, а также количество приложенных к </w:t>
      </w:r>
      <w:hyperlink w:anchor="P51">
        <w:r>
          <w:rPr>
            <w:color w:val="0000FF"/>
          </w:rPr>
          <w:t>Сведениям</w:t>
        </w:r>
      </w:hyperlink>
      <w:r>
        <w:t xml:space="preserve"> листов подтверждающих документов и (или) их копий, в том числе количество листов документа, подтверждающего полномочия представителя органа (лица), выдавшего разрешения (бланки разрешений), в случае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 представителем органа (лица), выдавшего разрешения (бланки разрешений).</w:t>
      </w:r>
    </w:p>
    <w:p w14:paraId="091C643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17. В </w:t>
      </w:r>
      <w:hyperlink w:anchor="P88">
        <w:r>
          <w:rPr>
            <w:color w:val="0000FF"/>
          </w:rPr>
          <w:t>разделе</w:t>
        </w:r>
      </w:hyperlink>
      <w:r>
        <w:t xml:space="preserve"> "Достоверность и полноту сведений, указанных в настоящем документе, подтверждаю" указывается:</w:t>
      </w:r>
    </w:p>
    <w:p w14:paraId="213E6F60" w14:textId="77777777" w:rsidR="00462070" w:rsidRDefault="00462070">
      <w:pPr>
        <w:pStyle w:val="ConsPlusNormal"/>
        <w:spacing w:before="220"/>
        <w:ind w:firstLine="540"/>
        <w:jc w:val="both"/>
      </w:pPr>
      <w:r>
        <w:t>"1" - если достоверность и полнота сведений подтверждены руководителем организации (индивидуальным предпринимателем), выдавшей (выдавшим) разрешения (бланки разрешений);</w:t>
      </w:r>
    </w:p>
    <w:p w14:paraId="734368F9" w14:textId="77777777" w:rsidR="00462070" w:rsidRDefault="00462070">
      <w:pPr>
        <w:pStyle w:val="ConsPlusNormal"/>
        <w:spacing w:before="220"/>
        <w:ind w:firstLine="540"/>
        <w:jc w:val="both"/>
      </w:pPr>
      <w:r>
        <w:t>"2" - если документ представлен уполномоченным представителем организации (индивидуального предпринимателя), выдавшей (выдавшим) разрешения (бланки разрешений).</w:t>
      </w:r>
    </w:p>
    <w:p w14:paraId="7C1F140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В </w:t>
      </w:r>
      <w:hyperlink w:anchor="P116">
        <w:r>
          <w:rPr>
            <w:color w:val="0000FF"/>
          </w:rPr>
          <w:t>поле</w:t>
        </w:r>
      </w:hyperlink>
      <w:r>
        <w:t xml:space="preserve"> "фамилия, имя, отчество </w:t>
      </w:r>
      <w:hyperlink w:anchor="P123">
        <w:r>
          <w:rPr>
            <w:color w:val="0000FF"/>
          </w:rPr>
          <w:t>&lt;1&gt;</w:t>
        </w:r>
      </w:hyperlink>
      <w:r>
        <w:t xml:space="preserve"> руководителя организации либо представителя полностью" построчно указываются:</w:t>
      </w:r>
    </w:p>
    <w:p w14:paraId="4F4FA52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организацией - фамилия, имя, отчество (при наличии) руководителя организации полностью;</w:t>
      </w:r>
    </w:p>
    <w:p w14:paraId="3D7FE94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представителем организации (индивидуального предпринимателя) - фамилия, имя, отчество (при наличии) представителя полностью.</w:t>
      </w:r>
    </w:p>
    <w:p w14:paraId="6F259C17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индивидуальным предпринимателем - данное </w:t>
      </w:r>
      <w:hyperlink w:anchor="P116">
        <w:r>
          <w:rPr>
            <w:color w:val="0000FF"/>
          </w:rPr>
          <w:t>поле</w:t>
        </w:r>
      </w:hyperlink>
      <w:r>
        <w:t xml:space="preserve"> не заполняется.</w:t>
      </w:r>
    </w:p>
    <w:p w14:paraId="10E200E4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В месте, определенном для подписи, проставляется подпись лица, представившего </w:t>
      </w:r>
      <w:hyperlink w:anchor="P51">
        <w:r>
          <w:rPr>
            <w:color w:val="0000FF"/>
          </w:rPr>
          <w:t>Сведения</w:t>
        </w:r>
      </w:hyperlink>
      <w:r>
        <w:t xml:space="preserve">, в </w:t>
      </w:r>
      <w:hyperlink w:anchor="P110">
        <w:r>
          <w:rPr>
            <w:color w:val="0000FF"/>
          </w:rPr>
          <w:t>поле</w:t>
        </w:r>
      </w:hyperlink>
      <w:r>
        <w:t xml:space="preserve"> "Дата" - дата подписания </w:t>
      </w:r>
      <w:hyperlink w:anchor="P51">
        <w:r>
          <w:rPr>
            <w:color w:val="0000FF"/>
          </w:rPr>
          <w:t>Сведений</w:t>
        </w:r>
      </w:hyperlink>
      <w:r>
        <w:t>.</w:t>
      </w:r>
    </w:p>
    <w:p w14:paraId="4948D8E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представителем органа (лица), выдавшего разрешения (бланки разрешений), в </w:t>
      </w:r>
      <w:hyperlink w:anchor="P113">
        <w:r>
          <w:rPr>
            <w:color w:val="0000FF"/>
          </w:rPr>
          <w:t>поле</w:t>
        </w:r>
      </w:hyperlink>
      <w:r>
        <w:t xml:space="preserve"> "Наименование и реквизиты документа, подтверждающего полномочия представителя" указываются наименование документа, подтверждающего полномочия представителя организации (индивидуального предпринимателя), и его реквизиты. При этом к </w:t>
      </w:r>
      <w:hyperlink w:anchor="P51">
        <w:r>
          <w:rPr>
            <w:color w:val="0000FF"/>
          </w:rPr>
          <w:t>Сведениям</w:t>
        </w:r>
      </w:hyperlink>
      <w:r>
        <w:t xml:space="preserve"> прилагается копия такого документа.</w:t>
      </w:r>
    </w:p>
    <w:p w14:paraId="0AB6315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Для доверенности, совершенной в форме электронного документа в соответствии с положениями </w:t>
      </w:r>
      <w:hyperlink r:id="rId17">
        <w:r>
          <w:rPr>
            <w:color w:val="0000FF"/>
          </w:rPr>
          <w:t>пункта 3 статьи 29</w:t>
        </w:r>
      </w:hyperlink>
      <w:r>
        <w:t xml:space="preserve"> Налогового кодекса Российской Федерации (далее - Кодекс), указывается GUID доверенности.</w:t>
      </w:r>
    </w:p>
    <w:p w14:paraId="0A8EE5FE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18. </w:t>
      </w:r>
      <w:hyperlink w:anchor="P88">
        <w:r>
          <w:rPr>
            <w:color w:val="0000FF"/>
          </w:rPr>
          <w:t>Раздел</w:t>
        </w:r>
      </w:hyperlink>
      <w:r>
        <w:t xml:space="preserve"> "Заполняется работником налогового органа" содержит информацию о </w:t>
      </w:r>
      <w:r>
        <w:lastRenderedPageBreak/>
        <w:t xml:space="preserve">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: код способа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 согласно </w:t>
      </w:r>
      <w:hyperlink w:anchor="P499">
        <w:r>
          <w:rPr>
            <w:color w:val="0000FF"/>
          </w:rPr>
          <w:t>приложению N 2</w:t>
        </w:r>
      </w:hyperlink>
      <w:r>
        <w:t xml:space="preserve"> к настоящему Порядку; количество страниц </w:t>
      </w:r>
      <w:hyperlink w:anchor="P51">
        <w:r>
          <w:rPr>
            <w:color w:val="0000FF"/>
          </w:rPr>
          <w:t>Сведений</w:t>
        </w:r>
      </w:hyperlink>
      <w:r>
        <w:t xml:space="preserve">; количество листов подтверждающих документов или их копий, приложенных к </w:t>
      </w:r>
      <w:hyperlink w:anchor="P51">
        <w:r>
          <w:rPr>
            <w:color w:val="0000FF"/>
          </w:rPr>
          <w:t>Сведениям</w:t>
        </w:r>
      </w:hyperlink>
      <w:r>
        <w:t xml:space="preserve">; дату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; информацию о фамилии и инициалах имени и отчества (при наличии) работника налогового органа, принявшего </w:t>
      </w:r>
      <w:hyperlink w:anchor="P51">
        <w:r>
          <w:rPr>
            <w:color w:val="0000FF"/>
          </w:rPr>
          <w:t>Сведения</w:t>
        </w:r>
      </w:hyperlink>
      <w:r>
        <w:t>, его подпись.</w:t>
      </w:r>
    </w:p>
    <w:p w14:paraId="2719F487" w14:textId="77777777" w:rsidR="00462070" w:rsidRDefault="00462070">
      <w:pPr>
        <w:pStyle w:val="ConsPlusNormal"/>
        <w:ind w:firstLine="540"/>
        <w:jc w:val="both"/>
      </w:pPr>
    </w:p>
    <w:p w14:paraId="29C69BD0" w14:textId="77777777" w:rsidR="00462070" w:rsidRDefault="00462070">
      <w:pPr>
        <w:pStyle w:val="ConsPlusTitle"/>
        <w:jc w:val="center"/>
        <w:outlineLvl w:val="1"/>
      </w:pPr>
      <w:r>
        <w:t>III. Раздел 1 "Сведения о выданных физическим лицам</w:t>
      </w:r>
    </w:p>
    <w:p w14:paraId="435439F4" w14:textId="77777777" w:rsidR="00462070" w:rsidRDefault="00462070">
      <w:pPr>
        <w:pStyle w:val="ConsPlusTitle"/>
        <w:jc w:val="center"/>
      </w:pPr>
      <w:r>
        <w:t>разрешениях на добычу объектов животного мира, суммах</w:t>
      </w:r>
    </w:p>
    <w:p w14:paraId="114012BF" w14:textId="77777777" w:rsidR="00462070" w:rsidRDefault="00462070">
      <w:pPr>
        <w:pStyle w:val="ConsPlusTitle"/>
        <w:jc w:val="center"/>
      </w:pPr>
      <w:r>
        <w:t>и сроках уплаты сбора за пользование объектами животного</w:t>
      </w:r>
    </w:p>
    <w:p w14:paraId="621BD957" w14:textId="77777777" w:rsidR="00462070" w:rsidRDefault="00462070">
      <w:pPr>
        <w:pStyle w:val="ConsPlusTitle"/>
        <w:jc w:val="center"/>
      </w:pPr>
      <w:r>
        <w:t>мира" Сведений</w:t>
      </w:r>
    </w:p>
    <w:p w14:paraId="616DC209" w14:textId="77777777" w:rsidR="00462070" w:rsidRDefault="00462070">
      <w:pPr>
        <w:pStyle w:val="ConsPlusNormal"/>
        <w:jc w:val="center"/>
      </w:pPr>
    </w:p>
    <w:p w14:paraId="4AB9AE88" w14:textId="77777777" w:rsidR="00462070" w:rsidRDefault="00462070">
      <w:pPr>
        <w:pStyle w:val="ConsPlusNormal"/>
        <w:ind w:firstLine="540"/>
        <w:jc w:val="both"/>
      </w:pPr>
      <w:r>
        <w:t xml:space="preserve">19. По </w:t>
      </w:r>
      <w:hyperlink w:anchor="P144">
        <w:r>
          <w:rPr>
            <w:color w:val="0000FF"/>
          </w:rPr>
          <w:t>строке 001</w:t>
        </w:r>
      </w:hyperlink>
      <w:r>
        <w:t xml:space="preserve"> указывается признак сведений, отражаемых в </w:t>
      </w:r>
      <w:hyperlink w:anchor="P135">
        <w:r>
          <w:rPr>
            <w:color w:val="0000FF"/>
          </w:rPr>
          <w:t>Разделе 1</w:t>
        </w:r>
      </w:hyperlink>
      <w:r>
        <w:t xml:space="preserve"> Сведений. При представлении первичных Сведений </w:t>
      </w:r>
      <w:hyperlink w:anchor="P144">
        <w:r>
          <w:rPr>
            <w:color w:val="0000FF"/>
          </w:rPr>
          <w:t>строка 001</w:t>
        </w:r>
      </w:hyperlink>
      <w:r>
        <w:t xml:space="preserve"> не заполняется.</w:t>
      </w:r>
    </w:p>
    <w:p w14:paraId="50697A6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Данная </w:t>
      </w:r>
      <w:hyperlink w:anchor="P144">
        <w:r>
          <w:rPr>
            <w:color w:val="0000FF"/>
          </w:rPr>
          <w:t>строка</w:t>
        </w:r>
      </w:hyperlink>
      <w:r>
        <w:t xml:space="preserve"> заполняется при представлении уточненных </w:t>
      </w:r>
      <w:hyperlink w:anchor="P51">
        <w:r>
          <w:rPr>
            <w:color w:val="0000FF"/>
          </w:rPr>
          <w:t>Сведений</w:t>
        </w:r>
      </w:hyperlink>
      <w:r>
        <w:t xml:space="preserve"> за период, за который были представлены ошибочные (неполные) данные, следующим образом:</w:t>
      </w:r>
    </w:p>
    <w:p w14:paraId="7988FFC7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признак "0" указывается с целью аннулирования данных о разрешении, указанном в первичных </w:t>
      </w:r>
      <w:hyperlink w:anchor="P51">
        <w:r>
          <w:rPr>
            <w:color w:val="0000FF"/>
          </w:rPr>
          <w:t>Сведениях</w:t>
        </w:r>
      </w:hyperlink>
      <w:r>
        <w:t>;</w:t>
      </w:r>
    </w:p>
    <w:p w14:paraId="17C9710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признак "1" указывается с целью уточнения (добавления) данных по разрешению, представленному в первичных </w:t>
      </w:r>
      <w:hyperlink w:anchor="P51">
        <w:r>
          <w:rPr>
            <w:color w:val="0000FF"/>
          </w:rPr>
          <w:t>Сведениях</w:t>
        </w:r>
      </w:hyperlink>
      <w:r>
        <w:t>.</w:t>
      </w:r>
    </w:p>
    <w:p w14:paraId="2600E2A5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20. При заполнении </w:t>
      </w:r>
      <w:hyperlink w:anchor="P135">
        <w:r>
          <w:rPr>
            <w:color w:val="0000FF"/>
          </w:rPr>
          <w:t>Раздела 1</w:t>
        </w:r>
      </w:hyperlink>
      <w:r>
        <w:t xml:space="preserve"> уточненных Сведений по аннулированному разрешению либо по разрешению, в отношении которого была представлена ошибочная (неполная) информация, по </w:t>
      </w:r>
      <w:hyperlink w:anchor="P144">
        <w:r>
          <w:rPr>
            <w:color w:val="0000FF"/>
          </w:rPr>
          <w:t>строке 001</w:t>
        </w:r>
      </w:hyperlink>
      <w:r>
        <w:t xml:space="preserve"> указывается признак "0", при этом данные по </w:t>
      </w:r>
      <w:hyperlink w:anchor="P147">
        <w:r>
          <w:rPr>
            <w:color w:val="0000FF"/>
          </w:rPr>
          <w:t>строкам 010</w:t>
        </w:r>
      </w:hyperlink>
      <w:r>
        <w:t xml:space="preserve"> - </w:t>
      </w:r>
      <w:hyperlink w:anchor="P206">
        <w:r>
          <w:rPr>
            <w:color w:val="0000FF"/>
          </w:rPr>
          <w:t>150</w:t>
        </w:r>
      </w:hyperlink>
      <w:r>
        <w:t xml:space="preserve"> заполняются в том виде, в котором они ранее были представлены в налоговый орган.</w:t>
      </w:r>
    </w:p>
    <w:p w14:paraId="0B039F06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135">
        <w:r>
          <w:rPr>
            <w:color w:val="0000FF"/>
          </w:rPr>
          <w:t>Раздела 1</w:t>
        </w:r>
      </w:hyperlink>
      <w:r>
        <w:t xml:space="preserve"> уточненных Сведений в отношении разрешения, по которому были допущены ошибки, либо по которому ранее не была представлена информация, по </w:t>
      </w:r>
      <w:hyperlink w:anchor="P144">
        <w:r>
          <w:rPr>
            <w:color w:val="0000FF"/>
          </w:rPr>
          <w:t>строке 001</w:t>
        </w:r>
      </w:hyperlink>
      <w:r>
        <w:t xml:space="preserve"> указывается признак "1", по </w:t>
      </w:r>
      <w:hyperlink w:anchor="P147">
        <w:r>
          <w:rPr>
            <w:color w:val="0000FF"/>
          </w:rPr>
          <w:t>строкам 010</w:t>
        </w:r>
      </w:hyperlink>
      <w:r>
        <w:t xml:space="preserve"> - </w:t>
      </w:r>
      <w:hyperlink w:anchor="P206">
        <w:r>
          <w:rPr>
            <w:color w:val="0000FF"/>
          </w:rPr>
          <w:t>150</w:t>
        </w:r>
      </w:hyperlink>
      <w:r>
        <w:t xml:space="preserve"> указывается дополнительная (уточненная) информация, не отраженная в первичных </w:t>
      </w:r>
      <w:hyperlink w:anchor="P51">
        <w:r>
          <w:rPr>
            <w:color w:val="0000FF"/>
          </w:rPr>
          <w:t>Сведениях</w:t>
        </w:r>
      </w:hyperlink>
      <w:r>
        <w:t>.</w:t>
      </w:r>
    </w:p>
    <w:p w14:paraId="24F85CC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21. По </w:t>
      </w:r>
      <w:hyperlink w:anchor="P147">
        <w:r>
          <w:rPr>
            <w:color w:val="0000FF"/>
          </w:rPr>
          <w:t>строке 010</w:t>
        </w:r>
      </w:hyperlink>
      <w:r>
        <w:t xml:space="preserve"> указывается код бюджетной классификации (далее - КБК), в соответствии с которым должно производиться зачисление сумм сбора на счета органов Федерального казначейства.</w:t>
      </w:r>
    </w:p>
    <w:p w14:paraId="670D2A7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22. По </w:t>
      </w:r>
      <w:hyperlink w:anchor="P150">
        <w:r>
          <w:rPr>
            <w:color w:val="0000FF"/>
          </w:rPr>
          <w:t>строке 020</w:t>
        </w:r>
      </w:hyperlink>
      <w:r>
        <w:t xml:space="preserve"> "Код по ОКТМО" указывается код муниципального образования в соответствии с Общероссийским </w:t>
      </w:r>
      <w:hyperlink r:id="rId18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ОК 033-2013 по месту уплаты сбора в соответствии с </w:t>
      </w:r>
      <w:hyperlink r:id="rId19">
        <w:r>
          <w:rPr>
            <w:color w:val="0000FF"/>
          </w:rPr>
          <w:t>пунктом 3 статьи 333.5</w:t>
        </w:r>
      </w:hyperlink>
      <w:r>
        <w:t xml:space="preserve"> Налогового кодекса Российской Федерации по КБК, отраженному по </w:t>
      </w:r>
      <w:hyperlink w:anchor="P147">
        <w:r>
          <w:rPr>
            <w:color w:val="0000FF"/>
          </w:rPr>
          <w:t>строке 010</w:t>
        </w:r>
      </w:hyperlink>
      <w:r>
        <w:t xml:space="preserve"> Раздела 1 Сведений.</w:t>
      </w:r>
    </w:p>
    <w:p w14:paraId="7F22288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23. По </w:t>
      </w:r>
      <w:hyperlink w:anchor="P153">
        <w:r>
          <w:rPr>
            <w:color w:val="0000FF"/>
          </w:rPr>
          <w:t>строкам 030</w:t>
        </w:r>
      </w:hyperlink>
      <w:r>
        <w:t xml:space="preserve"> "Серия и номер разрешения" указываются серия и номер разрешения, выданного физическому лицу, фамилия, имя и отчество (при наличии) которого отражено по </w:t>
      </w:r>
      <w:hyperlink w:anchor="P161">
        <w:r>
          <w:rPr>
            <w:color w:val="0000FF"/>
          </w:rPr>
          <w:t>строке 050</w:t>
        </w:r>
      </w:hyperlink>
      <w:r>
        <w:t xml:space="preserve"> Раздела 1 Сведений.</w:t>
      </w:r>
    </w:p>
    <w:p w14:paraId="5C7AEB4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24. По </w:t>
      </w:r>
      <w:hyperlink w:anchor="P156">
        <w:r>
          <w:rPr>
            <w:color w:val="0000FF"/>
          </w:rPr>
          <w:t>строке 040</w:t>
        </w:r>
      </w:hyperlink>
      <w:r>
        <w:t xml:space="preserve"> "Дата выдачи разрешения (срок уплаты сбора)" указывается дата выдачи физическому лицу разрешения (срок уплаты сбора).</w:t>
      </w:r>
    </w:p>
    <w:p w14:paraId="72A13ABD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25. По </w:t>
      </w:r>
      <w:hyperlink w:anchor="P161">
        <w:r>
          <w:rPr>
            <w:color w:val="0000FF"/>
          </w:rPr>
          <w:t>строке 050</w:t>
        </w:r>
      </w:hyperlink>
      <w:r>
        <w:t xml:space="preserve"> указывается полностью фамилия, имя и отчество (при наличии) физического лица, которому было выдано разрешение, реквизиты и дата выдачи которого отражены по </w:t>
      </w:r>
      <w:hyperlink w:anchor="P153">
        <w:r>
          <w:rPr>
            <w:color w:val="0000FF"/>
          </w:rPr>
          <w:t>строкам 030</w:t>
        </w:r>
      </w:hyperlink>
      <w:r>
        <w:t xml:space="preserve"> и </w:t>
      </w:r>
      <w:hyperlink w:anchor="P156">
        <w:r>
          <w:rPr>
            <w:color w:val="0000FF"/>
          </w:rPr>
          <w:t>040</w:t>
        </w:r>
      </w:hyperlink>
      <w:r>
        <w:t xml:space="preserve"> Раздела 1 Сведений.</w:t>
      </w:r>
    </w:p>
    <w:p w14:paraId="2E576217" w14:textId="77777777" w:rsidR="00462070" w:rsidRDefault="00462070">
      <w:pPr>
        <w:pStyle w:val="ConsPlusNormal"/>
        <w:spacing w:before="220"/>
        <w:ind w:firstLine="540"/>
        <w:jc w:val="both"/>
      </w:pPr>
      <w:bookmarkStart w:id="42" w:name="P398"/>
      <w:bookmarkEnd w:id="42"/>
      <w:r>
        <w:t xml:space="preserve">26. По </w:t>
      </w:r>
      <w:hyperlink w:anchor="P172">
        <w:r>
          <w:rPr>
            <w:color w:val="0000FF"/>
          </w:rPr>
          <w:t>строке 060</w:t>
        </w:r>
      </w:hyperlink>
      <w:r>
        <w:t xml:space="preserve"> указывается ИНН физического лица (при наличии), которому было выдано разрешение.</w:t>
      </w:r>
    </w:p>
    <w:p w14:paraId="695AE8E4" w14:textId="77777777" w:rsidR="00462070" w:rsidRDefault="00462070">
      <w:pPr>
        <w:pStyle w:val="ConsPlusNormal"/>
        <w:spacing w:before="220"/>
        <w:ind w:firstLine="540"/>
        <w:jc w:val="both"/>
      </w:pPr>
      <w:r>
        <w:lastRenderedPageBreak/>
        <w:t xml:space="preserve">При отсутствии информации об ИНН физического лица заполняются </w:t>
      </w:r>
      <w:hyperlink w:anchor="P182">
        <w:r>
          <w:rPr>
            <w:color w:val="0000FF"/>
          </w:rPr>
          <w:t>строки 080</w:t>
        </w:r>
      </w:hyperlink>
      <w:r>
        <w:t xml:space="preserve"> - </w:t>
      </w:r>
      <w:hyperlink w:anchor="P191">
        <w:r>
          <w:rPr>
            <w:color w:val="0000FF"/>
          </w:rPr>
          <w:t>110</w:t>
        </w:r>
      </w:hyperlink>
      <w:r>
        <w:t xml:space="preserve"> Раздела 1 Сведений в отношении данного физического лица или </w:t>
      </w:r>
      <w:hyperlink w:anchor="P175">
        <w:r>
          <w:rPr>
            <w:color w:val="0000FF"/>
          </w:rPr>
          <w:t>строка 070</w:t>
        </w:r>
      </w:hyperlink>
      <w:r>
        <w:t xml:space="preserve">, в которой указывается номер записи единого федерального информационного регистра, содержащего сведения о населении Российской Федерации (далее - номер записи в ЕРН), полученный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08.06.2020 N 168-ФЗ "О едином федеральном информационном регистре, содержащем сведения о населении Российской Федерации" (при наличии).</w:t>
      </w:r>
    </w:p>
    <w:p w14:paraId="5FA5592E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В случае указания по </w:t>
      </w:r>
      <w:hyperlink w:anchor="P172">
        <w:r>
          <w:rPr>
            <w:color w:val="0000FF"/>
          </w:rPr>
          <w:t>строке 060</w:t>
        </w:r>
      </w:hyperlink>
      <w:r>
        <w:t xml:space="preserve"> ИНН физического лица либо по </w:t>
      </w:r>
      <w:hyperlink w:anchor="P175">
        <w:r>
          <w:rPr>
            <w:color w:val="0000FF"/>
          </w:rPr>
          <w:t>строке 070</w:t>
        </w:r>
      </w:hyperlink>
      <w:r>
        <w:t xml:space="preserve"> номера записи в ЕРН физического лица, которому было выдано разрешение, заполнение </w:t>
      </w:r>
      <w:hyperlink w:anchor="P182">
        <w:r>
          <w:rPr>
            <w:color w:val="0000FF"/>
          </w:rPr>
          <w:t>строк 080</w:t>
        </w:r>
      </w:hyperlink>
      <w:r>
        <w:t xml:space="preserve"> - </w:t>
      </w:r>
      <w:hyperlink w:anchor="P191">
        <w:r>
          <w:rPr>
            <w:color w:val="0000FF"/>
          </w:rPr>
          <w:t>110</w:t>
        </w:r>
      </w:hyperlink>
      <w:r>
        <w:t xml:space="preserve"> Раздела 1 Сведений в отношении данного физического лица не требуется.</w:t>
      </w:r>
    </w:p>
    <w:p w14:paraId="655B1832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27. По </w:t>
      </w:r>
      <w:hyperlink w:anchor="P175">
        <w:r>
          <w:rPr>
            <w:color w:val="0000FF"/>
          </w:rPr>
          <w:t>строке 070</w:t>
        </w:r>
      </w:hyperlink>
      <w:r>
        <w:t xml:space="preserve"> указывается номер записи в ЕРН в отношении физического лица (при наличии), которому было выдано разрешение, если иное не предусмотрено </w:t>
      </w:r>
      <w:hyperlink w:anchor="P398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14:paraId="72BC11E0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28. По </w:t>
      </w:r>
      <w:hyperlink w:anchor="P182">
        <w:r>
          <w:rPr>
            <w:color w:val="0000FF"/>
          </w:rPr>
          <w:t>строке 080</w:t>
        </w:r>
      </w:hyperlink>
      <w:r>
        <w:t xml:space="preserve"> указывается дата рождения физического лица, которому было выдано разрешение, если иное не предусмотрено </w:t>
      </w:r>
      <w:hyperlink w:anchor="P398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14:paraId="3406A4CE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29. По </w:t>
      </w:r>
      <w:hyperlink w:anchor="P185">
        <w:r>
          <w:rPr>
            <w:color w:val="0000FF"/>
          </w:rPr>
          <w:t>строкам 090</w:t>
        </w:r>
      </w:hyperlink>
      <w:r>
        <w:t xml:space="preserve"> - </w:t>
      </w:r>
      <w:hyperlink w:anchor="P188">
        <w:r>
          <w:rPr>
            <w:color w:val="0000FF"/>
          </w:rPr>
          <w:t>100</w:t>
        </w:r>
      </w:hyperlink>
      <w:r>
        <w:t xml:space="preserve"> указывается информация о документе, удостоверяющем личность физического лица (при наличии), которому было выдано разрешение, если иное не предусмотрено </w:t>
      </w:r>
      <w:hyperlink w:anchor="P398">
        <w:r>
          <w:rPr>
            <w:color w:val="0000FF"/>
          </w:rPr>
          <w:t>пунктом 26</w:t>
        </w:r>
      </w:hyperlink>
      <w:r>
        <w:t xml:space="preserve"> настоящего Порядка:</w:t>
      </w:r>
    </w:p>
    <w:p w14:paraId="7DED31F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185">
        <w:r>
          <w:rPr>
            <w:color w:val="0000FF"/>
          </w:rPr>
          <w:t>строке 090</w:t>
        </w:r>
      </w:hyperlink>
      <w:r>
        <w:t xml:space="preserve"> - код вида документа согласно </w:t>
      </w:r>
      <w:hyperlink w:anchor="P53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14:paraId="0FA40890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188">
        <w:r>
          <w:rPr>
            <w:color w:val="0000FF"/>
          </w:rPr>
          <w:t>строке 100</w:t>
        </w:r>
      </w:hyperlink>
      <w:r>
        <w:t xml:space="preserve"> - серия и номер документа.</w:t>
      </w:r>
    </w:p>
    <w:p w14:paraId="22E938C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30. По </w:t>
      </w:r>
      <w:hyperlink w:anchor="P191">
        <w:r>
          <w:rPr>
            <w:color w:val="0000FF"/>
          </w:rPr>
          <w:t>строке 110</w:t>
        </w:r>
      </w:hyperlink>
      <w:r>
        <w:t xml:space="preserve"> "Номер контактного телефона" указывается (при наличии) номер контактного телефона физического лица, которому было выдано разрешение, с указанием телефонного кода города, без пробелов, без скобок, без прочерков.</w:t>
      </w:r>
    </w:p>
    <w:p w14:paraId="68341A8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31. Данные об объекте (объектах) животного мира, подлежащем изъятию из среды обитания на основании выданного разрешения, и сумме сбора отражаются по </w:t>
      </w:r>
      <w:hyperlink w:anchor="P197">
        <w:r>
          <w:rPr>
            <w:color w:val="0000FF"/>
          </w:rPr>
          <w:t>строкам 120</w:t>
        </w:r>
      </w:hyperlink>
      <w:r>
        <w:t xml:space="preserve"> - </w:t>
      </w:r>
      <w:hyperlink w:anchor="P206">
        <w:r>
          <w:rPr>
            <w:color w:val="0000FF"/>
          </w:rPr>
          <w:t>150</w:t>
        </w:r>
      </w:hyperlink>
      <w:r>
        <w:t xml:space="preserve"> следующим образом:</w:t>
      </w:r>
    </w:p>
    <w:p w14:paraId="31EAD75B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197">
        <w:r>
          <w:rPr>
            <w:color w:val="0000FF"/>
          </w:rPr>
          <w:t>строке 120</w:t>
        </w:r>
      </w:hyperlink>
      <w:r>
        <w:t xml:space="preserve"> - код наименования объекта животного мира согласно </w:t>
      </w:r>
      <w:hyperlink w:anchor="P569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14:paraId="195492E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200">
        <w:r>
          <w:rPr>
            <w:color w:val="0000FF"/>
          </w:rPr>
          <w:t>строке 130</w:t>
        </w:r>
      </w:hyperlink>
      <w:r>
        <w:t xml:space="preserve"> - код пользования объектом животного мира согласно </w:t>
      </w:r>
      <w:hyperlink w:anchor="P675">
        <w:r>
          <w:rPr>
            <w:color w:val="0000FF"/>
          </w:rPr>
          <w:t>приложению N 5</w:t>
        </w:r>
      </w:hyperlink>
      <w:r>
        <w:t xml:space="preserve"> к настоящему Порядку;</w:t>
      </w:r>
    </w:p>
    <w:p w14:paraId="5C938CE4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203">
        <w:r>
          <w:rPr>
            <w:color w:val="0000FF"/>
          </w:rPr>
          <w:t>строке 140</w:t>
        </w:r>
      </w:hyperlink>
      <w:r>
        <w:t xml:space="preserve"> - количество объектов животного мира, разрешенных к пользованию, код которого отражен по </w:t>
      </w:r>
      <w:hyperlink w:anchor="P197">
        <w:r>
          <w:rPr>
            <w:color w:val="0000FF"/>
          </w:rPr>
          <w:t>строке 120</w:t>
        </w:r>
      </w:hyperlink>
      <w:r>
        <w:t xml:space="preserve"> Раздела 1 Сведений;</w:t>
      </w:r>
    </w:p>
    <w:p w14:paraId="2390E7C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- по </w:t>
      </w:r>
      <w:hyperlink w:anchor="P206">
        <w:r>
          <w:rPr>
            <w:color w:val="0000FF"/>
          </w:rPr>
          <w:t>строке 150</w:t>
        </w:r>
      </w:hyperlink>
      <w:r>
        <w:t xml:space="preserve"> - сумма сбора (в рублях), подлежащая уплате физическим лицом при получении разрешения, по объекту (объектам) животного мира, код которого (которых) отражен по </w:t>
      </w:r>
      <w:hyperlink w:anchor="P197">
        <w:r>
          <w:rPr>
            <w:color w:val="0000FF"/>
          </w:rPr>
          <w:t>строке 120</w:t>
        </w:r>
      </w:hyperlink>
      <w:r>
        <w:t xml:space="preserve"> Раздела 1 Сведений.</w:t>
      </w:r>
    </w:p>
    <w:p w14:paraId="0918E58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32. 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на бумажном носителе в случае недостаточности строк </w:t>
      </w:r>
      <w:hyperlink w:anchor="P135">
        <w:r>
          <w:rPr>
            <w:color w:val="0000FF"/>
          </w:rPr>
          <w:t>Раздела 1</w:t>
        </w:r>
      </w:hyperlink>
      <w:r>
        <w:t xml:space="preserve"> Сведений заполняется необходимое количество дополнительных страниц </w:t>
      </w:r>
      <w:hyperlink w:anchor="P135">
        <w:r>
          <w:rPr>
            <w:color w:val="0000FF"/>
          </w:rPr>
          <w:t>Раздела 1</w:t>
        </w:r>
      </w:hyperlink>
      <w:r>
        <w:t xml:space="preserve"> Сведений.</w:t>
      </w:r>
    </w:p>
    <w:p w14:paraId="1B297DC0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33. Сведения, указанные в </w:t>
      </w:r>
      <w:hyperlink w:anchor="P135">
        <w:r>
          <w:rPr>
            <w:color w:val="0000FF"/>
          </w:rPr>
          <w:t>Разделе 1</w:t>
        </w:r>
      </w:hyperlink>
      <w:r>
        <w:t xml:space="preserve"> Сведений, в </w:t>
      </w:r>
      <w:hyperlink w:anchor="P209">
        <w:r>
          <w:rPr>
            <w:color w:val="0000FF"/>
          </w:rPr>
          <w:t>строке</w:t>
        </w:r>
      </w:hyperlink>
      <w:r>
        <w:t xml:space="preserve"> "Достоверность и полноту сведений, указанных на данной странице, подтверждаю" подтверждаются подписью лица, представляющего </w:t>
      </w:r>
      <w:hyperlink w:anchor="P51">
        <w:r>
          <w:rPr>
            <w:color w:val="0000FF"/>
          </w:rPr>
          <w:t>Сведения</w:t>
        </w:r>
      </w:hyperlink>
      <w:r>
        <w:t>, проставляется дата подписания.</w:t>
      </w:r>
    </w:p>
    <w:p w14:paraId="21C9FA34" w14:textId="77777777" w:rsidR="00462070" w:rsidRDefault="00462070">
      <w:pPr>
        <w:pStyle w:val="ConsPlusNormal"/>
        <w:ind w:firstLine="540"/>
        <w:jc w:val="both"/>
      </w:pPr>
    </w:p>
    <w:p w14:paraId="5C90735B" w14:textId="77777777" w:rsidR="00462070" w:rsidRDefault="00462070">
      <w:pPr>
        <w:pStyle w:val="ConsPlusTitle"/>
        <w:jc w:val="center"/>
        <w:outlineLvl w:val="1"/>
      </w:pPr>
      <w:r>
        <w:t>IV. Раздел 2 "Сведения о выданных организациям</w:t>
      </w:r>
    </w:p>
    <w:p w14:paraId="2CA65B6D" w14:textId="77777777" w:rsidR="00462070" w:rsidRDefault="00462070">
      <w:pPr>
        <w:pStyle w:val="ConsPlusTitle"/>
        <w:jc w:val="center"/>
      </w:pPr>
      <w:r>
        <w:lastRenderedPageBreak/>
        <w:t>и индивидуальным предпринимателям бланках разрешений</w:t>
      </w:r>
    </w:p>
    <w:p w14:paraId="050E379F" w14:textId="77777777" w:rsidR="00462070" w:rsidRDefault="00462070">
      <w:pPr>
        <w:pStyle w:val="ConsPlusTitle"/>
        <w:jc w:val="center"/>
      </w:pPr>
      <w:r>
        <w:t>на добычу объектов животного мира" Сведений</w:t>
      </w:r>
    </w:p>
    <w:p w14:paraId="0D788C22" w14:textId="77777777" w:rsidR="00462070" w:rsidRDefault="00462070">
      <w:pPr>
        <w:pStyle w:val="ConsPlusNormal"/>
        <w:jc w:val="center"/>
      </w:pPr>
    </w:p>
    <w:p w14:paraId="64A49EC2" w14:textId="77777777" w:rsidR="00462070" w:rsidRDefault="00462070">
      <w:pPr>
        <w:pStyle w:val="ConsPlusNormal"/>
        <w:ind w:firstLine="540"/>
        <w:jc w:val="both"/>
      </w:pPr>
      <w:r>
        <w:t xml:space="preserve">34. </w:t>
      </w:r>
      <w:hyperlink w:anchor="P222">
        <w:r>
          <w:rPr>
            <w:color w:val="0000FF"/>
          </w:rPr>
          <w:t>Раздел 2</w:t>
        </w:r>
      </w:hyperlink>
      <w:r>
        <w:t xml:space="preserve"> Сведений заполняется органом, выдающим бланки разрешений.</w:t>
      </w:r>
    </w:p>
    <w:p w14:paraId="1A6B7157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35. По </w:t>
      </w:r>
      <w:hyperlink w:anchor="P231">
        <w:r>
          <w:rPr>
            <w:color w:val="0000FF"/>
          </w:rPr>
          <w:t>строке 001</w:t>
        </w:r>
      </w:hyperlink>
      <w:r>
        <w:t xml:space="preserve"> указывается признак сведений, отражаемых в </w:t>
      </w:r>
      <w:hyperlink w:anchor="P222">
        <w:r>
          <w:rPr>
            <w:color w:val="0000FF"/>
          </w:rPr>
          <w:t>Разделе 2</w:t>
        </w:r>
      </w:hyperlink>
      <w:r>
        <w:t xml:space="preserve"> Сведений.</w:t>
      </w:r>
    </w:p>
    <w:p w14:paraId="26E7C98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представлении первичных Сведений </w:t>
      </w:r>
      <w:hyperlink w:anchor="P231">
        <w:r>
          <w:rPr>
            <w:color w:val="0000FF"/>
          </w:rPr>
          <w:t>строка 001</w:t>
        </w:r>
      </w:hyperlink>
      <w:r>
        <w:t xml:space="preserve"> не заполняется.</w:t>
      </w:r>
    </w:p>
    <w:p w14:paraId="252C3A35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Данная </w:t>
      </w:r>
      <w:hyperlink w:anchor="P231">
        <w:r>
          <w:rPr>
            <w:color w:val="0000FF"/>
          </w:rPr>
          <w:t>строка</w:t>
        </w:r>
      </w:hyperlink>
      <w:r>
        <w:t xml:space="preserve"> заполняется при представлении уточненных </w:t>
      </w:r>
      <w:hyperlink w:anchor="P51">
        <w:r>
          <w:rPr>
            <w:color w:val="0000FF"/>
          </w:rPr>
          <w:t>Сведений</w:t>
        </w:r>
      </w:hyperlink>
      <w:r>
        <w:t xml:space="preserve"> за период, за который были представлены ошибочные (неполные) данные, следующим образом:</w:t>
      </w:r>
    </w:p>
    <w:p w14:paraId="2CC1D321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признак "0" указывается с целью аннулирования сведений о выданных бланках разрешений, указанных в первичных </w:t>
      </w:r>
      <w:hyperlink w:anchor="P51">
        <w:r>
          <w:rPr>
            <w:color w:val="0000FF"/>
          </w:rPr>
          <w:t>Сведениях</w:t>
        </w:r>
      </w:hyperlink>
      <w:r>
        <w:t>;</w:t>
      </w:r>
    </w:p>
    <w:p w14:paraId="22CD649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признак "1" указывается с целью добавления данных (уточнения сведений) о выданных бланках разрешений, указанных в первичных </w:t>
      </w:r>
      <w:hyperlink w:anchor="P51">
        <w:r>
          <w:rPr>
            <w:color w:val="0000FF"/>
          </w:rPr>
          <w:t>Сведениях</w:t>
        </w:r>
      </w:hyperlink>
      <w:r>
        <w:t>.</w:t>
      </w:r>
    </w:p>
    <w:p w14:paraId="3C98D943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36. При заполнении </w:t>
      </w:r>
      <w:hyperlink w:anchor="P222">
        <w:r>
          <w:rPr>
            <w:color w:val="0000FF"/>
          </w:rPr>
          <w:t>Раздела 2</w:t>
        </w:r>
      </w:hyperlink>
      <w:r>
        <w:t xml:space="preserve"> Сведений по аннулированным бланкам разрешений по </w:t>
      </w:r>
      <w:hyperlink w:anchor="P231">
        <w:r>
          <w:rPr>
            <w:color w:val="0000FF"/>
          </w:rPr>
          <w:t>строке 001</w:t>
        </w:r>
      </w:hyperlink>
      <w:r>
        <w:t xml:space="preserve"> указывается признак "0", при этом данные по </w:t>
      </w:r>
      <w:hyperlink w:anchor="P234">
        <w:r>
          <w:rPr>
            <w:color w:val="0000FF"/>
          </w:rPr>
          <w:t>строкам 010</w:t>
        </w:r>
      </w:hyperlink>
      <w:r>
        <w:t xml:space="preserve"> - </w:t>
      </w:r>
      <w:hyperlink w:anchor="P264">
        <w:r>
          <w:rPr>
            <w:color w:val="0000FF"/>
          </w:rPr>
          <w:t>060</w:t>
        </w:r>
      </w:hyperlink>
      <w:r>
        <w:t xml:space="preserve"> заполняются в том виде, в котором они ранее были представлены в налоговый орган.</w:t>
      </w:r>
    </w:p>
    <w:p w14:paraId="4ED3A21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222">
        <w:r>
          <w:rPr>
            <w:color w:val="0000FF"/>
          </w:rPr>
          <w:t>Раздела 2</w:t>
        </w:r>
      </w:hyperlink>
      <w:r>
        <w:t xml:space="preserve"> Сведений по выданным бланкам разрешений, по которым были допущены ошибки либо ранее не была представлена информация, по </w:t>
      </w:r>
      <w:hyperlink w:anchor="P231">
        <w:r>
          <w:rPr>
            <w:color w:val="0000FF"/>
          </w:rPr>
          <w:t>строке 001</w:t>
        </w:r>
      </w:hyperlink>
      <w:r>
        <w:t xml:space="preserve"> указывается признак "1", по </w:t>
      </w:r>
      <w:hyperlink w:anchor="P234">
        <w:r>
          <w:rPr>
            <w:color w:val="0000FF"/>
          </w:rPr>
          <w:t>строкам 010</w:t>
        </w:r>
      </w:hyperlink>
      <w:r>
        <w:t xml:space="preserve"> - </w:t>
      </w:r>
      <w:hyperlink w:anchor="P264">
        <w:r>
          <w:rPr>
            <w:color w:val="0000FF"/>
          </w:rPr>
          <w:t>060</w:t>
        </w:r>
      </w:hyperlink>
      <w:r>
        <w:t xml:space="preserve"> указывается дополнительная (уточненная) информация, не отраженная в первичных </w:t>
      </w:r>
      <w:hyperlink w:anchor="P51">
        <w:r>
          <w:rPr>
            <w:color w:val="0000FF"/>
          </w:rPr>
          <w:t>Сведениях</w:t>
        </w:r>
      </w:hyperlink>
      <w:r>
        <w:t>.</w:t>
      </w:r>
    </w:p>
    <w:p w14:paraId="27FE933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37. По </w:t>
      </w:r>
      <w:hyperlink w:anchor="P234">
        <w:r>
          <w:rPr>
            <w:color w:val="0000FF"/>
          </w:rPr>
          <w:t>строкам 010</w:t>
        </w:r>
      </w:hyperlink>
      <w:r>
        <w:t xml:space="preserve"> и </w:t>
      </w:r>
      <w:hyperlink w:anchor="P237">
        <w:r>
          <w:rPr>
            <w:color w:val="0000FF"/>
          </w:rPr>
          <w:t>020</w:t>
        </w:r>
      </w:hyperlink>
      <w:r>
        <w:t xml:space="preserve"> отражаются ИНН и КПП организации и (или) индивидуального предпринимателя, которым были выданы бланки разрешений.</w:t>
      </w:r>
    </w:p>
    <w:p w14:paraId="6C6281AA" w14:textId="77777777" w:rsidR="00462070" w:rsidRDefault="00462070">
      <w:pPr>
        <w:pStyle w:val="ConsPlusNormal"/>
        <w:spacing w:before="220"/>
        <w:ind w:firstLine="540"/>
        <w:jc w:val="both"/>
      </w:pPr>
      <w:r>
        <w:t>В отношении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КПП указывается в соответствии со свидетельством о постановке на учет российской организации в налоговом органе. В отношении крупнейших налогоплательщиков указываются ИНН и КПП в соответствии с уведомлением о постановке на учет в налоговом органе организации в качестве крупнейшего налогоплательщика.</w:t>
      </w:r>
    </w:p>
    <w:p w14:paraId="1A154B0D" w14:textId="77777777" w:rsidR="00462070" w:rsidRDefault="00462070">
      <w:pPr>
        <w:pStyle w:val="ConsPlusNormal"/>
        <w:spacing w:before="220"/>
        <w:ind w:firstLine="540"/>
        <w:jc w:val="both"/>
      </w:pPr>
      <w:r>
        <w:t>В отношении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3DECE19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38. По </w:t>
      </w:r>
      <w:hyperlink w:anchor="P239">
        <w:r>
          <w:rPr>
            <w:color w:val="0000FF"/>
          </w:rPr>
          <w:t>строке 030</w:t>
        </w:r>
      </w:hyperlink>
      <w:r>
        <w:t xml:space="preserve"> указывается полное наименование организации, соответствующее наименованию, указанному в учредительном документе, в случае представления </w:t>
      </w:r>
      <w:hyperlink w:anchor="P51">
        <w:r>
          <w:rPr>
            <w:color w:val="0000FF"/>
          </w:rPr>
          <w:t>Сведений</w:t>
        </w:r>
      </w:hyperlink>
      <w:r>
        <w:t xml:space="preserve"> индивидуальным предпринимателем указывается его фамилия, имя, отчество (при наличии) в соответствии с документом, удостоверяющим личность.</w:t>
      </w:r>
    </w:p>
    <w:p w14:paraId="4397AD6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39. По </w:t>
      </w:r>
      <w:hyperlink w:anchor="P255">
        <w:r>
          <w:rPr>
            <w:color w:val="0000FF"/>
          </w:rPr>
          <w:t>строке 040</w:t>
        </w:r>
      </w:hyperlink>
      <w:r>
        <w:t xml:space="preserve"> указывается количество выданных бланков разрешений.</w:t>
      </w:r>
    </w:p>
    <w:p w14:paraId="2CE44E2B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40. По </w:t>
      </w:r>
      <w:hyperlink w:anchor="P258">
        <w:r>
          <w:rPr>
            <w:color w:val="0000FF"/>
          </w:rPr>
          <w:t>строке 050</w:t>
        </w:r>
      </w:hyperlink>
      <w:r>
        <w:t xml:space="preserve"> указывается диапазон серии и номеров выданных бланков разрешений. При этом по бланкам разрешений, выданным в одну дату, серия бланков разрешений должна совпадать.</w:t>
      </w:r>
    </w:p>
    <w:p w14:paraId="4D9783DD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41. По </w:t>
      </w:r>
      <w:hyperlink w:anchor="P264">
        <w:r>
          <w:rPr>
            <w:color w:val="0000FF"/>
          </w:rPr>
          <w:t>строке 060</w:t>
        </w:r>
      </w:hyperlink>
      <w:r>
        <w:t xml:space="preserve"> указывается дата выдачи бланков разрешений.</w:t>
      </w:r>
    </w:p>
    <w:p w14:paraId="48AA909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42. </w:t>
      </w:r>
      <w:hyperlink w:anchor="P234">
        <w:r>
          <w:rPr>
            <w:color w:val="0000FF"/>
          </w:rPr>
          <w:t>Строки 010</w:t>
        </w:r>
      </w:hyperlink>
      <w:r>
        <w:t xml:space="preserve"> - </w:t>
      </w:r>
      <w:hyperlink w:anchor="P264">
        <w:r>
          <w:rPr>
            <w:color w:val="0000FF"/>
          </w:rPr>
          <w:t>060</w:t>
        </w:r>
      </w:hyperlink>
      <w:r>
        <w:t xml:space="preserve"> Раздела 2 Сведений заполняются в отношении каждой серии выданных бланков разрешений.</w:t>
      </w:r>
    </w:p>
    <w:p w14:paraId="527B0DB6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43. При представлении </w:t>
      </w:r>
      <w:hyperlink w:anchor="P51">
        <w:r>
          <w:rPr>
            <w:color w:val="0000FF"/>
          </w:rPr>
          <w:t>Сведений</w:t>
        </w:r>
      </w:hyperlink>
      <w:r>
        <w:t xml:space="preserve"> на бумажном носителе в случае недостаточности строк </w:t>
      </w:r>
      <w:hyperlink w:anchor="P222">
        <w:r>
          <w:rPr>
            <w:color w:val="0000FF"/>
          </w:rPr>
          <w:t>Раздела 2</w:t>
        </w:r>
      </w:hyperlink>
      <w:r>
        <w:t xml:space="preserve"> Сведений заполняется необходимое количество дополнительных листов </w:t>
      </w:r>
      <w:hyperlink w:anchor="P222">
        <w:r>
          <w:rPr>
            <w:color w:val="0000FF"/>
          </w:rPr>
          <w:t>Раздела 2</w:t>
        </w:r>
      </w:hyperlink>
      <w:r>
        <w:t xml:space="preserve"> Сведений.</w:t>
      </w:r>
    </w:p>
    <w:p w14:paraId="55C9D2D0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44. Сведения, указанные в </w:t>
      </w:r>
      <w:hyperlink w:anchor="P222">
        <w:r>
          <w:rPr>
            <w:color w:val="0000FF"/>
          </w:rPr>
          <w:t>Разделе 2</w:t>
        </w:r>
      </w:hyperlink>
      <w:r>
        <w:t xml:space="preserve"> Сведений, в </w:t>
      </w:r>
      <w:hyperlink w:anchor="P304">
        <w:r>
          <w:rPr>
            <w:color w:val="0000FF"/>
          </w:rPr>
          <w:t>строке</w:t>
        </w:r>
      </w:hyperlink>
      <w:r>
        <w:t xml:space="preserve"> "Достоверность и полноту сведений, указанных на данной странице, подтверждаю" подтверждаются подписью лица, представляющего </w:t>
      </w:r>
      <w:hyperlink w:anchor="P51">
        <w:r>
          <w:rPr>
            <w:color w:val="0000FF"/>
          </w:rPr>
          <w:t>Сведения</w:t>
        </w:r>
      </w:hyperlink>
      <w:r>
        <w:t>. При этом проставляется дата подписания.</w:t>
      </w:r>
    </w:p>
    <w:p w14:paraId="3AA94B48" w14:textId="77777777" w:rsidR="00462070" w:rsidRDefault="00462070">
      <w:pPr>
        <w:pStyle w:val="ConsPlusNormal"/>
        <w:jc w:val="both"/>
      </w:pPr>
    </w:p>
    <w:p w14:paraId="0BB9DB35" w14:textId="77777777" w:rsidR="00462070" w:rsidRDefault="00462070">
      <w:pPr>
        <w:pStyle w:val="ConsPlusNormal"/>
        <w:jc w:val="both"/>
      </w:pPr>
    </w:p>
    <w:p w14:paraId="741B2FC1" w14:textId="77777777" w:rsidR="00462070" w:rsidRDefault="00462070">
      <w:pPr>
        <w:pStyle w:val="ConsPlusNormal"/>
        <w:jc w:val="both"/>
      </w:pPr>
    </w:p>
    <w:p w14:paraId="52040575" w14:textId="77777777" w:rsidR="00462070" w:rsidRDefault="00462070">
      <w:pPr>
        <w:pStyle w:val="ConsPlusNormal"/>
        <w:jc w:val="both"/>
      </w:pPr>
    </w:p>
    <w:p w14:paraId="7F524D90" w14:textId="77777777" w:rsidR="00462070" w:rsidRDefault="00462070">
      <w:pPr>
        <w:pStyle w:val="ConsPlusNormal"/>
        <w:jc w:val="both"/>
      </w:pPr>
    </w:p>
    <w:p w14:paraId="13769B61" w14:textId="77777777" w:rsidR="00462070" w:rsidRDefault="00462070">
      <w:pPr>
        <w:pStyle w:val="ConsPlusNormal"/>
        <w:jc w:val="right"/>
        <w:outlineLvl w:val="1"/>
      </w:pPr>
      <w:r>
        <w:t>Приложение N 1</w:t>
      </w:r>
    </w:p>
    <w:p w14:paraId="48339AB3" w14:textId="77777777" w:rsidR="00462070" w:rsidRDefault="00462070">
      <w:pPr>
        <w:pStyle w:val="ConsPlusNormal"/>
        <w:jc w:val="right"/>
      </w:pPr>
      <w:r>
        <w:t>к Порядку заполнения и представления</w:t>
      </w:r>
    </w:p>
    <w:p w14:paraId="7EC2A349" w14:textId="77777777" w:rsidR="00462070" w:rsidRDefault="00462070">
      <w:pPr>
        <w:pStyle w:val="ConsPlusNormal"/>
        <w:jc w:val="right"/>
      </w:pPr>
      <w:r>
        <w:t>в налоговый орган сведений о выданных</w:t>
      </w:r>
    </w:p>
    <w:p w14:paraId="0BFF14B2" w14:textId="77777777" w:rsidR="00462070" w:rsidRDefault="00462070">
      <w:pPr>
        <w:pStyle w:val="ConsPlusNormal"/>
        <w:jc w:val="right"/>
      </w:pPr>
      <w:r>
        <w:t>разрешениях (бланках разрешений)</w:t>
      </w:r>
    </w:p>
    <w:p w14:paraId="53C996CD" w14:textId="77777777" w:rsidR="00462070" w:rsidRDefault="00462070">
      <w:pPr>
        <w:pStyle w:val="ConsPlusNormal"/>
        <w:jc w:val="right"/>
      </w:pPr>
      <w:r>
        <w:t>на добычу объектов животного мира,</w:t>
      </w:r>
    </w:p>
    <w:p w14:paraId="77AB21C4" w14:textId="77777777" w:rsidR="00462070" w:rsidRDefault="00462070">
      <w:pPr>
        <w:pStyle w:val="ConsPlusNormal"/>
        <w:jc w:val="right"/>
      </w:pPr>
      <w:r>
        <w:t>суммах и сроках уплаты сбора</w:t>
      </w:r>
    </w:p>
    <w:p w14:paraId="7B3B6099" w14:textId="77777777" w:rsidR="00462070" w:rsidRDefault="00462070">
      <w:pPr>
        <w:pStyle w:val="ConsPlusNormal"/>
        <w:jc w:val="right"/>
      </w:pPr>
      <w:r>
        <w:t>за пользование объектами</w:t>
      </w:r>
    </w:p>
    <w:p w14:paraId="2FF5CC49" w14:textId="77777777" w:rsidR="00462070" w:rsidRDefault="00462070">
      <w:pPr>
        <w:pStyle w:val="ConsPlusNormal"/>
        <w:jc w:val="right"/>
      </w:pPr>
      <w:r>
        <w:t>животного мира, утвержденному</w:t>
      </w:r>
    </w:p>
    <w:p w14:paraId="03AAEC5B" w14:textId="77777777" w:rsidR="00462070" w:rsidRDefault="00462070">
      <w:pPr>
        <w:pStyle w:val="ConsPlusNormal"/>
        <w:jc w:val="right"/>
      </w:pPr>
      <w:r>
        <w:t>приказом ФНС России</w:t>
      </w:r>
    </w:p>
    <w:p w14:paraId="4F3A1EBF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03BA6E5E" w14:textId="77777777" w:rsidR="00462070" w:rsidRDefault="00462070">
      <w:pPr>
        <w:pStyle w:val="ConsPlusNormal"/>
        <w:jc w:val="both"/>
      </w:pPr>
    </w:p>
    <w:p w14:paraId="2228AB9F" w14:textId="77777777" w:rsidR="00462070" w:rsidRDefault="00462070">
      <w:pPr>
        <w:pStyle w:val="ConsPlusTitle"/>
        <w:jc w:val="center"/>
      </w:pPr>
      <w:bookmarkStart w:id="43" w:name="P453"/>
      <w:bookmarkEnd w:id="43"/>
      <w:r>
        <w:t>КОДЫ</w:t>
      </w:r>
    </w:p>
    <w:p w14:paraId="0D4CB155" w14:textId="77777777" w:rsidR="00462070" w:rsidRDefault="00462070">
      <w:pPr>
        <w:pStyle w:val="ConsPlusTitle"/>
        <w:jc w:val="center"/>
      </w:pPr>
      <w:r>
        <w:t>МЕСЯЦЕВ, ИСПОЛЬЗУЕМЫЕ ПРИ ЗАПОЛНЕНИИ ТИТУЛЬНОГО</w:t>
      </w:r>
    </w:p>
    <w:p w14:paraId="523BB0B1" w14:textId="77777777" w:rsidR="00462070" w:rsidRDefault="00462070">
      <w:pPr>
        <w:pStyle w:val="ConsPlusTitle"/>
        <w:jc w:val="center"/>
      </w:pPr>
      <w:r>
        <w:t>ЛИСТА СВЕДЕНИЙ</w:t>
      </w:r>
    </w:p>
    <w:p w14:paraId="56F65396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462070" w14:paraId="4CFB55A1" w14:textId="77777777">
        <w:tc>
          <w:tcPr>
            <w:tcW w:w="1020" w:type="dxa"/>
          </w:tcPr>
          <w:p w14:paraId="42F180CD" w14:textId="77777777" w:rsidR="00462070" w:rsidRDefault="0046207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50" w:type="dxa"/>
          </w:tcPr>
          <w:p w14:paraId="45E7141C" w14:textId="77777777" w:rsidR="00462070" w:rsidRDefault="0046207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62070" w14:paraId="3B6CA2DE" w14:textId="77777777">
        <w:tc>
          <w:tcPr>
            <w:tcW w:w="1020" w:type="dxa"/>
          </w:tcPr>
          <w:p w14:paraId="6110EB10" w14:textId="77777777" w:rsidR="00462070" w:rsidRDefault="0046207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050" w:type="dxa"/>
          </w:tcPr>
          <w:p w14:paraId="61169C07" w14:textId="77777777" w:rsidR="00462070" w:rsidRDefault="00462070">
            <w:pPr>
              <w:pStyle w:val="ConsPlusNormal"/>
              <w:jc w:val="center"/>
            </w:pPr>
            <w:r>
              <w:t>январь</w:t>
            </w:r>
          </w:p>
        </w:tc>
      </w:tr>
      <w:tr w:rsidR="00462070" w14:paraId="6603941F" w14:textId="77777777">
        <w:tc>
          <w:tcPr>
            <w:tcW w:w="1020" w:type="dxa"/>
          </w:tcPr>
          <w:p w14:paraId="51B0EED2" w14:textId="77777777" w:rsidR="00462070" w:rsidRDefault="0046207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050" w:type="dxa"/>
          </w:tcPr>
          <w:p w14:paraId="0BC6D5C5" w14:textId="77777777" w:rsidR="00462070" w:rsidRDefault="00462070">
            <w:pPr>
              <w:pStyle w:val="ConsPlusNormal"/>
              <w:jc w:val="center"/>
            </w:pPr>
            <w:r>
              <w:t>февраль</w:t>
            </w:r>
          </w:p>
        </w:tc>
      </w:tr>
      <w:tr w:rsidR="00462070" w14:paraId="1B1C15CD" w14:textId="77777777">
        <w:tc>
          <w:tcPr>
            <w:tcW w:w="1020" w:type="dxa"/>
          </w:tcPr>
          <w:p w14:paraId="325653E3" w14:textId="77777777" w:rsidR="00462070" w:rsidRDefault="0046207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50" w:type="dxa"/>
          </w:tcPr>
          <w:p w14:paraId="34DCF126" w14:textId="77777777" w:rsidR="00462070" w:rsidRDefault="00462070">
            <w:pPr>
              <w:pStyle w:val="ConsPlusNormal"/>
              <w:jc w:val="center"/>
            </w:pPr>
            <w:r>
              <w:t>март</w:t>
            </w:r>
          </w:p>
        </w:tc>
      </w:tr>
      <w:tr w:rsidR="00462070" w14:paraId="5FA5B71E" w14:textId="77777777">
        <w:tc>
          <w:tcPr>
            <w:tcW w:w="1020" w:type="dxa"/>
          </w:tcPr>
          <w:p w14:paraId="1F7D0888" w14:textId="77777777" w:rsidR="00462070" w:rsidRDefault="0046207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50" w:type="dxa"/>
          </w:tcPr>
          <w:p w14:paraId="1ABCFF95" w14:textId="77777777" w:rsidR="00462070" w:rsidRDefault="00462070">
            <w:pPr>
              <w:pStyle w:val="ConsPlusNormal"/>
              <w:jc w:val="center"/>
            </w:pPr>
            <w:r>
              <w:t>апрель</w:t>
            </w:r>
          </w:p>
        </w:tc>
      </w:tr>
      <w:tr w:rsidR="00462070" w14:paraId="2A3BFA7E" w14:textId="77777777">
        <w:tc>
          <w:tcPr>
            <w:tcW w:w="1020" w:type="dxa"/>
          </w:tcPr>
          <w:p w14:paraId="736ED861" w14:textId="77777777" w:rsidR="00462070" w:rsidRDefault="0046207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050" w:type="dxa"/>
          </w:tcPr>
          <w:p w14:paraId="7E70034F" w14:textId="77777777" w:rsidR="00462070" w:rsidRDefault="00462070">
            <w:pPr>
              <w:pStyle w:val="ConsPlusNormal"/>
              <w:jc w:val="center"/>
            </w:pPr>
            <w:r>
              <w:t>май</w:t>
            </w:r>
          </w:p>
        </w:tc>
      </w:tr>
      <w:tr w:rsidR="00462070" w14:paraId="7CF56510" w14:textId="77777777">
        <w:tc>
          <w:tcPr>
            <w:tcW w:w="1020" w:type="dxa"/>
          </w:tcPr>
          <w:p w14:paraId="5A0572F0" w14:textId="77777777" w:rsidR="00462070" w:rsidRDefault="0046207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050" w:type="dxa"/>
          </w:tcPr>
          <w:p w14:paraId="1E173FC0" w14:textId="77777777" w:rsidR="00462070" w:rsidRDefault="00462070">
            <w:pPr>
              <w:pStyle w:val="ConsPlusNormal"/>
              <w:jc w:val="center"/>
            </w:pPr>
            <w:r>
              <w:t>июнь</w:t>
            </w:r>
          </w:p>
        </w:tc>
      </w:tr>
      <w:tr w:rsidR="00462070" w14:paraId="380050BC" w14:textId="77777777">
        <w:tc>
          <w:tcPr>
            <w:tcW w:w="1020" w:type="dxa"/>
          </w:tcPr>
          <w:p w14:paraId="6D331F7B" w14:textId="77777777" w:rsidR="00462070" w:rsidRDefault="0046207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050" w:type="dxa"/>
          </w:tcPr>
          <w:p w14:paraId="5D4B9782" w14:textId="77777777" w:rsidR="00462070" w:rsidRDefault="00462070">
            <w:pPr>
              <w:pStyle w:val="ConsPlusNormal"/>
              <w:jc w:val="center"/>
            </w:pPr>
            <w:r>
              <w:t>июль</w:t>
            </w:r>
          </w:p>
        </w:tc>
      </w:tr>
      <w:tr w:rsidR="00462070" w14:paraId="1BB70C6A" w14:textId="77777777">
        <w:tc>
          <w:tcPr>
            <w:tcW w:w="1020" w:type="dxa"/>
          </w:tcPr>
          <w:p w14:paraId="7F261575" w14:textId="77777777" w:rsidR="00462070" w:rsidRDefault="0046207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050" w:type="dxa"/>
          </w:tcPr>
          <w:p w14:paraId="73122F8C" w14:textId="77777777" w:rsidR="00462070" w:rsidRDefault="00462070">
            <w:pPr>
              <w:pStyle w:val="ConsPlusNormal"/>
              <w:jc w:val="center"/>
            </w:pPr>
            <w:r>
              <w:t>август</w:t>
            </w:r>
          </w:p>
        </w:tc>
      </w:tr>
      <w:tr w:rsidR="00462070" w14:paraId="60A48757" w14:textId="77777777">
        <w:tc>
          <w:tcPr>
            <w:tcW w:w="1020" w:type="dxa"/>
          </w:tcPr>
          <w:p w14:paraId="58641067" w14:textId="77777777" w:rsidR="00462070" w:rsidRDefault="0046207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050" w:type="dxa"/>
          </w:tcPr>
          <w:p w14:paraId="11D62DB7" w14:textId="77777777" w:rsidR="00462070" w:rsidRDefault="00462070">
            <w:pPr>
              <w:pStyle w:val="ConsPlusNormal"/>
              <w:jc w:val="center"/>
            </w:pPr>
            <w:r>
              <w:t>сентябрь</w:t>
            </w:r>
          </w:p>
        </w:tc>
      </w:tr>
      <w:tr w:rsidR="00462070" w14:paraId="5F0E2751" w14:textId="77777777">
        <w:tc>
          <w:tcPr>
            <w:tcW w:w="1020" w:type="dxa"/>
          </w:tcPr>
          <w:p w14:paraId="22E907D9" w14:textId="77777777" w:rsidR="00462070" w:rsidRDefault="004620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14:paraId="60DED13E" w14:textId="77777777" w:rsidR="00462070" w:rsidRDefault="00462070">
            <w:pPr>
              <w:pStyle w:val="ConsPlusNormal"/>
              <w:jc w:val="center"/>
            </w:pPr>
            <w:r>
              <w:t>октябрь</w:t>
            </w:r>
          </w:p>
        </w:tc>
      </w:tr>
      <w:tr w:rsidR="00462070" w14:paraId="210305D4" w14:textId="77777777">
        <w:tc>
          <w:tcPr>
            <w:tcW w:w="1020" w:type="dxa"/>
          </w:tcPr>
          <w:p w14:paraId="3D072891" w14:textId="77777777" w:rsidR="00462070" w:rsidRDefault="004620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0" w:type="dxa"/>
          </w:tcPr>
          <w:p w14:paraId="56AC09DB" w14:textId="77777777" w:rsidR="00462070" w:rsidRDefault="00462070">
            <w:pPr>
              <w:pStyle w:val="ConsPlusNormal"/>
              <w:jc w:val="center"/>
            </w:pPr>
            <w:r>
              <w:t>ноябрь</w:t>
            </w:r>
          </w:p>
        </w:tc>
      </w:tr>
      <w:tr w:rsidR="00462070" w14:paraId="625F3795" w14:textId="77777777">
        <w:tc>
          <w:tcPr>
            <w:tcW w:w="1020" w:type="dxa"/>
          </w:tcPr>
          <w:p w14:paraId="0C0365BE" w14:textId="77777777" w:rsidR="00462070" w:rsidRDefault="004620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50" w:type="dxa"/>
          </w:tcPr>
          <w:p w14:paraId="7962E7B0" w14:textId="77777777" w:rsidR="00462070" w:rsidRDefault="00462070">
            <w:pPr>
              <w:pStyle w:val="ConsPlusNormal"/>
              <w:jc w:val="center"/>
            </w:pPr>
            <w:r>
              <w:t>декабрь</w:t>
            </w:r>
          </w:p>
        </w:tc>
      </w:tr>
    </w:tbl>
    <w:p w14:paraId="79E437A7" w14:textId="77777777" w:rsidR="00462070" w:rsidRDefault="00462070">
      <w:pPr>
        <w:pStyle w:val="ConsPlusNormal"/>
        <w:jc w:val="both"/>
      </w:pPr>
    </w:p>
    <w:p w14:paraId="4337EA6B" w14:textId="77777777" w:rsidR="00462070" w:rsidRDefault="00462070">
      <w:pPr>
        <w:pStyle w:val="ConsPlusNormal"/>
        <w:jc w:val="both"/>
      </w:pPr>
    </w:p>
    <w:p w14:paraId="5328E250" w14:textId="77777777" w:rsidR="00462070" w:rsidRDefault="00462070">
      <w:pPr>
        <w:pStyle w:val="ConsPlusNormal"/>
        <w:jc w:val="both"/>
      </w:pPr>
    </w:p>
    <w:p w14:paraId="627EEFED" w14:textId="77777777" w:rsidR="00462070" w:rsidRDefault="00462070">
      <w:pPr>
        <w:pStyle w:val="ConsPlusNormal"/>
        <w:jc w:val="both"/>
      </w:pPr>
    </w:p>
    <w:p w14:paraId="3AC74146" w14:textId="77777777" w:rsidR="00462070" w:rsidRDefault="00462070">
      <w:pPr>
        <w:pStyle w:val="ConsPlusNormal"/>
        <w:jc w:val="both"/>
      </w:pPr>
    </w:p>
    <w:p w14:paraId="091FDCAC" w14:textId="77777777" w:rsidR="00462070" w:rsidRDefault="00462070">
      <w:pPr>
        <w:pStyle w:val="ConsPlusNormal"/>
        <w:jc w:val="right"/>
        <w:outlineLvl w:val="1"/>
      </w:pPr>
      <w:r>
        <w:lastRenderedPageBreak/>
        <w:t>Приложение N 2</w:t>
      </w:r>
    </w:p>
    <w:p w14:paraId="2661557A" w14:textId="77777777" w:rsidR="00462070" w:rsidRDefault="00462070">
      <w:pPr>
        <w:pStyle w:val="ConsPlusNormal"/>
        <w:jc w:val="right"/>
      </w:pPr>
      <w:r>
        <w:t>к Порядку заполнения и представления</w:t>
      </w:r>
    </w:p>
    <w:p w14:paraId="7F18FC7D" w14:textId="77777777" w:rsidR="00462070" w:rsidRDefault="00462070">
      <w:pPr>
        <w:pStyle w:val="ConsPlusNormal"/>
        <w:jc w:val="right"/>
      </w:pPr>
      <w:r>
        <w:t>в налоговый орган сведений о выданных</w:t>
      </w:r>
    </w:p>
    <w:p w14:paraId="7C9B3913" w14:textId="77777777" w:rsidR="00462070" w:rsidRDefault="00462070">
      <w:pPr>
        <w:pStyle w:val="ConsPlusNormal"/>
        <w:jc w:val="right"/>
      </w:pPr>
      <w:r>
        <w:t>разрешениях (бланках разрешений)</w:t>
      </w:r>
    </w:p>
    <w:p w14:paraId="69E97CDE" w14:textId="77777777" w:rsidR="00462070" w:rsidRDefault="00462070">
      <w:pPr>
        <w:pStyle w:val="ConsPlusNormal"/>
        <w:jc w:val="right"/>
      </w:pPr>
      <w:r>
        <w:t>на добычу объектов животного мира,</w:t>
      </w:r>
    </w:p>
    <w:p w14:paraId="3D68514D" w14:textId="77777777" w:rsidR="00462070" w:rsidRDefault="00462070">
      <w:pPr>
        <w:pStyle w:val="ConsPlusNormal"/>
        <w:jc w:val="right"/>
      </w:pPr>
      <w:r>
        <w:t>суммах и сроках уплаты сбора</w:t>
      </w:r>
    </w:p>
    <w:p w14:paraId="6603CC17" w14:textId="77777777" w:rsidR="00462070" w:rsidRDefault="00462070">
      <w:pPr>
        <w:pStyle w:val="ConsPlusNormal"/>
        <w:jc w:val="right"/>
      </w:pPr>
      <w:r>
        <w:t>за пользование объектами</w:t>
      </w:r>
    </w:p>
    <w:p w14:paraId="3AB97562" w14:textId="77777777" w:rsidR="00462070" w:rsidRDefault="00462070">
      <w:pPr>
        <w:pStyle w:val="ConsPlusNormal"/>
        <w:jc w:val="right"/>
      </w:pPr>
      <w:r>
        <w:t>животного мира, утвержденному</w:t>
      </w:r>
    </w:p>
    <w:p w14:paraId="77D90112" w14:textId="77777777" w:rsidR="00462070" w:rsidRDefault="00462070">
      <w:pPr>
        <w:pStyle w:val="ConsPlusNormal"/>
        <w:jc w:val="right"/>
      </w:pPr>
      <w:r>
        <w:t>приказом ФНС России</w:t>
      </w:r>
    </w:p>
    <w:p w14:paraId="5B0B12E3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52E07856" w14:textId="77777777" w:rsidR="00462070" w:rsidRDefault="00462070">
      <w:pPr>
        <w:pStyle w:val="ConsPlusNormal"/>
        <w:jc w:val="both"/>
      </w:pPr>
    </w:p>
    <w:p w14:paraId="08756E56" w14:textId="77777777" w:rsidR="00462070" w:rsidRDefault="00462070">
      <w:pPr>
        <w:pStyle w:val="ConsPlusTitle"/>
        <w:jc w:val="center"/>
      </w:pPr>
      <w:bookmarkStart w:id="44" w:name="P499"/>
      <w:bookmarkEnd w:id="44"/>
      <w:r>
        <w:t>КОДЫ СПОСОБОВ ПРЕДСТАВЛЕНИЯ СВЕДЕНИЙ</w:t>
      </w:r>
    </w:p>
    <w:p w14:paraId="1C168CB8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462070" w14:paraId="1C35BB32" w14:textId="77777777">
        <w:tc>
          <w:tcPr>
            <w:tcW w:w="1020" w:type="dxa"/>
          </w:tcPr>
          <w:p w14:paraId="28214084" w14:textId="77777777" w:rsidR="00462070" w:rsidRDefault="0046207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50" w:type="dxa"/>
          </w:tcPr>
          <w:p w14:paraId="1EB4E158" w14:textId="77777777" w:rsidR="00462070" w:rsidRDefault="0046207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62070" w14:paraId="77F44636" w14:textId="77777777">
        <w:tc>
          <w:tcPr>
            <w:tcW w:w="1020" w:type="dxa"/>
          </w:tcPr>
          <w:p w14:paraId="545B38EA" w14:textId="77777777" w:rsidR="00462070" w:rsidRDefault="0046207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050" w:type="dxa"/>
          </w:tcPr>
          <w:p w14:paraId="4AA35B59" w14:textId="77777777" w:rsidR="00462070" w:rsidRDefault="00462070">
            <w:pPr>
              <w:pStyle w:val="ConsPlusNormal"/>
            </w:pPr>
            <w:r>
              <w:t>на бумажном носителе (по почте)</w:t>
            </w:r>
          </w:p>
        </w:tc>
      </w:tr>
      <w:tr w:rsidR="00462070" w14:paraId="56964A98" w14:textId="77777777">
        <w:tc>
          <w:tcPr>
            <w:tcW w:w="1020" w:type="dxa"/>
          </w:tcPr>
          <w:p w14:paraId="7136807F" w14:textId="77777777" w:rsidR="00462070" w:rsidRDefault="0046207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050" w:type="dxa"/>
          </w:tcPr>
          <w:p w14:paraId="52EC8424" w14:textId="77777777" w:rsidR="00462070" w:rsidRDefault="00462070">
            <w:pPr>
              <w:pStyle w:val="ConsPlusNormal"/>
            </w:pPr>
            <w:r>
              <w:t>на бумажном носителе (лично)</w:t>
            </w:r>
          </w:p>
        </w:tc>
      </w:tr>
      <w:tr w:rsidR="00462070" w14:paraId="6CC7D243" w14:textId="77777777">
        <w:tc>
          <w:tcPr>
            <w:tcW w:w="1020" w:type="dxa"/>
          </w:tcPr>
          <w:p w14:paraId="5EB88A2D" w14:textId="77777777" w:rsidR="00462070" w:rsidRDefault="0046207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50" w:type="dxa"/>
          </w:tcPr>
          <w:p w14:paraId="6899BBD5" w14:textId="77777777" w:rsidR="00462070" w:rsidRDefault="00462070">
            <w:pPr>
              <w:pStyle w:val="ConsPlusNormal"/>
            </w:pPr>
            <w:r>
              <w:t>по телекоммуникационным каналам связи с электронной подписью</w:t>
            </w:r>
          </w:p>
        </w:tc>
      </w:tr>
      <w:tr w:rsidR="00462070" w14:paraId="4F9401E0" w14:textId="77777777">
        <w:tc>
          <w:tcPr>
            <w:tcW w:w="1020" w:type="dxa"/>
          </w:tcPr>
          <w:p w14:paraId="48DA4628" w14:textId="77777777" w:rsidR="00462070" w:rsidRDefault="0046207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050" w:type="dxa"/>
          </w:tcPr>
          <w:p w14:paraId="78C24312" w14:textId="77777777" w:rsidR="00462070" w:rsidRDefault="00462070">
            <w:pPr>
              <w:pStyle w:val="ConsPlusNormal"/>
            </w:pPr>
            <w:r>
              <w:t>другое</w:t>
            </w:r>
          </w:p>
        </w:tc>
      </w:tr>
      <w:tr w:rsidR="00462070" w14:paraId="7D87CAF3" w14:textId="77777777">
        <w:tc>
          <w:tcPr>
            <w:tcW w:w="1020" w:type="dxa"/>
          </w:tcPr>
          <w:p w14:paraId="7C18BD6C" w14:textId="77777777" w:rsidR="00462070" w:rsidRDefault="0046207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050" w:type="dxa"/>
          </w:tcPr>
          <w:p w14:paraId="5C27CA46" w14:textId="77777777" w:rsidR="00462070" w:rsidRDefault="00462070">
            <w:pPr>
              <w:pStyle w:val="ConsPlusNormal"/>
            </w:pPr>
            <w:r>
              <w:t>на бумажном носителе с использованием штрих-кода (лично)</w:t>
            </w:r>
          </w:p>
        </w:tc>
      </w:tr>
      <w:tr w:rsidR="00462070" w14:paraId="4CD0718B" w14:textId="77777777">
        <w:tc>
          <w:tcPr>
            <w:tcW w:w="1020" w:type="dxa"/>
          </w:tcPr>
          <w:p w14:paraId="5D81BF37" w14:textId="77777777" w:rsidR="00462070" w:rsidRDefault="004620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14:paraId="55919365" w14:textId="77777777" w:rsidR="00462070" w:rsidRDefault="00462070">
            <w:pPr>
              <w:pStyle w:val="ConsPlusNormal"/>
            </w:pPr>
            <w:r>
              <w:t>на бумажном носителе с использованием штрих-кода (по почте)</w:t>
            </w:r>
          </w:p>
        </w:tc>
      </w:tr>
    </w:tbl>
    <w:p w14:paraId="73A0B1E4" w14:textId="77777777" w:rsidR="00462070" w:rsidRDefault="00462070">
      <w:pPr>
        <w:pStyle w:val="ConsPlusNormal"/>
        <w:jc w:val="both"/>
      </w:pPr>
    </w:p>
    <w:p w14:paraId="76D57435" w14:textId="77777777" w:rsidR="00462070" w:rsidRDefault="00462070">
      <w:pPr>
        <w:pStyle w:val="ConsPlusNormal"/>
        <w:jc w:val="both"/>
      </w:pPr>
    </w:p>
    <w:p w14:paraId="75D8032C" w14:textId="77777777" w:rsidR="00462070" w:rsidRDefault="00462070">
      <w:pPr>
        <w:pStyle w:val="ConsPlusNormal"/>
        <w:jc w:val="both"/>
      </w:pPr>
    </w:p>
    <w:p w14:paraId="7AFE9ACE" w14:textId="77777777" w:rsidR="00462070" w:rsidRDefault="00462070">
      <w:pPr>
        <w:pStyle w:val="ConsPlusNormal"/>
        <w:jc w:val="both"/>
      </w:pPr>
    </w:p>
    <w:p w14:paraId="1485B95D" w14:textId="77777777" w:rsidR="00462070" w:rsidRDefault="00462070">
      <w:pPr>
        <w:pStyle w:val="ConsPlusNormal"/>
        <w:jc w:val="both"/>
      </w:pPr>
    </w:p>
    <w:p w14:paraId="6924E73F" w14:textId="77777777" w:rsidR="00462070" w:rsidRDefault="00462070">
      <w:pPr>
        <w:pStyle w:val="ConsPlusNormal"/>
        <w:jc w:val="right"/>
        <w:outlineLvl w:val="1"/>
      </w:pPr>
      <w:r>
        <w:t>Приложение N 3</w:t>
      </w:r>
    </w:p>
    <w:p w14:paraId="47C83A25" w14:textId="77777777" w:rsidR="00462070" w:rsidRDefault="00462070">
      <w:pPr>
        <w:pStyle w:val="ConsPlusNormal"/>
        <w:jc w:val="right"/>
      </w:pPr>
      <w:r>
        <w:t>к Порядку заполнения и представления</w:t>
      </w:r>
    </w:p>
    <w:p w14:paraId="676B8A9C" w14:textId="77777777" w:rsidR="00462070" w:rsidRDefault="00462070">
      <w:pPr>
        <w:pStyle w:val="ConsPlusNormal"/>
        <w:jc w:val="right"/>
      </w:pPr>
      <w:r>
        <w:t>в налоговый орган сведений о выданных</w:t>
      </w:r>
    </w:p>
    <w:p w14:paraId="23B17577" w14:textId="77777777" w:rsidR="00462070" w:rsidRDefault="00462070">
      <w:pPr>
        <w:pStyle w:val="ConsPlusNormal"/>
        <w:jc w:val="right"/>
      </w:pPr>
      <w:r>
        <w:t>разрешениях (бланках разрешений)</w:t>
      </w:r>
    </w:p>
    <w:p w14:paraId="69F41432" w14:textId="77777777" w:rsidR="00462070" w:rsidRDefault="00462070">
      <w:pPr>
        <w:pStyle w:val="ConsPlusNormal"/>
        <w:jc w:val="right"/>
      </w:pPr>
      <w:r>
        <w:t>на добычу объектов животного мира,</w:t>
      </w:r>
    </w:p>
    <w:p w14:paraId="53B7A452" w14:textId="77777777" w:rsidR="00462070" w:rsidRDefault="00462070">
      <w:pPr>
        <w:pStyle w:val="ConsPlusNormal"/>
        <w:jc w:val="right"/>
      </w:pPr>
      <w:r>
        <w:t>суммах и сроках уплаты сбора</w:t>
      </w:r>
    </w:p>
    <w:p w14:paraId="4727B5AE" w14:textId="77777777" w:rsidR="00462070" w:rsidRDefault="00462070">
      <w:pPr>
        <w:pStyle w:val="ConsPlusNormal"/>
        <w:jc w:val="right"/>
      </w:pPr>
      <w:r>
        <w:t>за пользование объектами</w:t>
      </w:r>
    </w:p>
    <w:p w14:paraId="5971B085" w14:textId="77777777" w:rsidR="00462070" w:rsidRDefault="00462070">
      <w:pPr>
        <w:pStyle w:val="ConsPlusNormal"/>
        <w:jc w:val="right"/>
      </w:pPr>
      <w:r>
        <w:t>животного мира, утвержденному</w:t>
      </w:r>
    </w:p>
    <w:p w14:paraId="798DD620" w14:textId="77777777" w:rsidR="00462070" w:rsidRDefault="00462070">
      <w:pPr>
        <w:pStyle w:val="ConsPlusNormal"/>
        <w:jc w:val="right"/>
      </w:pPr>
      <w:r>
        <w:t>приказом ФНС России</w:t>
      </w:r>
    </w:p>
    <w:p w14:paraId="515C7479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62ED20B2" w14:textId="77777777" w:rsidR="00462070" w:rsidRDefault="00462070">
      <w:pPr>
        <w:pStyle w:val="ConsPlusNormal"/>
        <w:jc w:val="both"/>
      </w:pPr>
    </w:p>
    <w:p w14:paraId="3E0C253B" w14:textId="77777777" w:rsidR="00462070" w:rsidRDefault="00462070">
      <w:pPr>
        <w:pStyle w:val="ConsPlusTitle"/>
        <w:jc w:val="center"/>
      </w:pPr>
      <w:bookmarkStart w:id="45" w:name="P531"/>
      <w:bookmarkEnd w:id="45"/>
      <w:r>
        <w:t>КОДЫ</w:t>
      </w:r>
    </w:p>
    <w:p w14:paraId="72FD16BB" w14:textId="77777777" w:rsidR="00462070" w:rsidRDefault="00462070">
      <w:pPr>
        <w:pStyle w:val="ConsPlusTitle"/>
        <w:jc w:val="center"/>
      </w:pPr>
      <w:r>
        <w:t>ВИДОВ ДОКУМЕНТОВ, УДОСТОВЕРЯЮЩИХ ЛИЧНОСТЬ ФИЗИЧЕСКОГО ЛИЦА,</w:t>
      </w:r>
    </w:p>
    <w:p w14:paraId="725DFD04" w14:textId="77777777" w:rsidR="00462070" w:rsidRDefault="00462070">
      <w:pPr>
        <w:pStyle w:val="ConsPlusTitle"/>
        <w:jc w:val="center"/>
      </w:pPr>
      <w:r>
        <w:t>ПОЛУЧИВШЕГО РАЗРЕШЕНИЕ НА ДОБЫЧУ ОБЪЕКТОВ ЖИВОТНОГО МИРА</w:t>
      </w:r>
    </w:p>
    <w:p w14:paraId="1AC070AD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462070" w14:paraId="2936421C" w14:textId="77777777">
        <w:tc>
          <w:tcPr>
            <w:tcW w:w="1020" w:type="dxa"/>
          </w:tcPr>
          <w:p w14:paraId="63AF57D0" w14:textId="77777777" w:rsidR="00462070" w:rsidRDefault="0046207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50" w:type="dxa"/>
          </w:tcPr>
          <w:p w14:paraId="58C8C4E4" w14:textId="77777777" w:rsidR="00462070" w:rsidRDefault="00462070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462070" w14:paraId="5902687D" w14:textId="77777777">
        <w:tc>
          <w:tcPr>
            <w:tcW w:w="1020" w:type="dxa"/>
          </w:tcPr>
          <w:p w14:paraId="2192F980" w14:textId="77777777" w:rsidR="00462070" w:rsidRDefault="004620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14:paraId="1E7A685D" w14:textId="77777777" w:rsidR="00462070" w:rsidRDefault="00462070">
            <w:pPr>
              <w:pStyle w:val="ConsPlusNormal"/>
            </w:pPr>
            <w:r>
              <w:t>Паспорт иностранного гражданина</w:t>
            </w:r>
          </w:p>
        </w:tc>
      </w:tr>
      <w:tr w:rsidR="00462070" w14:paraId="09371469" w14:textId="77777777">
        <w:tc>
          <w:tcPr>
            <w:tcW w:w="1020" w:type="dxa"/>
          </w:tcPr>
          <w:p w14:paraId="4C6F5FCC" w14:textId="77777777" w:rsidR="00462070" w:rsidRDefault="004620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50" w:type="dxa"/>
          </w:tcPr>
          <w:p w14:paraId="67BAED86" w14:textId="77777777" w:rsidR="00462070" w:rsidRDefault="00462070">
            <w:pPr>
              <w:pStyle w:val="ConsPlusNormal"/>
            </w:pPr>
            <w:r>
              <w:t>Вид на жительство в Российской Федерации</w:t>
            </w:r>
          </w:p>
        </w:tc>
      </w:tr>
      <w:tr w:rsidR="00462070" w14:paraId="28052C13" w14:textId="77777777">
        <w:tc>
          <w:tcPr>
            <w:tcW w:w="1020" w:type="dxa"/>
          </w:tcPr>
          <w:p w14:paraId="2116B4BF" w14:textId="77777777" w:rsidR="00462070" w:rsidRDefault="004620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50" w:type="dxa"/>
          </w:tcPr>
          <w:p w14:paraId="7F20CA7D" w14:textId="77777777" w:rsidR="00462070" w:rsidRDefault="00462070">
            <w:pPr>
              <w:pStyle w:val="ConsPlusNormal"/>
            </w:pPr>
            <w:r>
              <w:t>Удостоверение беженца</w:t>
            </w:r>
          </w:p>
        </w:tc>
      </w:tr>
      <w:tr w:rsidR="00462070" w14:paraId="5E58EECD" w14:textId="77777777">
        <w:tc>
          <w:tcPr>
            <w:tcW w:w="1020" w:type="dxa"/>
          </w:tcPr>
          <w:p w14:paraId="6978A8BF" w14:textId="77777777" w:rsidR="00462070" w:rsidRDefault="00462070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050" w:type="dxa"/>
          </w:tcPr>
          <w:p w14:paraId="54EE8B0A" w14:textId="77777777" w:rsidR="00462070" w:rsidRDefault="00462070">
            <w:pPr>
              <w:pStyle w:val="ConsPlusNormal"/>
            </w:pPr>
            <w:r>
              <w:t>Разрешение на временное проживание в Российской Федерации</w:t>
            </w:r>
          </w:p>
        </w:tc>
      </w:tr>
      <w:tr w:rsidR="00462070" w14:paraId="05985A64" w14:textId="77777777">
        <w:tc>
          <w:tcPr>
            <w:tcW w:w="1020" w:type="dxa"/>
          </w:tcPr>
          <w:p w14:paraId="14CE0518" w14:textId="77777777" w:rsidR="00462070" w:rsidRDefault="004620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0" w:type="dxa"/>
          </w:tcPr>
          <w:p w14:paraId="3EA61C4C" w14:textId="77777777" w:rsidR="00462070" w:rsidRDefault="00462070">
            <w:pPr>
              <w:pStyle w:val="ConsPlusNormal"/>
            </w:pPr>
            <w:r>
              <w:t>Временное удостоверение личности лица без гражданства в Российской Федерации</w:t>
            </w:r>
          </w:p>
        </w:tc>
      </w:tr>
      <w:tr w:rsidR="00462070" w14:paraId="3B672A17" w14:textId="77777777">
        <w:tc>
          <w:tcPr>
            <w:tcW w:w="1020" w:type="dxa"/>
          </w:tcPr>
          <w:p w14:paraId="40D06C72" w14:textId="77777777" w:rsidR="00462070" w:rsidRDefault="004620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050" w:type="dxa"/>
          </w:tcPr>
          <w:p w14:paraId="16DD1B25" w14:textId="77777777" w:rsidR="00462070" w:rsidRDefault="00462070">
            <w:pPr>
              <w:pStyle w:val="ConsPlusNormal"/>
            </w:pPr>
            <w:r>
              <w:t>Свидетельство о предоставлении временного убежища на территории Российской Федерации</w:t>
            </w:r>
          </w:p>
        </w:tc>
      </w:tr>
      <w:tr w:rsidR="00462070" w14:paraId="56D6E581" w14:textId="77777777">
        <w:tc>
          <w:tcPr>
            <w:tcW w:w="1020" w:type="dxa"/>
          </w:tcPr>
          <w:p w14:paraId="7FC6916A" w14:textId="77777777" w:rsidR="00462070" w:rsidRDefault="004620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50" w:type="dxa"/>
          </w:tcPr>
          <w:p w14:paraId="7FC58045" w14:textId="77777777" w:rsidR="00462070" w:rsidRDefault="00462070">
            <w:pPr>
              <w:pStyle w:val="ConsPlusNormal"/>
            </w:pPr>
            <w:r>
              <w:t>Паспорт гражданина Российской Федерации</w:t>
            </w:r>
          </w:p>
        </w:tc>
      </w:tr>
      <w:tr w:rsidR="00462070" w14:paraId="6B56485D" w14:textId="77777777">
        <w:tc>
          <w:tcPr>
            <w:tcW w:w="1020" w:type="dxa"/>
          </w:tcPr>
          <w:p w14:paraId="0D2F6B3F" w14:textId="77777777" w:rsidR="00462070" w:rsidRDefault="0046207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50" w:type="dxa"/>
          </w:tcPr>
          <w:p w14:paraId="6F31FA25" w14:textId="77777777" w:rsidR="00462070" w:rsidRDefault="00462070">
            <w:pPr>
              <w:pStyle w:val="ConsPlusNormal"/>
            </w:pPr>
            <w: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14:paraId="6822F96A" w14:textId="77777777" w:rsidR="00462070" w:rsidRDefault="00462070">
      <w:pPr>
        <w:pStyle w:val="ConsPlusNormal"/>
        <w:jc w:val="both"/>
      </w:pPr>
    </w:p>
    <w:p w14:paraId="20C74B6D" w14:textId="77777777" w:rsidR="00462070" w:rsidRDefault="00462070">
      <w:pPr>
        <w:pStyle w:val="ConsPlusNormal"/>
        <w:jc w:val="both"/>
      </w:pPr>
    </w:p>
    <w:p w14:paraId="18A54800" w14:textId="77777777" w:rsidR="00462070" w:rsidRDefault="00462070">
      <w:pPr>
        <w:pStyle w:val="ConsPlusNormal"/>
        <w:jc w:val="both"/>
      </w:pPr>
    </w:p>
    <w:p w14:paraId="17C7F2B5" w14:textId="77777777" w:rsidR="00462070" w:rsidRDefault="00462070">
      <w:pPr>
        <w:pStyle w:val="ConsPlusNormal"/>
        <w:jc w:val="both"/>
      </w:pPr>
    </w:p>
    <w:p w14:paraId="6CB6C0E6" w14:textId="77777777" w:rsidR="00462070" w:rsidRDefault="00462070">
      <w:pPr>
        <w:pStyle w:val="ConsPlusNormal"/>
        <w:jc w:val="both"/>
      </w:pPr>
    </w:p>
    <w:p w14:paraId="3A132BC5" w14:textId="77777777" w:rsidR="00462070" w:rsidRDefault="00462070">
      <w:pPr>
        <w:pStyle w:val="ConsPlusNormal"/>
        <w:jc w:val="right"/>
        <w:outlineLvl w:val="1"/>
      </w:pPr>
      <w:r>
        <w:t>Приложение N 4</w:t>
      </w:r>
    </w:p>
    <w:p w14:paraId="0C82F3EB" w14:textId="77777777" w:rsidR="00462070" w:rsidRDefault="00462070">
      <w:pPr>
        <w:pStyle w:val="ConsPlusNormal"/>
        <w:jc w:val="right"/>
      </w:pPr>
      <w:r>
        <w:t>к Порядку заполнения и представления</w:t>
      </w:r>
    </w:p>
    <w:p w14:paraId="16D43F90" w14:textId="77777777" w:rsidR="00462070" w:rsidRDefault="00462070">
      <w:pPr>
        <w:pStyle w:val="ConsPlusNormal"/>
        <w:jc w:val="right"/>
      </w:pPr>
      <w:r>
        <w:t>в налоговый орган сведений о выданных</w:t>
      </w:r>
    </w:p>
    <w:p w14:paraId="67972BD6" w14:textId="77777777" w:rsidR="00462070" w:rsidRDefault="00462070">
      <w:pPr>
        <w:pStyle w:val="ConsPlusNormal"/>
        <w:jc w:val="right"/>
      </w:pPr>
      <w:r>
        <w:t>разрешениях (бланках разрешений)</w:t>
      </w:r>
    </w:p>
    <w:p w14:paraId="2D79973F" w14:textId="77777777" w:rsidR="00462070" w:rsidRDefault="00462070">
      <w:pPr>
        <w:pStyle w:val="ConsPlusNormal"/>
        <w:jc w:val="right"/>
      </w:pPr>
      <w:r>
        <w:t>на добычу объектов животного мира,</w:t>
      </w:r>
    </w:p>
    <w:p w14:paraId="2CAC11F2" w14:textId="77777777" w:rsidR="00462070" w:rsidRDefault="00462070">
      <w:pPr>
        <w:pStyle w:val="ConsPlusNormal"/>
        <w:jc w:val="right"/>
      </w:pPr>
      <w:r>
        <w:t>суммах и сроках уплаты сбора</w:t>
      </w:r>
    </w:p>
    <w:p w14:paraId="60394462" w14:textId="77777777" w:rsidR="00462070" w:rsidRDefault="00462070">
      <w:pPr>
        <w:pStyle w:val="ConsPlusNormal"/>
        <w:jc w:val="right"/>
      </w:pPr>
      <w:r>
        <w:t>за пользование объектами</w:t>
      </w:r>
    </w:p>
    <w:p w14:paraId="10014AC8" w14:textId="77777777" w:rsidR="00462070" w:rsidRDefault="00462070">
      <w:pPr>
        <w:pStyle w:val="ConsPlusNormal"/>
        <w:jc w:val="right"/>
      </w:pPr>
      <w:r>
        <w:t>животного мира, утвержденному</w:t>
      </w:r>
    </w:p>
    <w:p w14:paraId="1C9E92B5" w14:textId="77777777" w:rsidR="00462070" w:rsidRDefault="00462070">
      <w:pPr>
        <w:pStyle w:val="ConsPlusNormal"/>
        <w:jc w:val="right"/>
      </w:pPr>
      <w:r>
        <w:t>приказом ФНС России</w:t>
      </w:r>
    </w:p>
    <w:p w14:paraId="0A6ED823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59667AE6" w14:textId="77777777" w:rsidR="00462070" w:rsidRDefault="00462070">
      <w:pPr>
        <w:pStyle w:val="ConsPlusNormal"/>
        <w:jc w:val="both"/>
      </w:pPr>
    </w:p>
    <w:p w14:paraId="4B85AEA2" w14:textId="77777777" w:rsidR="00462070" w:rsidRDefault="00462070">
      <w:pPr>
        <w:pStyle w:val="ConsPlusTitle"/>
        <w:jc w:val="center"/>
      </w:pPr>
      <w:bookmarkStart w:id="46" w:name="P569"/>
      <w:bookmarkEnd w:id="46"/>
      <w:r>
        <w:t>КОДЫ НАИМЕНОВАНИЙ ОБЪЕКТОВ ЖИВОТНОГО МИРА</w:t>
      </w:r>
    </w:p>
    <w:p w14:paraId="628957F6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462070" w14:paraId="068A8882" w14:textId="77777777">
        <w:tc>
          <w:tcPr>
            <w:tcW w:w="1020" w:type="dxa"/>
          </w:tcPr>
          <w:p w14:paraId="4A0073C6" w14:textId="77777777" w:rsidR="00462070" w:rsidRDefault="0046207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50" w:type="dxa"/>
          </w:tcPr>
          <w:p w14:paraId="0E6652FE" w14:textId="77777777" w:rsidR="00462070" w:rsidRDefault="00462070">
            <w:pPr>
              <w:pStyle w:val="ConsPlusNormal"/>
              <w:jc w:val="center"/>
            </w:pPr>
            <w:r>
              <w:t>Наименование объекта животного мира</w:t>
            </w:r>
          </w:p>
        </w:tc>
      </w:tr>
      <w:tr w:rsidR="00462070" w14:paraId="24021229" w14:textId="77777777">
        <w:tc>
          <w:tcPr>
            <w:tcW w:w="1020" w:type="dxa"/>
          </w:tcPr>
          <w:p w14:paraId="0BA3997A" w14:textId="77777777" w:rsidR="00462070" w:rsidRDefault="00462070">
            <w:pPr>
              <w:pStyle w:val="ConsPlusNormal"/>
            </w:pPr>
            <w:r>
              <w:t>101</w:t>
            </w:r>
          </w:p>
        </w:tc>
        <w:tc>
          <w:tcPr>
            <w:tcW w:w="8050" w:type="dxa"/>
          </w:tcPr>
          <w:p w14:paraId="1E43A448" w14:textId="77777777" w:rsidR="00462070" w:rsidRDefault="00462070">
            <w:pPr>
              <w:pStyle w:val="ConsPlusNormal"/>
            </w:pPr>
            <w:r>
              <w:t>Овцебык, гибрид зубра с бизоном или домашним скотом</w:t>
            </w:r>
          </w:p>
        </w:tc>
      </w:tr>
      <w:tr w:rsidR="00462070" w14:paraId="5F9A552F" w14:textId="77777777">
        <w:tc>
          <w:tcPr>
            <w:tcW w:w="1020" w:type="dxa"/>
          </w:tcPr>
          <w:p w14:paraId="7E7F649D" w14:textId="77777777" w:rsidR="00462070" w:rsidRDefault="00462070">
            <w:pPr>
              <w:pStyle w:val="ConsPlusNormal"/>
            </w:pPr>
            <w:r>
              <w:t>111</w:t>
            </w:r>
          </w:p>
        </w:tc>
        <w:tc>
          <w:tcPr>
            <w:tcW w:w="8050" w:type="dxa"/>
          </w:tcPr>
          <w:p w14:paraId="7843E44D" w14:textId="77777777" w:rsidR="00462070" w:rsidRDefault="00462070">
            <w:pPr>
              <w:pStyle w:val="ConsPlusNormal"/>
            </w:pPr>
            <w:r>
              <w:t>Медведь (за исключением камчатских популяций и медведя белогрудого)</w:t>
            </w:r>
          </w:p>
        </w:tc>
      </w:tr>
      <w:tr w:rsidR="00462070" w14:paraId="6B5C0C09" w14:textId="77777777">
        <w:tc>
          <w:tcPr>
            <w:tcW w:w="1020" w:type="dxa"/>
          </w:tcPr>
          <w:p w14:paraId="3EC2C59D" w14:textId="77777777" w:rsidR="00462070" w:rsidRDefault="00462070">
            <w:pPr>
              <w:pStyle w:val="ConsPlusNormal"/>
            </w:pPr>
            <w:r>
              <w:t>121</w:t>
            </w:r>
          </w:p>
        </w:tc>
        <w:tc>
          <w:tcPr>
            <w:tcW w:w="8050" w:type="dxa"/>
          </w:tcPr>
          <w:p w14:paraId="5123F432" w14:textId="77777777" w:rsidR="00462070" w:rsidRDefault="00462070">
            <w:pPr>
              <w:pStyle w:val="ConsPlusNormal"/>
            </w:pPr>
            <w:r>
              <w:t>Медведь бурый (камчатские популяции)</w:t>
            </w:r>
          </w:p>
        </w:tc>
      </w:tr>
      <w:tr w:rsidR="00462070" w14:paraId="4E77FB03" w14:textId="77777777">
        <w:tc>
          <w:tcPr>
            <w:tcW w:w="1020" w:type="dxa"/>
          </w:tcPr>
          <w:p w14:paraId="4546A85C" w14:textId="77777777" w:rsidR="00462070" w:rsidRDefault="00462070">
            <w:pPr>
              <w:pStyle w:val="ConsPlusNormal"/>
            </w:pPr>
            <w:r>
              <w:t>122</w:t>
            </w:r>
          </w:p>
        </w:tc>
        <w:tc>
          <w:tcPr>
            <w:tcW w:w="8050" w:type="dxa"/>
          </w:tcPr>
          <w:p w14:paraId="42B5AB43" w14:textId="77777777" w:rsidR="00462070" w:rsidRDefault="00462070">
            <w:pPr>
              <w:pStyle w:val="ConsPlusNormal"/>
            </w:pPr>
            <w:r>
              <w:t>Медведь белогрудый</w:t>
            </w:r>
          </w:p>
        </w:tc>
      </w:tr>
      <w:tr w:rsidR="00462070" w14:paraId="006D1567" w14:textId="77777777">
        <w:tc>
          <w:tcPr>
            <w:tcW w:w="1020" w:type="dxa"/>
          </w:tcPr>
          <w:p w14:paraId="6BE57B7A" w14:textId="77777777" w:rsidR="00462070" w:rsidRDefault="00462070">
            <w:pPr>
              <w:pStyle w:val="ConsPlusNormal"/>
            </w:pPr>
            <w:r>
              <w:t>131</w:t>
            </w:r>
          </w:p>
        </w:tc>
        <w:tc>
          <w:tcPr>
            <w:tcW w:w="8050" w:type="dxa"/>
          </w:tcPr>
          <w:p w14:paraId="5DBEEBE8" w14:textId="77777777" w:rsidR="00462070" w:rsidRDefault="00462070">
            <w:pPr>
              <w:pStyle w:val="ConsPlusNormal"/>
            </w:pPr>
            <w:r>
              <w:t>Благородный олень</w:t>
            </w:r>
          </w:p>
        </w:tc>
      </w:tr>
      <w:tr w:rsidR="00462070" w14:paraId="3F30F284" w14:textId="77777777">
        <w:tc>
          <w:tcPr>
            <w:tcW w:w="1020" w:type="dxa"/>
          </w:tcPr>
          <w:p w14:paraId="73DAB607" w14:textId="77777777" w:rsidR="00462070" w:rsidRDefault="00462070">
            <w:pPr>
              <w:pStyle w:val="ConsPlusNormal"/>
            </w:pPr>
            <w:r>
              <w:t>132</w:t>
            </w:r>
          </w:p>
        </w:tc>
        <w:tc>
          <w:tcPr>
            <w:tcW w:w="8050" w:type="dxa"/>
          </w:tcPr>
          <w:p w14:paraId="288631CB" w14:textId="77777777" w:rsidR="00462070" w:rsidRDefault="00462070">
            <w:pPr>
              <w:pStyle w:val="ConsPlusNormal"/>
            </w:pPr>
            <w:r>
              <w:t>Лось</w:t>
            </w:r>
          </w:p>
        </w:tc>
      </w:tr>
      <w:tr w:rsidR="00462070" w14:paraId="3EB3B1BF" w14:textId="77777777">
        <w:tc>
          <w:tcPr>
            <w:tcW w:w="1020" w:type="dxa"/>
          </w:tcPr>
          <w:p w14:paraId="53D48D84" w14:textId="77777777" w:rsidR="00462070" w:rsidRDefault="00462070">
            <w:pPr>
              <w:pStyle w:val="ConsPlusNormal"/>
            </w:pPr>
            <w:r>
              <w:t>141</w:t>
            </w:r>
          </w:p>
        </w:tc>
        <w:tc>
          <w:tcPr>
            <w:tcW w:w="8050" w:type="dxa"/>
          </w:tcPr>
          <w:p w14:paraId="1C45D972" w14:textId="77777777" w:rsidR="00462070" w:rsidRDefault="00462070">
            <w:pPr>
              <w:pStyle w:val="ConsPlusNormal"/>
            </w:pPr>
            <w:r>
              <w:t>Пятнистый олень</w:t>
            </w:r>
          </w:p>
        </w:tc>
      </w:tr>
      <w:tr w:rsidR="00462070" w14:paraId="1FF476CA" w14:textId="77777777">
        <w:tc>
          <w:tcPr>
            <w:tcW w:w="1020" w:type="dxa"/>
          </w:tcPr>
          <w:p w14:paraId="0EB6C33B" w14:textId="77777777" w:rsidR="00462070" w:rsidRDefault="00462070">
            <w:pPr>
              <w:pStyle w:val="ConsPlusNormal"/>
            </w:pPr>
            <w:r>
              <w:t>142</w:t>
            </w:r>
          </w:p>
        </w:tc>
        <w:tc>
          <w:tcPr>
            <w:tcW w:w="8050" w:type="dxa"/>
          </w:tcPr>
          <w:p w14:paraId="146C75EB" w14:textId="77777777" w:rsidR="00462070" w:rsidRDefault="00462070">
            <w:pPr>
              <w:pStyle w:val="ConsPlusNormal"/>
            </w:pPr>
            <w:r>
              <w:t>Лань</w:t>
            </w:r>
          </w:p>
        </w:tc>
      </w:tr>
      <w:tr w:rsidR="00462070" w14:paraId="5B959C71" w14:textId="77777777">
        <w:tc>
          <w:tcPr>
            <w:tcW w:w="1020" w:type="dxa"/>
          </w:tcPr>
          <w:p w14:paraId="007DE2A0" w14:textId="77777777" w:rsidR="00462070" w:rsidRDefault="00462070">
            <w:pPr>
              <w:pStyle w:val="ConsPlusNormal"/>
            </w:pPr>
            <w:r>
              <w:t>143</w:t>
            </w:r>
          </w:p>
        </w:tc>
        <w:tc>
          <w:tcPr>
            <w:tcW w:w="8050" w:type="dxa"/>
          </w:tcPr>
          <w:p w14:paraId="786BD349" w14:textId="77777777" w:rsidR="00462070" w:rsidRDefault="00462070">
            <w:pPr>
              <w:pStyle w:val="ConsPlusNormal"/>
            </w:pPr>
            <w:r>
              <w:t>Снежный баран</w:t>
            </w:r>
          </w:p>
        </w:tc>
      </w:tr>
      <w:tr w:rsidR="00462070" w14:paraId="5E402A26" w14:textId="77777777">
        <w:tc>
          <w:tcPr>
            <w:tcW w:w="1020" w:type="dxa"/>
          </w:tcPr>
          <w:p w14:paraId="159F8946" w14:textId="77777777" w:rsidR="00462070" w:rsidRDefault="00462070">
            <w:pPr>
              <w:pStyle w:val="ConsPlusNormal"/>
            </w:pPr>
            <w:r>
              <w:t>144</w:t>
            </w:r>
          </w:p>
        </w:tc>
        <w:tc>
          <w:tcPr>
            <w:tcW w:w="8050" w:type="dxa"/>
          </w:tcPr>
          <w:p w14:paraId="2461FD53" w14:textId="77777777" w:rsidR="00462070" w:rsidRDefault="00462070">
            <w:pPr>
              <w:pStyle w:val="ConsPlusNormal"/>
            </w:pPr>
            <w:r>
              <w:t>Сибирский горный козел</w:t>
            </w:r>
          </w:p>
        </w:tc>
      </w:tr>
      <w:tr w:rsidR="00462070" w14:paraId="3F71B2A3" w14:textId="77777777">
        <w:tc>
          <w:tcPr>
            <w:tcW w:w="1020" w:type="dxa"/>
          </w:tcPr>
          <w:p w14:paraId="5E9DDB34" w14:textId="77777777" w:rsidR="00462070" w:rsidRDefault="00462070">
            <w:pPr>
              <w:pStyle w:val="ConsPlusNormal"/>
            </w:pPr>
            <w:r>
              <w:t>145</w:t>
            </w:r>
          </w:p>
        </w:tc>
        <w:tc>
          <w:tcPr>
            <w:tcW w:w="8050" w:type="dxa"/>
          </w:tcPr>
          <w:p w14:paraId="68EF4D34" w14:textId="77777777" w:rsidR="00462070" w:rsidRDefault="00462070">
            <w:pPr>
              <w:pStyle w:val="ConsPlusNormal"/>
            </w:pPr>
            <w:r>
              <w:t>Серна</w:t>
            </w:r>
          </w:p>
        </w:tc>
      </w:tr>
      <w:tr w:rsidR="00462070" w14:paraId="33EBD0D3" w14:textId="77777777">
        <w:tc>
          <w:tcPr>
            <w:tcW w:w="1020" w:type="dxa"/>
          </w:tcPr>
          <w:p w14:paraId="07DEDC87" w14:textId="77777777" w:rsidR="00462070" w:rsidRDefault="00462070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8050" w:type="dxa"/>
          </w:tcPr>
          <w:p w14:paraId="0BBEDB32" w14:textId="77777777" w:rsidR="00462070" w:rsidRDefault="00462070">
            <w:pPr>
              <w:pStyle w:val="ConsPlusNormal"/>
            </w:pPr>
            <w:r>
              <w:t>Тур</w:t>
            </w:r>
          </w:p>
        </w:tc>
      </w:tr>
      <w:tr w:rsidR="00462070" w14:paraId="47D7CAAD" w14:textId="77777777">
        <w:tc>
          <w:tcPr>
            <w:tcW w:w="1020" w:type="dxa"/>
          </w:tcPr>
          <w:p w14:paraId="78B70950" w14:textId="77777777" w:rsidR="00462070" w:rsidRDefault="00462070">
            <w:pPr>
              <w:pStyle w:val="ConsPlusNormal"/>
            </w:pPr>
            <w:r>
              <w:t>147</w:t>
            </w:r>
          </w:p>
        </w:tc>
        <w:tc>
          <w:tcPr>
            <w:tcW w:w="8050" w:type="dxa"/>
          </w:tcPr>
          <w:p w14:paraId="20ED3A06" w14:textId="77777777" w:rsidR="00462070" w:rsidRDefault="00462070">
            <w:pPr>
              <w:pStyle w:val="ConsPlusNormal"/>
            </w:pPr>
            <w:r>
              <w:t>Муфлон</w:t>
            </w:r>
          </w:p>
        </w:tc>
      </w:tr>
      <w:tr w:rsidR="00462070" w14:paraId="6C6089D3" w14:textId="77777777">
        <w:tc>
          <w:tcPr>
            <w:tcW w:w="1020" w:type="dxa"/>
          </w:tcPr>
          <w:p w14:paraId="3C87282A" w14:textId="77777777" w:rsidR="00462070" w:rsidRDefault="00462070">
            <w:pPr>
              <w:pStyle w:val="ConsPlusNormal"/>
            </w:pPr>
            <w:r>
              <w:t>151</w:t>
            </w:r>
          </w:p>
        </w:tc>
        <w:tc>
          <w:tcPr>
            <w:tcW w:w="8050" w:type="dxa"/>
          </w:tcPr>
          <w:p w14:paraId="281C9A84" w14:textId="77777777" w:rsidR="00462070" w:rsidRDefault="00462070">
            <w:pPr>
              <w:pStyle w:val="ConsPlusNormal"/>
            </w:pPr>
            <w:r>
              <w:t>Косуля</w:t>
            </w:r>
          </w:p>
        </w:tc>
      </w:tr>
      <w:tr w:rsidR="00462070" w14:paraId="0534EB79" w14:textId="77777777">
        <w:tc>
          <w:tcPr>
            <w:tcW w:w="1020" w:type="dxa"/>
          </w:tcPr>
          <w:p w14:paraId="4E94559E" w14:textId="77777777" w:rsidR="00462070" w:rsidRDefault="00462070">
            <w:pPr>
              <w:pStyle w:val="ConsPlusNormal"/>
            </w:pPr>
            <w:r>
              <w:t>152</w:t>
            </w:r>
          </w:p>
        </w:tc>
        <w:tc>
          <w:tcPr>
            <w:tcW w:w="8050" w:type="dxa"/>
          </w:tcPr>
          <w:p w14:paraId="2BA572E1" w14:textId="77777777" w:rsidR="00462070" w:rsidRDefault="00462070">
            <w:pPr>
              <w:pStyle w:val="ConsPlusNormal"/>
            </w:pPr>
            <w:r>
              <w:t>Кабан</w:t>
            </w:r>
          </w:p>
        </w:tc>
      </w:tr>
      <w:tr w:rsidR="00462070" w14:paraId="5AA669E5" w14:textId="77777777">
        <w:tc>
          <w:tcPr>
            <w:tcW w:w="1020" w:type="dxa"/>
          </w:tcPr>
          <w:p w14:paraId="5A3A2A3E" w14:textId="77777777" w:rsidR="00462070" w:rsidRDefault="00462070">
            <w:pPr>
              <w:pStyle w:val="ConsPlusNormal"/>
            </w:pPr>
            <w:r>
              <w:t>153</w:t>
            </w:r>
          </w:p>
        </w:tc>
        <w:tc>
          <w:tcPr>
            <w:tcW w:w="8050" w:type="dxa"/>
          </w:tcPr>
          <w:p w14:paraId="04736997" w14:textId="77777777" w:rsidR="00462070" w:rsidRDefault="00462070">
            <w:pPr>
              <w:pStyle w:val="ConsPlusNormal"/>
            </w:pPr>
            <w:r>
              <w:t>Кабарга</w:t>
            </w:r>
          </w:p>
        </w:tc>
      </w:tr>
      <w:tr w:rsidR="00462070" w14:paraId="7FDE787D" w14:textId="77777777">
        <w:tc>
          <w:tcPr>
            <w:tcW w:w="1020" w:type="dxa"/>
          </w:tcPr>
          <w:p w14:paraId="3D395E31" w14:textId="77777777" w:rsidR="00462070" w:rsidRDefault="00462070">
            <w:pPr>
              <w:pStyle w:val="ConsPlusNormal"/>
            </w:pPr>
            <w:r>
              <w:t>154</w:t>
            </w:r>
          </w:p>
        </w:tc>
        <w:tc>
          <w:tcPr>
            <w:tcW w:w="8050" w:type="dxa"/>
          </w:tcPr>
          <w:p w14:paraId="5CDF5C22" w14:textId="77777777" w:rsidR="00462070" w:rsidRDefault="00462070">
            <w:pPr>
              <w:pStyle w:val="ConsPlusNormal"/>
            </w:pPr>
            <w:r>
              <w:t>Рысь</w:t>
            </w:r>
          </w:p>
        </w:tc>
      </w:tr>
      <w:tr w:rsidR="00462070" w14:paraId="0323319A" w14:textId="77777777">
        <w:tc>
          <w:tcPr>
            <w:tcW w:w="1020" w:type="dxa"/>
          </w:tcPr>
          <w:p w14:paraId="14C14215" w14:textId="77777777" w:rsidR="00462070" w:rsidRDefault="00462070">
            <w:pPr>
              <w:pStyle w:val="ConsPlusNormal"/>
            </w:pPr>
            <w:r>
              <w:t>155</w:t>
            </w:r>
          </w:p>
        </w:tc>
        <w:tc>
          <w:tcPr>
            <w:tcW w:w="8050" w:type="dxa"/>
          </w:tcPr>
          <w:p w14:paraId="5510DE0B" w14:textId="77777777" w:rsidR="00462070" w:rsidRDefault="00462070">
            <w:pPr>
              <w:pStyle w:val="ConsPlusNormal"/>
            </w:pPr>
            <w:r>
              <w:t>Росомаха</w:t>
            </w:r>
          </w:p>
        </w:tc>
      </w:tr>
      <w:tr w:rsidR="00462070" w14:paraId="189B6FB2" w14:textId="77777777">
        <w:tc>
          <w:tcPr>
            <w:tcW w:w="1020" w:type="dxa"/>
          </w:tcPr>
          <w:p w14:paraId="7832A01B" w14:textId="77777777" w:rsidR="00462070" w:rsidRDefault="00462070">
            <w:pPr>
              <w:pStyle w:val="ConsPlusNormal"/>
            </w:pPr>
            <w:r>
              <w:t>161</w:t>
            </w:r>
          </w:p>
        </w:tc>
        <w:tc>
          <w:tcPr>
            <w:tcW w:w="8050" w:type="dxa"/>
          </w:tcPr>
          <w:p w14:paraId="493530BC" w14:textId="77777777" w:rsidR="00462070" w:rsidRDefault="00462070">
            <w:pPr>
              <w:pStyle w:val="ConsPlusNormal"/>
            </w:pPr>
            <w:r>
              <w:t>Дикий северный олень</w:t>
            </w:r>
          </w:p>
        </w:tc>
      </w:tr>
      <w:tr w:rsidR="00462070" w14:paraId="2CB7F0D9" w14:textId="77777777">
        <w:tc>
          <w:tcPr>
            <w:tcW w:w="1020" w:type="dxa"/>
          </w:tcPr>
          <w:p w14:paraId="1E18B983" w14:textId="77777777" w:rsidR="00462070" w:rsidRDefault="00462070">
            <w:pPr>
              <w:pStyle w:val="ConsPlusNormal"/>
            </w:pPr>
            <w:r>
              <w:t>162</w:t>
            </w:r>
          </w:p>
        </w:tc>
        <w:tc>
          <w:tcPr>
            <w:tcW w:w="8050" w:type="dxa"/>
          </w:tcPr>
          <w:p w14:paraId="359192C2" w14:textId="77777777" w:rsidR="00462070" w:rsidRDefault="00462070">
            <w:pPr>
              <w:pStyle w:val="ConsPlusNormal"/>
            </w:pPr>
            <w:r>
              <w:t>Сайгак</w:t>
            </w:r>
          </w:p>
        </w:tc>
      </w:tr>
      <w:tr w:rsidR="00462070" w14:paraId="4E347461" w14:textId="77777777">
        <w:tc>
          <w:tcPr>
            <w:tcW w:w="1020" w:type="dxa"/>
          </w:tcPr>
          <w:p w14:paraId="279F7C8A" w14:textId="77777777" w:rsidR="00462070" w:rsidRDefault="00462070">
            <w:pPr>
              <w:pStyle w:val="ConsPlusNormal"/>
            </w:pPr>
            <w:r>
              <w:t>171</w:t>
            </w:r>
          </w:p>
        </w:tc>
        <w:tc>
          <w:tcPr>
            <w:tcW w:w="8050" w:type="dxa"/>
          </w:tcPr>
          <w:p w14:paraId="2C798D74" w14:textId="77777777" w:rsidR="00462070" w:rsidRDefault="00462070">
            <w:pPr>
              <w:pStyle w:val="ConsPlusNormal"/>
            </w:pPr>
            <w:r>
              <w:t>Соболь</w:t>
            </w:r>
          </w:p>
        </w:tc>
      </w:tr>
      <w:tr w:rsidR="00462070" w14:paraId="6D161AE1" w14:textId="77777777">
        <w:tc>
          <w:tcPr>
            <w:tcW w:w="1020" w:type="dxa"/>
          </w:tcPr>
          <w:p w14:paraId="4D6193E4" w14:textId="77777777" w:rsidR="00462070" w:rsidRDefault="00462070">
            <w:pPr>
              <w:pStyle w:val="ConsPlusNormal"/>
            </w:pPr>
            <w:r>
              <w:t>172</w:t>
            </w:r>
          </w:p>
        </w:tc>
        <w:tc>
          <w:tcPr>
            <w:tcW w:w="8050" w:type="dxa"/>
          </w:tcPr>
          <w:p w14:paraId="337365D3" w14:textId="77777777" w:rsidR="00462070" w:rsidRDefault="00462070">
            <w:pPr>
              <w:pStyle w:val="ConsPlusNormal"/>
            </w:pPr>
            <w:r>
              <w:t>Выдра</w:t>
            </w:r>
          </w:p>
        </w:tc>
      </w:tr>
      <w:tr w:rsidR="00462070" w14:paraId="5FC24364" w14:textId="77777777">
        <w:tc>
          <w:tcPr>
            <w:tcW w:w="1020" w:type="dxa"/>
          </w:tcPr>
          <w:p w14:paraId="041211AB" w14:textId="77777777" w:rsidR="00462070" w:rsidRDefault="00462070">
            <w:pPr>
              <w:pStyle w:val="ConsPlusNormal"/>
            </w:pPr>
            <w:r>
              <w:t>181</w:t>
            </w:r>
          </w:p>
        </w:tc>
        <w:tc>
          <w:tcPr>
            <w:tcW w:w="8050" w:type="dxa"/>
          </w:tcPr>
          <w:p w14:paraId="443C7E33" w14:textId="77777777" w:rsidR="00462070" w:rsidRDefault="00462070">
            <w:pPr>
              <w:pStyle w:val="ConsPlusNormal"/>
            </w:pPr>
            <w:r>
              <w:t>Барсук</w:t>
            </w:r>
          </w:p>
        </w:tc>
      </w:tr>
      <w:tr w:rsidR="00462070" w14:paraId="10FBEECE" w14:textId="77777777">
        <w:tc>
          <w:tcPr>
            <w:tcW w:w="1020" w:type="dxa"/>
          </w:tcPr>
          <w:p w14:paraId="3AA03D81" w14:textId="77777777" w:rsidR="00462070" w:rsidRDefault="00462070">
            <w:pPr>
              <w:pStyle w:val="ConsPlusNormal"/>
            </w:pPr>
            <w:r>
              <w:t>182</w:t>
            </w:r>
          </w:p>
        </w:tc>
        <w:tc>
          <w:tcPr>
            <w:tcW w:w="8050" w:type="dxa"/>
          </w:tcPr>
          <w:p w14:paraId="3064401A" w14:textId="77777777" w:rsidR="00462070" w:rsidRDefault="00462070">
            <w:pPr>
              <w:pStyle w:val="ConsPlusNormal"/>
            </w:pPr>
            <w:r>
              <w:t>Куница</w:t>
            </w:r>
          </w:p>
        </w:tc>
      </w:tr>
      <w:tr w:rsidR="00462070" w14:paraId="0A20536C" w14:textId="77777777">
        <w:tc>
          <w:tcPr>
            <w:tcW w:w="1020" w:type="dxa"/>
          </w:tcPr>
          <w:p w14:paraId="2C0501A5" w14:textId="77777777" w:rsidR="00462070" w:rsidRDefault="00462070">
            <w:pPr>
              <w:pStyle w:val="ConsPlusNormal"/>
            </w:pPr>
            <w:r>
              <w:t>183</w:t>
            </w:r>
          </w:p>
        </w:tc>
        <w:tc>
          <w:tcPr>
            <w:tcW w:w="8050" w:type="dxa"/>
          </w:tcPr>
          <w:p w14:paraId="571CE23E" w14:textId="77777777" w:rsidR="00462070" w:rsidRDefault="00462070">
            <w:pPr>
              <w:pStyle w:val="ConsPlusNormal"/>
            </w:pPr>
            <w:r>
              <w:t>Сурок</w:t>
            </w:r>
          </w:p>
        </w:tc>
      </w:tr>
      <w:tr w:rsidR="00462070" w14:paraId="1AF22466" w14:textId="77777777">
        <w:tc>
          <w:tcPr>
            <w:tcW w:w="1020" w:type="dxa"/>
          </w:tcPr>
          <w:p w14:paraId="152D031F" w14:textId="77777777" w:rsidR="00462070" w:rsidRDefault="00462070">
            <w:pPr>
              <w:pStyle w:val="ConsPlusNormal"/>
            </w:pPr>
            <w:r>
              <w:t>184</w:t>
            </w:r>
          </w:p>
        </w:tc>
        <w:tc>
          <w:tcPr>
            <w:tcW w:w="8050" w:type="dxa"/>
          </w:tcPr>
          <w:p w14:paraId="7ADD682B" w14:textId="77777777" w:rsidR="00462070" w:rsidRDefault="00462070">
            <w:pPr>
              <w:pStyle w:val="ConsPlusNormal"/>
            </w:pPr>
            <w:r>
              <w:t>Бобр</w:t>
            </w:r>
          </w:p>
        </w:tc>
      </w:tr>
      <w:tr w:rsidR="00462070" w14:paraId="6603049E" w14:textId="77777777">
        <w:tc>
          <w:tcPr>
            <w:tcW w:w="1020" w:type="dxa"/>
          </w:tcPr>
          <w:p w14:paraId="566B0A63" w14:textId="77777777" w:rsidR="00462070" w:rsidRDefault="00462070">
            <w:pPr>
              <w:pStyle w:val="ConsPlusNormal"/>
            </w:pPr>
            <w:r>
              <w:t>191</w:t>
            </w:r>
          </w:p>
        </w:tc>
        <w:tc>
          <w:tcPr>
            <w:tcW w:w="8050" w:type="dxa"/>
          </w:tcPr>
          <w:p w14:paraId="637A4DAE" w14:textId="77777777" w:rsidR="00462070" w:rsidRDefault="00462070">
            <w:pPr>
              <w:pStyle w:val="ConsPlusNormal"/>
            </w:pPr>
            <w:r>
              <w:t>Харза</w:t>
            </w:r>
          </w:p>
        </w:tc>
      </w:tr>
      <w:tr w:rsidR="00462070" w14:paraId="124CB496" w14:textId="77777777">
        <w:tc>
          <w:tcPr>
            <w:tcW w:w="1020" w:type="dxa"/>
          </w:tcPr>
          <w:p w14:paraId="1CD51DA2" w14:textId="77777777" w:rsidR="00462070" w:rsidRDefault="00462070">
            <w:pPr>
              <w:pStyle w:val="ConsPlusNormal"/>
            </w:pPr>
            <w:r>
              <w:t>201</w:t>
            </w:r>
          </w:p>
        </w:tc>
        <w:tc>
          <w:tcPr>
            <w:tcW w:w="8050" w:type="dxa"/>
          </w:tcPr>
          <w:p w14:paraId="36DE8979" w14:textId="77777777" w:rsidR="00462070" w:rsidRDefault="00462070">
            <w:pPr>
              <w:pStyle w:val="ConsPlusNormal"/>
            </w:pPr>
            <w:r>
              <w:t>Енот-полоскун</w:t>
            </w:r>
          </w:p>
        </w:tc>
      </w:tr>
      <w:tr w:rsidR="00462070" w14:paraId="06D94E8A" w14:textId="77777777">
        <w:tc>
          <w:tcPr>
            <w:tcW w:w="1020" w:type="dxa"/>
          </w:tcPr>
          <w:p w14:paraId="23B898DD" w14:textId="77777777" w:rsidR="00462070" w:rsidRDefault="00462070">
            <w:pPr>
              <w:pStyle w:val="ConsPlusNormal"/>
            </w:pPr>
            <w:r>
              <w:t>211</w:t>
            </w:r>
          </w:p>
        </w:tc>
        <w:tc>
          <w:tcPr>
            <w:tcW w:w="8050" w:type="dxa"/>
          </w:tcPr>
          <w:p w14:paraId="7BCD1CDD" w14:textId="77777777" w:rsidR="00462070" w:rsidRDefault="00462070">
            <w:pPr>
              <w:pStyle w:val="ConsPlusNormal"/>
            </w:pPr>
            <w:r>
              <w:t>Степной кот</w:t>
            </w:r>
          </w:p>
        </w:tc>
      </w:tr>
      <w:tr w:rsidR="00462070" w14:paraId="1C03ACE2" w14:textId="77777777">
        <w:tc>
          <w:tcPr>
            <w:tcW w:w="1020" w:type="dxa"/>
          </w:tcPr>
          <w:p w14:paraId="59A6A82C" w14:textId="77777777" w:rsidR="00462070" w:rsidRDefault="00462070">
            <w:pPr>
              <w:pStyle w:val="ConsPlusNormal"/>
            </w:pPr>
            <w:r>
              <w:t>212</w:t>
            </w:r>
          </w:p>
        </w:tc>
        <w:tc>
          <w:tcPr>
            <w:tcW w:w="8050" w:type="dxa"/>
          </w:tcPr>
          <w:p w14:paraId="698E87FC" w14:textId="77777777" w:rsidR="00462070" w:rsidRDefault="00462070">
            <w:pPr>
              <w:pStyle w:val="ConsPlusNormal"/>
            </w:pPr>
            <w:r>
              <w:t>Камышовый кот</w:t>
            </w:r>
          </w:p>
        </w:tc>
      </w:tr>
      <w:tr w:rsidR="00462070" w14:paraId="7148A9B2" w14:textId="77777777">
        <w:tc>
          <w:tcPr>
            <w:tcW w:w="1020" w:type="dxa"/>
          </w:tcPr>
          <w:p w14:paraId="540C27E0" w14:textId="77777777" w:rsidR="00462070" w:rsidRDefault="00462070">
            <w:pPr>
              <w:pStyle w:val="ConsPlusNormal"/>
            </w:pPr>
            <w:r>
              <w:t>221</w:t>
            </w:r>
          </w:p>
        </w:tc>
        <w:tc>
          <w:tcPr>
            <w:tcW w:w="8050" w:type="dxa"/>
          </w:tcPr>
          <w:p w14:paraId="7162AB0B" w14:textId="77777777" w:rsidR="00462070" w:rsidRDefault="00462070">
            <w:pPr>
              <w:pStyle w:val="ConsPlusNormal"/>
            </w:pPr>
            <w:r>
              <w:t>Европейская норка</w:t>
            </w:r>
          </w:p>
        </w:tc>
      </w:tr>
      <w:tr w:rsidR="00462070" w14:paraId="194DD30E" w14:textId="77777777">
        <w:tc>
          <w:tcPr>
            <w:tcW w:w="1020" w:type="dxa"/>
          </w:tcPr>
          <w:p w14:paraId="0BA316AA" w14:textId="77777777" w:rsidR="00462070" w:rsidRDefault="00462070">
            <w:pPr>
              <w:pStyle w:val="ConsPlusNormal"/>
            </w:pPr>
            <w:r>
              <w:t>231</w:t>
            </w:r>
          </w:p>
        </w:tc>
        <w:tc>
          <w:tcPr>
            <w:tcW w:w="8050" w:type="dxa"/>
          </w:tcPr>
          <w:p w14:paraId="0AA93B1F" w14:textId="77777777" w:rsidR="00462070" w:rsidRDefault="00462070">
            <w:pPr>
              <w:pStyle w:val="ConsPlusNormal"/>
            </w:pPr>
            <w:r>
              <w:t>Глухарь</w:t>
            </w:r>
          </w:p>
        </w:tc>
      </w:tr>
      <w:tr w:rsidR="00462070" w14:paraId="078818EA" w14:textId="77777777">
        <w:tc>
          <w:tcPr>
            <w:tcW w:w="1020" w:type="dxa"/>
          </w:tcPr>
          <w:p w14:paraId="59A67BCD" w14:textId="77777777" w:rsidR="00462070" w:rsidRDefault="00462070">
            <w:pPr>
              <w:pStyle w:val="ConsPlusNormal"/>
            </w:pPr>
            <w:r>
              <w:t>232</w:t>
            </w:r>
          </w:p>
        </w:tc>
        <w:tc>
          <w:tcPr>
            <w:tcW w:w="8050" w:type="dxa"/>
          </w:tcPr>
          <w:p w14:paraId="62E85EC2" w14:textId="77777777" w:rsidR="00462070" w:rsidRDefault="00462070">
            <w:pPr>
              <w:pStyle w:val="ConsPlusNormal"/>
            </w:pPr>
            <w:r>
              <w:t>Глухарь каменный</w:t>
            </w:r>
          </w:p>
        </w:tc>
      </w:tr>
      <w:tr w:rsidR="00462070" w14:paraId="51237106" w14:textId="77777777">
        <w:tc>
          <w:tcPr>
            <w:tcW w:w="1020" w:type="dxa"/>
          </w:tcPr>
          <w:p w14:paraId="0B3073B8" w14:textId="77777777" w:rsidR="00462070" w:rsidRDefault="00462070">
            <w:pPr>
              <w:pStyle w:val="ConsPlusNormal"/>
            </w:pPr>
            <w:r>
              <w:t>241</w:t>
            </w:r>
          </w:p>
        </w:tc>
        <w:tc>
          <w:tcPr>
            <w:tcW w:w="8050" w:type="dxa"/>
          </w:tcPr>
          <w:p w14:paraId="5CD421D9" w14:textId="77777777" w:rsidR="00462070" w:rsidRDefault="00462070">
            <w:pPr>
              <w:pStyle w:val="ConsPlusNormal"/>
            </w:pPr>
            <w:r>
              <w:t>Улар кавказский</w:t>
            </w:r>
          </w:p>
        </w:tc>
      </w:tr>
      <w:tr w:rsidR="00462070" w14:paraId="5635AFBF" w14:textId="77777777">
        <w:tc>
          <w:tcPr>
            <w:tcW w:w="1020" w:type="dxa"/>
          </w:tcPr>
          <w:p w14:paraId="57B3E24C" w14:textId="77777777" w:rsidR="00462070" w:rsidRDefault="00462070">
            <w:pPr>
              <w:pStyle w:val="ConsPlusNormal"/>
            </w:pPr>
            <w:r>
              <w:t>251</w:t>
            </w:r>
          </w:p>
        </w:tc>
        <w:tc>
          <w:tcPr>
            <w:tcW w:w="8050" w:type="dxa"/>
          </w:tcPr>
          <w:p w14:paraId="2AFD65C3" w14:textId="77777777" w:rsidR="00462070" w:rsidRDefault="00462070">
            <w:pPr>
              <w:pStyle w:val="ConsPlusNormal"/>
            </w:pPr>
            <w:r>
              <w:t>Саджа</w:t>
            </w:r>
          </w:p>
        </w:tc>
      </w:tr>
      <w:tr w:rsidR="00462070" w14:paraId="0938A811" w14:textId="77777777">
        <w:tc>
          <w:tcPr>
            <w:tcW w:w="1020" w:type="dxa"/>
          </w:tcPr>
          <w:p w14:paraId="64A41E48" w14:textId="77777777" w:rsidR="00462070" w:rsidRDefault="00462070">
            <w:pPr>
              <w:pStyle w:val="ConsPlusNormal"/>
            </w:pPr>
            <w:r>
              <w:t>261</w:t>
            </w:r>
          </w:p>
        </w:tc>
        <w:tc>
          <w:tcPr>
            <w:tcW w:w="8050" w:type="dxa"/>
          </w:tcPr>
          <w:p w14:paraId="072A9F94" w14:textId="77777777" w:rsidR="00462070" w:rsidRDefault="00462070">
            <w:pPr>
              <w:pStyle w:val="ConsPlusNormal"/>
            </w:pPr>
            <w:r>
              <w:t>Фазан</w:t>
            </w:r>
          </w:p>
        </w:tc>
      </w:tr>
      <w:tr w:rsidR="00462070" w14:paraId="33E6DB27" w14:textId="77777777">
        <w:tc>
          <w:tcPr>
            <w:tcW w:w="1020" w:type="dxa"/>
          </w:tcPr>
          <w:p w14:paraId="5D944999" w14:textId="77777777" w:rsidR="00462070" w:rsidRDefault="00462070">
            <w:pPr>
              <w:pStyle w:val="ConsPlusNormal"/>
            </w:pPr>
            <w:r>
              <w:t>262</w:t>
            </w:r>
          </w:p>
        </w:tc>
        <w:tc>
          <w:tcPr>
            <w:tcW w:w="8050" w:type="dxa"/>
          </w:tcPr>
          <w:p w14:paraId="1CD85FFB" w14:textId="77777777" w:rsidR="00462070" w:rsidRDefault="00462070">
            <w:pPr>
              <w:pStyle w:val="ConsPlusNormal"/>
            </w:pPr>
            <w:r>
              <w:t>Тетерев</w:t>
            </w:r>
          </w:p>
        </w:tc>
      </w:tr>
      <w:tr w:rsidR="00462070" w14:paraId="5925BA2D" w14:textId="77777777">
        <w:tc>
          <w:tcPr>
            <w:tcW w:w="1020" w:type="dxa"/>
          </w:tcPr>
          <w:p w14:paraId="3A723F22" w14:textId="77777777" w:rsidR="00462070" w:rsidRDefault="00462070">
            <w:pPr>
              <w:pStyle w:val="ConsPlusNormal"/>
            </w:pPr>
            <w:r>
              <w:t>263</w:t>
            </w:r>
          </w:p>
        </w:tc>
        <w:tc>
          <w:tcPr>
            <w:tcW w:w="8050" w:type="dxa"/>
          </w:tcPr>
          <w:p w14:paraId="4BECDEA2" w14:textId="77777777" w:rsidR="00462070" w:rsidRDefault="00462070">
            <w:pPr>
              <w:pStyle w:val="ConsPlusNormal"/>
            </w:pPr>
            <w:r>
              <w:t>Водяной пастушок</w:t>
            </w:r>
          </w:p>
        </w:tc>
      </w:tr>
      <w:tr w:rsidR="00462070" w14:paraId="003F1333" w14:textId="77777777">
        <w:tc>
          <w:tcPr>
            <w:tcW w:w="1020" w:type="dxa"/>
          </w:tcPr>
          <w:p w14:paraId="17643B93" w14:textId="77777777" w:rsidR="00462070" w:rsidRDefault="00462070">
            <w:pPr>
              <w:pStyle w:val="ConsPlusNormal"/>
            </w:pPr>
            <w:r>
              <w:t>264</w:t>
            </w:r>
          </w:p>
        </w:tc>
        <w:tc>
          <w:tcPr>
            <w:tcW w:w="8050" w:type="dxa"/>
          </w:tcPr>
          <w:p w14:paraId="7B4E271A" w14:textId="77777777" w:rsidR="00462070" w:rsidRDefault="00462070">
            <w:pPr>
              <w:pStyle w:val="ConsPlusNormal"/>
            </w:pPr>
            <w:r>
              <w:t>Малый погоныш</w:t>
            </w:r>
          </w:p>
        </w:tc>
      </w:tr>
      <w:tr w:rsidR="00462070" w14:paraId="7BA55DFE" w14:textId="77777777">
        <w:tc>
          <w:tcPr>
            <w:tcW w:w="1020" w:type="dxa"/>
          </w:tcPr>
          <w:p w14:paraId="0ED03DA8" w14:textId="77777777" w:rsidR="00462070" w:rsidRDefault="00462070">
            <w:pPr>
              <w:pStyle w:val="ConsPlusNormal"/>
            </w:pPr>
            <w:r>
              <w:t>265</w:t>
            </w:r>
          </w:p>
        </w:tc>
        <w:tc>
          <w:tcPr>
            <w:tcW w:w="8050" w:type="dxa"/>
          </w:tcPr>
          <w:p w14:paraId="65DA1D5D" w14:textId="77777777" w:rsidR="00462070" w:rsidRDefault="00462070">
            <w:pPr>
              <w:pStyle w:val="ConsPlusNormal"/>
            </w:pPr>
            <w:r>
              <w:t>Погоныш-крошка</w:t>
            </w:r>
          </w:p>
        </w:tc>
      </w:tr>
      <w:tr w:rsidR="00462070" w14:paraId="72E5DDD6" w14:textId="77777777">
        <w:tc>
          <w:tcPr>
            <w:tcW w:w="1020" w:type="dxa"/>
          </w:tcPr>
          <w:p w14:paraId="1213CA32" w14:textId="77777777" w:rsidR="00462070" w:rsidRDefault="00462070">
            <w:pPr>
              <w:pStyle w:val="ConsPlusNormal"/>
            </w:pPr>
            <w:r>
              <w:t>266</w:t>
            </w:r>
          </w:p>
        </w:tc>
        <w:tc>
          <w:tcPr>
            <w:tcW w:w="8050" w:type="dxa"/>
          </w:tcPr>
          <w:p w14:paraId="1C408974" w14:textId="77777777" w:rsidR="00462070" w:rsidRDefault="00462070">
            <w:pPr>
              <w:pStyle w:val="ConsPlusNormal"/>
            </w:pPr>
            <w:r>
              <w:t>Погоныш</w:t>
            </w:r>
          </w:p>
        </w:tc>
      </w:tr>
      <w:tr w:rsidR="00462070" w14:paraId="4D84495A" w14:textId="77777777">
        <w:tc>
          <w:tcPr>
            <w:tcW w:w="1020" w:type="dxa"/>
          </w:tcPr>
          <w:p w14:paraId="777C4B82" w14:textId="77777777" w:rsidR="00462070" w:rsidRDefault="00462070">
            <w:pPr>
              <w:pStyle w:val="ConsPlusNormal"/>
            </w:pPr>
            <w:r>
              <w:lastRenderedPageBreak/>
              <w:t>267</w:t>
            </w:r>
          </w:p>
        </w:tc>
        <w:tc>
          <w:tcPr>
            <w:tcW w:w="8050" w:type="dxa"/>
          </w:tcPr>
          <w:p w14:paraId="7669A24D" w14:textId="77777777" w:rsidR="00462070" w:rsidRDefault="00462070">
            <w:pPr>
              <w:pStyle w:val="ConsPlusNormal"/>
            </w:pPr>
            <w:r>
              <w:t>Большой погоныш</w:t>
            </w:r>
          </w:p>
        </w:tc>
      </w:tr>
      <w:tr w:rsidR="00462070" w14:paraId="46AB99C7" w14:textId="77777777">
        <w:tc>
          <w:tcPr>
            <w:tcW w:w="1020" w:type="dxa"/>
          </w:tcPr>
          <w:p w14:paraId="66FED264" w14:textId="77777777" w:rsidR="00462070" w:rsidRDefault="00462070">
            <w:pPr>
              <w:pStyle w:val="ConsPlusNormal"/>
            </w:pPr>
            <w:r>
              <w:t>268</w:t>
            </w:r>
          </w:p>
        </w:tc>
        <w:tc>
          <w:tcPr>
            <w:tcW w:w="8050" w:type="dxa"/>
          </w:tcPr>
          <w:p w14:paraId="58DA3838" w14:textId="77777777" w:rsidR="00462070" w:rsidRDefault="00462070">
            <w:pPr>
              <w:pStyle w:val="ConsPlusNormal"/>
            </w:pPr>
            <w:r>
              <w:t>Камышница</w:t>
            </w:r>
          </w:p>
        </w:tc>
      </w:tr>
    </w:tbl>
    <w:p w14:paraId="4037548A" w14:textId="77777777" w:rsidR="00462070" w:rsidRDefault="00462070">
      <w:pPr>
        <w:pStyle w:val="ConsPlusNormal"/>
        <w:jc w:val="both"/>
      </w:pPr>
    </w:p>
    <w:p w14:paraId="25B30588" w14:textId="77777777" w:rsidR="00462070" w:rsidRDefault="00462070">
      <w:pPr>
        <w:pStyle w:val="ConsPlusNormal"/>
        <w:jc w:val="both"/>
      </w:pPr>
    </w:p>
    <w:p w14:paraId="5FE7EC40" w14:textId="77777777" w:rsidR="00462070" w:rsidRDefault="00462070">
      <w:pPr>
        <w:pStyle w:val="ConsPlusNormal"/>
        <w:jc w:val="both"/>
      </w:pPr>
    </w:p>
    <w:p w14:paraId="5F5F35C7" w14:textId="77777777" w:rsidR="00462070" w:rsidRDefault="00462070">
      <w:pPr>
        <w:pStyle w:val="ConsPlusNormal"/>
        <w:jc w:val="both"/>
      </w:pPr>
    </w:p>
    <w:p w14:paraId="629F0E06" w14:textId="77777777" w:rsidR="00462070" w:rsidRDefault="00462070">
      <w:pPr>
        <w:pStyle w:val="ConsPlusNormal"/>
        <w:jc w:val="both"/>
      </w:pPr>
    </w:p>
    <w:p w14:paraId="0AE9EA41" w14:textId="77777777" w:rsidR="00462070" w:rsidRDefault="00462070">
      <w:pPr>
        <w:pStyle w:val="ConsPlusNormal"/>
        <w:jc w:val="right"/>
        <w:outlineLvl w:val="1"/>
      </w:pPr>
      <w:r>
        <w:t>Приложение N 5</w:t>
      </w:r>
    </w:p>
    <w:p w14:paraId="4ACC6C92" w14:textId="77777777" w:rsidR="00462070" w:rsidRDefault="00462070">
      <w:pPr>
        <w:pStyle w:val="ConsPlusNormal"/>
        <w:jc w:val="right"/>
      </w:pPr>
      <w:r>
        <w:t>к Порядку заполнения и представления</w:t>
      </w:r>
    </w:p>
    <w:p w14:paraId="1F6DF648" w14:textId="77777777" w:rsidR="00462070" w:rsidRDefault="00462070">
      <w:pPr>
        <w:pStyle w:val="ConsPlusNormal"/>
        <w:jc w:val="right"/>
      </w:pPr>
      <w:r>
        <w:t>в налоговый орган сведений о выданных</w:t>
      </w:r>
    </w:p>
    <w:p w14:paraId="588DE872" w14:textId="77777777" w:rsidR="00462070" w:rsidRDefault="00462070">
      <w:pPr>
        <w:pStyle w:val="ConsPlusNormal"/>
        <w:jc w:val="right"/>
      </w:pPr>
      <w:r>
        <w:t>разрешениях (бланках разрешений)</w:t>
      </w:r>
    </w:p>
    <w:p w14:paraId="571B3168" w14:textId="77777777" w:rsidR="00462070" w:rsidRDefault="00462070">
      <w:pPr>
        <w:pStyle w:val="ConsPlusNormal"/>
        <w:jc w:val="right"/>
      </w:pPr>
      <w:r>
        <w:t>на добычу объектов животного мира,</w:t>
      </w:r>
    </w:p>
    <w:p w14:paraId="4943545F" w14:textId="77777777" w:rsidR="00462070" w:rsidRDefault="00462070">
      <w:pPr>
        <w:pStyle w:val="ConsPlusNormal"/>
        <w:jc w:val="right"/>
      </w:pPr>
      <w:r>
        <w:t>суммах и сроках уплаты сбора</w:t>
      </w:r>
    </w:p>
    <w:p w14:paraId="3708A870" w14:textId="77777777" w:rsidR="00462070" w:rsidRDefault="00462070">
      <w:pPr>
        <w:pStyle w:val="ConsPlusNormal"/>
        <w:jc w:val="right"/>
      </w:pPr>
      <w:r>
        <w:t>за пользование объектами</w:t>
      </w:r>
    </w:p>
    <w:p w14:paraId="6232A80D" w14:textId="77777777" w:rsidR="00462070" w:rsidRDefault="00462070">
      <w:pPr>
        <w:pStyle w:val="ConsPlusNormal"/>
        <w:jc w:val="right"/>
      </w:pPr>
      <w:r>
        <w:t>животного мира, утвержденному</w:t>
      </w:r>
    </w:p>
    <w:p w14:paraId="4C65F2FB" w14:textId="77777777" w:rsidR="00462070" w:rsidRDefault="00462070">
      <w:pPr>
        <w:pStyle w:val="ConsPlusNormal"/>
        <w:jc w:val="right"/>
      </w:pPr>
      <w:r>
        <w:t>приказом ФНС России</w:t>
      </w:r>
    </w:p>
    <w:p w14:paraId="7E277579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4AD2B18C" w14:textId="77777777" w:rsidR="00462070" w:rsidRDefault="00462070">
      <w:pPr>
        <w:pStyle w:val="ConsPlusNormal"/>
        <w:jc w:val="both"/>
      </w:pPr>
    </w:p>
    <w:p w14:paraId="0FF214D0" w14:textId="77777777" w:rsidR="00462070" w:rsidRDefault="00462070">
      <w:pPr>
        <w:pStyle w:val="ConsPlusTitle"/>
        <w:jc w:val="center"/>
      </w:pPr>
      <w:bookmarkStart w:id="47" w:name="P675"/>
      <w:bookmarkEnd w:id="47"/>
      <w:r>
        <w:t>КОДЫ</w:t>
      </w:r>
    </w:p>
    <w:p w14:paraId="551537F1" w14:textId="77777777" w:rsidR="00462070" w:rsidRDefault="00462070">
      <w:pPr>
        <w:pStyle w:val="ConsPlusTitle"/>
        <w:jc w:val="center"/>
      </w:pPr>
      <w:r>
        <w:t>ПОЛЬЗОВАНИЯ ОБЪЕКТАМИ ЖИВОТНОГО МИРА, СООТВЕТСТВУЮЩИЕ</w:t>
      </w:r>
    </w:p>
    <w:p w14:paraId="2A100439" w14:textId="77777777" w:rsidR="00462070" w:rsidRDefault="00462070">
      <w:pPr>
        <w:pStyle w:val="ConsPlusTitle"/>
        <w:jc w:val="center"/>
      </w:pPr>
      <w:r>
        <w:t>СТАВКАМ СБОРА ЗА ПОЛЬЗОВАНИЕ ОБЪЕКТАМИ ЖИВОТНОГО МИРА</w:t>
      </w:r>
    </w:p>
    <w:p w14:paraId="437ED938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462070" w14:paraId="69E7A84F" w14:textId="77777777">
        <w:tc>
          <w:tcPr>
            <w:tcW w:w="1020" w:type="dxa"/>
          </w:tcPr>
          <w:p w14:paraId="7460235D" w14:textId="77777777" w:rsidR="00462070" w:rsidRDefault="00462070">
            <w:pPr>
              <w:pStyle w:val="ConsPlusNormal"/>
              <w:jc w:val="center"/>
            </w:pPr>
            <w:r>
              <w:t>Код ставки сбора</w:t>
            </w:r>
          </w:p>
        </w:tc>
        <w:tc>
          <w:tcPr>
            <w:tcW w:w="8050" w:type="dxa"/>
          </w:tcPr>
          <w:p w14:paraId="2739A7D0" w14:textId="77777777" w:rsidR="00462070" w:rsidRDefault="00462070">
            <w:pPr>
              <w:pStyle w:val="ConsPlusNormal"/>
              <w:jc w:val="center"/>
            </w:pPr>
            <w:r>
              <w:t>Наименование вида пользования объектами животного мира</w:t>
            </w:r>
          </w:p>
        </w:tc>
      </w:tr>
      <w:tr w:rsidR="00462070" w14:paraId="3E374FCA" w14:textId="77777777">
        <w:tc>
          <w:tcPr>
            <w:tcW w:w="1020" w:type="dxa"/>
          </w:tcPr>
          <w:p w14:paraId="7730BF0E" w14:textId="77777777" w:rsidR="00462070" w:rsidRDefault="004620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14:paraId="241E6C8E" w14:textId="77777777" w:rsidR="00462070" w:rsidRDefault="00462070">
            <w:pPr>
              <w:pStyle w:val="ConsPlusNormal"/>
              <w:jc w:val="both"/>
            </w:pPr>
            <w:r>
              <w:t xml:space="preserve">Пользование объектами животного мира, облагаемое по ставке сбора, установленной </w:t>
            </w:r>
            <w:hyperlink r:id="rId21">
              <w:r>
                <w:rPr>
                  <w:color w:val="0000FF"/>
                </w:rPr>
                <w:t>пунктом 1 статьи 333.3</w:t>
              </w:r>
            </w:hyperlink>
            <w:r>
              <w:t xml:space="preserve"> Кодекса (по полной ставке сбора)</w:t>
            </w:r>
          </w:p>
        </w:tc>
      </w:tr>
      <w:tr w:rsidR="00462070" w14:paraId="12D531E7" w14:textId="77777777">
        <w:tc>
          <w:tcPr>
            <w:tcW w:w="1020" w:type="dxa"/>
          </w:tcPr>
          <w:p w14:paraId="6AFCC7CE" w14:textId="77777777" w:rsidR="00462070" w:rsidRDefault="004620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0" w:type="dxa"/>
          </w:tcPr>
          <w:p w14:paraId="7E8A185A" w14:textId="77777777" w:rsidR="00462070" w:rsidRDefault="00462070">
            <w:pPr>
              <w:pStyle w:val="ConsPlusNormal"/>
              <w:jc w:val="both"/>
            </w:pPr>
            <w:r>
              <w:t xml:space="preserve">Пользование объектами животного мира, облагаемое в соответствии с </w:t>
            </w:r>
            <w:hyperlink r:id="rId22">
              <w:r>
                <w:rPr>
                  <w:color w:val="0000FF"/>
                </w:rPr>
                <w:t>пунктом 2 статьи 333.3</w:t>
              </w:r>
            </w:hyperlink>
            <w:r>
              <w:t xml:space="preserve"> Кодекса (в размере 50% ставки сбора, установленной </w:t>
            </w:r>
            <w:hyperlink r:id="rId23">
              <w:r>
                <w:rPr>
                  <w:color w:val="0000FF"/>
                </w:rPr>
                <w:t>пунктом 1 статьи 333.3</w:t>
              </w:r>
            </w:hyperlink>
            <w:r>
              <w:t xml:space="preserve"> Кодекса)</w:t>
            </w:r>
          </w:p>
        </w:tc>
      </w:tr>
      <w:tr w:rsidR="00462070" w14:paraId="1196D5E0" w14:textId="77777777">
        <w:tc>
          <w:tcPr>
            <w:tcW w:w="1020" w:type="dxa"/>
          </w:tcPr>
          <w:p w14:paraId="17E8327A" w14:textId="77777777" w:rsidR="00462070" w:rsidRDefault="004620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0" w:type="dxa"/>
          </w:tcPr>
          <w:p w14:paraId="41E537B4" w14:textId="77777777" w:rsidR="00462070" w:rsidRDefault="00462070">
            <w:pPr>
              <w:pStyle w:val="ConsPlusNormal"/>
              <w:jc w:val="both"/>
            </w:pPr>
            <w:r>
              <w:t xml:space="preserve">Пользование объектами животного мира, облагаемое по ставке сбора, установленной </w:t>
            </w:r>
            <w:hyperlink r:id="rId24">
              <w:r>
                <w:rPr>
                  <w:color w:val="0000FF"/>
                </w:rPr>
                <w:t>пунктом 3 статьи 333.3</w:t>
              </w:r>
            </w:hyperlink>
            <w:r>
              <w:t xml:space="preserve"> Кодекса (по ставке 0 рублей).</w:t>
            </w:r>
          </w:p>
        </w:tc>
      </w:tr>
    </w:tbl>
    <w:p w14:paraId="6297B1EA" w14:textId="77777777" w:rsidR="00462070" w:rsidRDefault="00462070">
      <w:pPr>
        <w:pStyle w:val="ConsPlusNormal"/>
        <w:jc w:val="both"/>
      </w:pPr>
    </w:p>
    <w:p w14:paraId="7091390B" w14:textId="77777777" w:rsidR="00462070" w:rsidRDefault="00462070">
      <w:pPr>
        <w:pStyle w:val="ConsPlusNormal"/>
        <w:jc w:val="both"/>
      </w:pPr>
    </w:p>
    <w:p w14:paraId="0E464F70" w14:textId="77777777" w:rsidR="00462070" w:rsidRDefault="00462070">
      <w:pPr>
        <w:pStyle w:val="ConsPlusNormal"/>
        <w:jc w:val="both"/>
      </w:pPr>
    </w:p>
    <w:p w14:paraId="3A6239A7" w14:textId="77777777" w:rsidR="00462070" w:rsidRDefault="00462070">
      <w:pPr>
        <w:pStyle w:val="ConsPlusNormal"/>
        <w:jc w:val="both"/>
      </w:pPr>
    </w:p>
    <w:p w14:paraId="654A9DD2" w14:textId="77777777" w:rsidR="00462070" w:rsidRDefault="00462070">
      <w:pPr>
        <w:pStyle w:val="ConsPlusNormal"/>
        <w:jc w:val="both"/>
      </w:pPr>
    </w:p>
    <w:p w14:paraId="7A957F8A" w14:textId="77777777" w:rsidR="00462070" w:rsidRDefault="00462070">
      <w:pPr>
        <w:pStyle w:val="ConsPlusNormal"/>
        <w:jc w:val="right"/>
        <w:outlineLvl w:val="0"/>
      </w:pPr>
      <w:r>
        <w:t>Приложение N 3</w:t>
      </w:r>
    </w:p>
    <w:p w14:paraId="544AD3CF" w14:textId="77777777" w:rsidR="00462070" w:rsidRDefault="00462070">
      <w:pPr>
        <w:pStyle w:val="ConsPlusNormal"/>
        <w:jc w:val="right"/>
      </w:pPr>
      <w:r>
        <w:t>к приказу ФНС России</w:t>
      </w:r>
    </w:p>
    <w:p w14:paraId="55AC7DA5" w14:textId="77777777" w:rsidR="00462070" w:rsidRDefault="00462070">
      <w:pPr>
        <w:pStyle w:val="ConsPlusNormal"/>
        <w:jc w:val="right"/>
      </w:pPr>
      <w:r>
        <w:t>от 15.11.2024 N ЕД-7-3/1033@</w:t>
      </w:r>
    </w:p>
    <w:p w14:paraId="555D0DCA" w14:textId="77777777" w:rsidR="00462070" w:rsidRDefault="00462070">
      <w:pPr>
        <w:pStyle w:val="ConsPlusNormal"/>
        <w:jc w:val="both"/>
      </w:pPr>
    </w:p>
    <w:p w14:paraId="6DE6D8F8" w14:textId="77777777" w:rsidR="00462070" w:rsidRDefault="00462070">
      <w:pPr>
        <w:pStyle w:val="ConsPlusTitle"/>
        <w:jc w:val="center"/>
      </w:pPr>
      <w:bookmarkStart w:id="48" w:name="P696"/>
      <w:bookmarkEnd w:id="48"/>
      <w:r>
        <w:t>ФОРМАТ</w:t>
      </w:r>
    </w:p>
    <w:p w14:paraId="4C1E9316" w14:textId="77777777" w:rsidR="00462070" w:rsidRDefault="00462070">
      <w:pPr>
        <w:pStyle w:val="ConsPlusTitle"/>
        <w:jc w:val="center"/>
      </w:pPr>
      <w:r>
        <w:t>ПРЕДСТАВЛЕНИЯ СВЕДЕНИЙ О ВЫДАННЫХ РАЗРЕШЕНИЯХ (БЛАНКАХ</w:t>
      </w:r>
    </w:p>
    <w:p w14:paraId="4BFD8989" w14:textId="77777777" w:rsidR="00462070" w:rsidRDefault="00462070">
      <w:pPr>
        <w:pStyle w:val="ConsPlusTitle"/>
        <w:jc w:val="center"/>
      </w:pPr>
      <w:r>
        <w:t>РАЗРЕШЕНИЙ) НА ДОБЫЧУ ОБЪЕКТОВ ЖИВОТНОГО МИРА, СУММАХ</w:t>
      </w:r>
    </w:p>
    <w:p w14:paraId="58921EBD" w14:textId="77777777" w:rsidR="00462070" w:rsidRDefault="00462070">
      <w:pPr>
        <w:pStyle w:val="ConsPlusTitle"/>
        <w:jc w:val="center"/>
      </w:pPr>
      <w:r>
        <w:t>И СРОКАХ УПЛАТЫ СБОРА ЗА ПОЛЬЗОВАНИЕ ОБЪЕКТАМИ ЖИВОТНОГО</w:t>
      </w:r>
    </w:p>
    <w:p w14:paraId="78B22DEB" w14:textId="77777777" w:rsidR="00462070" w:rsidRDefault="00462070">
      <w:pPr>
        <w:pStyle w:val="ConsPlusTitle"/>
        <w:jc w:val="center"/>
      </w:pPr>
      <w:r>
        <w:t>МИРА В ЭЛЕКТРОННОЙ ФОРМЕ</w:t>
      </w:r>
    </w:p>
    <w:p w14:paraId="66989AD6" w14:textId="77777777" w:rsidR="00462070" w:rsidRDefault="00462070">
      <w:pPr>
        <w:pStyle w:val="ConsPlusNormal"/>
        <w:jc w:val="both"/>
      </w:pPr>
    </w:p>
    <w:p w14:paraId="0778F75C" w14:textId="77777777" w:rsidR="00462070" w:rsidRDefault="00462070">
      <w:pPr>
        <w:pStyle w:val="ConsPlusTitle"/>
        <w:jc w:val="center"/>
        <w:outlineLvl w:val="1"/>
      </w:pPr>
      <w:r>
        <w:t>I. ОБЩИЕ СВЕДЕНИЯ</w:t>
      </w:r>
    </w:p>
    <w:p w14:paraId="46B64250" w14:textId="77777777" w:rsidR="00462070" w:rsidRDefault="00462070">
      <w:pPr>
        <w:pStyle w:val="ConsPlusNormal"/>
        <w:jc w:val="both"/>
      </w:pPr>
    </w:p>
    <w:p w14:paraId="591AD240" w14:textId="77777777" w:rsidR="00462070" w:rsidRDefault="00462070">
      <w:pPr>
        <w:pStyle w:val="ConsPlusNormal"/>
        <w:ind w:firstLine="540"/>
        <w:jc w:val="both"/>
      </w:pPr>
      <w:r>
        <w:lastRenderedPageBreak/>
        <w:t>1. Настоящий формат описывает требования к XML-файлам (далее - файл обмена) передачи в электронной форме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мира.</w:t>
      </w:r>
    </w:p>
    <w:p w14:paraId="7500BD42" w14:textId="77777777" w:rsidR="00462070" w:rsidRDefault="00462070">
      <w:pPr>
        <w:pStyle w:val="ConsPlusNormal"/>
        <w:spacing w:before="220"/>
        <w:ind w:firstLine="540"/>
        <w:jc w:val="both"/>
      </w:pPr>
      <w:r>
        <w:t>2. Номер версии настоящего формата 5.01, часть 72.</w:t>
      </w:r>
    </w:p>
    <w:p w14:paraId="38698F47" w14:textId="77777777" w:rsidR="00462070" w:rsidRDefault="00462070">
      <w:pPr>
        <w:pStyle w:val="ConsPlusNormal"/>
        <w:jc w:val="both"/>
      </w:pPr>
    </w:p>
    <w:p w14:paraId="44AA6BD6" w14:textId="77777777" w:rsidR="00462070" w:rsidRDefault="00462070">
      <w:pPr>
        <w:pStyle w:val="ConsPlusTitle"/>
        <w:jc w:val="center"/>
        <w:outlineLvl w:val="1"/>
      </w:pPr>
      <w:r>
        <w:t>II. ОПИСАНИЕ ФАЙЛА ОБМЕНА</w:t>
      </w:r>
    </w:p>
    <w:p w14:paraId="58F7D0CD" w14:textId="77777777" w:rsidR="00462070" w:rsidRDefault="00462070">
      <w:pPr>
        <w:pStyle w:val="ConsPlusNormal"/>
        <w:jc w:val="both"/>
      </w:pPr>
    </w:p>
    <w:p w14:paraId="36121D11" w14:textId="77777777" w:rsidR="00462070" w:rsidRDefault="00462070">
      <w:pPr>
        <w:pStyle w:val="ConsPlusNormal"/>
        <w:ind w:firstLine="540"/>
        <w:jc w:val="both"/>
      </w:pPr>
      <w:r>
        <w:t>3. Имя файла обмена должно иметь следующий вид:</w:t>
      </w:r>
    </w:p>
    <w:p w14:paraId="6FF1F1C9" w14:textId="77777777" w:rsidR="00462070" w:rsidRPr="00462070" w:rsidRDefault="00462070">
      <w:pPr>
        <w:pStyle w:val="ConsPlusNormal"/>
        <w:spacing w:before="220"/>
        <w:ind w:firstLine="540"/>
        <w:jc w:val="both"/>
        <w:rPr>
          <w:lang w:val="en-US"/>
        </w:rPr>
      </w:pPr>
      <w:r w:rsidRPr="00462070">
        <w:rPr>
          <w:lang w:val="en-US"/>
        </w:rPr>
        <w:t xml:space="preserve">R_T_A_K_O_GGGGMMDD_N, </w:t>
      </w:r>
      <w:r>
        <w:t>где</w:t>
      </w:r>
      <w:r w:rsidRPr="00462070">
        <w:rPr>
          <w:lang w:val="en-US"/>
        </w:rPr>
        <w:t>:</w:t>
      </w:r>
    </w:p>
    <w:p w14:paraId="2FD59957" w14:textId="77777777" w:rsidR="00462070" w:rsidRDefault="00462070">
      <w:pPr>
        <w:pStyle w:val="ConsPlusNormal"/>
        <w:spacing w:before="220"/>
        <w:ind w:firstLine="540"/>
        <w:jc w:val="both"/>
      </w:pPr>
      <w:r>
        <w:t>R_T - префикс, принимающий значение NO_ZHIVMIR;</w:t>
      </w:r>
    </w:p>
    <w:p w14:paraId="3068790C" w14:textId="77777777" w:rsidR="00462070" w:rsidRDefault="00462070">
      <w:pPr>
        <w:pStyle w:val="ConsPlusNormal"/>
        <w:spacing w:before="220"/>
        <w:ind w:firstLine="540"/>
        <w:jc w:val="both"/>
      </w:pPr>
      <w: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14:paraId="32F87E0D" w14:textId="77777777" w:rsidR="00462070" w:rsidRDefault="00462070">
      <w:pPr>
        <w:pStyle w:val="ConsPlusNormal"/>
        <w:spacing w:before="220"/>
        <w:ind w:firstLine="540"/>
        <w:jc w:val="both"/>
      </w:pPr>
      <w:r>
        <w:t>O - идентификатор отправителя информации, имеет вид:</w:t>
      </w:r>
    </w:p>
    <w:p w14:paraId="02089783" w14:textId="77777777" w:rsidR="00462070" w:rsidRDefault="00462070">
      <w:pPr>
        <w:pStyle w:val="ConsPlusNormal"/>
        <w:spacing w:before="220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1EA92774" w14:textId="77777777" w:rsidR="00462070" w:rsidRDefault="00462070">
      <w:pPr>
        <w:pStyle w:val="ConsPlusNormal"/>
        <w:spacing w:before="220"/>
        <w:ind w:firstLine="540"/>
        <w:jc w:val="both"/>
      </w:pPr>
      <w:r>
        <w:t>для физических лиц - двенадцатиразрядный код (ИНН физического лица);</w:t>
      </w:r>
    </w:p>
    <w:p w14:paraId="5A5B3CB9" w14:textId="77777777" w:rsidR="00462070" w:rsidRDefault="00462070">
      <w:pPr>
        <w:pStyle w:val="ConsPlusNormal"/>
        <w:spacing w:before="220"/>
        <w:ind w:firstLine="540"/>
        <w:jc w:val="both"/>
      </w:pPr>
      <w:r>
        <w:t>GGGG - год формирования передаваемого файла, MM - месяц, DD - день;</w:t>
      </w:r>
    </w:p>
    <w:p w14:paraId="79355CCC" w14:textId="77777777" w:rsidR="00462070" w:rsidRDefault="00462070">
      <w:pPr>
        <w:pStyle w:val="ConsPlusNormal"/>
        <w:spacing w:before="220"/>
        <w:ind w:firstLine="540"/>
        <w:jc w:val="both"/>
      </w:pPr>
      <w: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14:paraId="0F35E4EA" w14:textId="77777777" w:rsidR="00462070" w:rsidRDefault="00462070">
      <w:pPr>
        <w:pStyle w:val="ConsPlusNormal"/>
        <w:spacing w:before="220"/>
        <w:ind w:firstLine="540"/>
        <w:jc w:val="both"/>
      </w:pPr>
      <w:r>
        <w:t>Расширение имени файла - XML. Расширение имени файла может указываться как строчными, так и прописными буквами.</w:t>
      </w:r>
    </w:p>
    <w:p w14:paraId="219BA094" w14:textId="77777777" w:rsidR="00462070" w:rsidRDefault="00462070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14:paraId="6A6C10C0" w14:textId="77777777" w:rsidR="00462070" w:rsidRDefault="00462070">
      <w:pPr>
        <w:pStyle w:val="ConsPlusNormal"/>
        <w:spacing w:before="220"/>
        <w:ind w:firstLine="540"/>
        <w:jc w:val="both"/>
      </w:pPr>
      <w:r>
        <w:t>Первая строка XML-файла должна иметь следующий вид:</w:t>
      </w:r>
    </w:p>
    <w:p w14:paraId="4ECB7E6D" w14:textId="77777777" w:rsidR="00462070" w:rsidRDefault="00462070">
      <w:pPr>
        <w:pStyle w:val="ConsPlusNormal"/>
        <w:spacing w:before="220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="1.0" </w:t>
      </w:r>
      <w:proofErr w:type="spellStart"/>
      <w:r>
        <w:t>encoding</w:t>
      </w:r>
      <w:proofErr w:type="spellEnd"/>
      <w:r>
        <w:t xml:space="preserve"> ="windows-1251"?&gt;</w:t>
      </w:r>
    </w:p>
    <w:p w14:paraId="6FBDEBEB" w14:textId="77777777" w:rsidR="00462070" w:rsidRDefault="00462070">
      <w:pPr>
        <w:pStyle w:val="ConsPlusNormal"/>
        <w:spacing w:before="220"/>
        <w:ind w:firstLine="540"/>
        <w:jc w:val="both"/>
      </w:pPr>
      <w:r>
        <w:t>Имя файла, содержащего XML-схему файла обмена, должно иметь следующий вид:</w:t>
      </w:r>
    </w:p>
    <w:p w14:paraId="64108BC8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NO_ZHIVMIR_1_072_00_05_01_xx,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14:paraId="69CF69C5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14:paraId="55199CE8" w14:textId="77777777" w:rsidR="00462070" w:rsidRDefault="00462070">
      <w:pPr>
        <w:pStyle w:val="ConsPlusNormal"/>
        <w:spacing w:before="220"/>
        <w:ind w:firstLine="540"/>
        <w:jc w:val="both"/>
      </w:pPr>
      <w:r>
        <w:t>XML-схема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14:paraId="52A5512A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741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</w:t>
      </w:r>
      <w:r>
        <w:lastRenderedPageBreak/>
        <w:t xml:space="preserve">элементы и атрибуты XML-файла. Перечень структурных элементов логической модели файла обмена и сведения о них приведены в </w:t>
      </w:r>
      <w:hyperlink w:anchor="P745">
        <w:r>
          <w:rPr>
            <w:color w:val="0000FF"/>
          </w:rPr>
          <w:t>таблицах 4.1</w:t>
        </w:r>
      </w:hyperlink>
      <w:r>
        <w:t xml:space="preserve"> - </w:t>
      </w:r>
      <w:hyperlink w:anchor="P1363">
        <w:r>
          <w:rPr>
            <w:color w:val="0000FF"/>
          </w:rPr>
          <w:t>4.17</w:t>
        </w:r>
      </w:hyperlink>
      <w:r>
        <w:t xml:space="preserve"> настоящего формата.</w:t>
      </w:r>
    </w:p>
    <w:p w14:paraId="2B278CC7" w14:textId="77777777" w:rsidR="00462070" w:rsidRDefault="00462070">
      <w:pPr>
        <w:pStyle w:val="ConsPlusNormal"/>
        <w:spacing w:before="220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14:paraId="275083F0" w14:textId="77777777" w:rsidR="00462070" w:rsidRDefault="00462070">
      <w:pPr>
        <w:pStyle w:val="ConsPlusNormal"/>
        <w:spacing w:before="220"/>
        <w:ind w:firstLine="540"/>
        <w:jc w:val="both"/>
      </w:pPr>
      <w:r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14:paraId="56E25944" w14:textId="77777777" w:rsidR="00462070" w:rsidRDefault="00462070">
      <w:pPr>
        <w:pStyle w:val="ConsPlusNormal"/>
        <w:spacing w:before="220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44875FB1" w14:textId="77777777" w:rsidR="00462070" w:rsidRDefault="00462070">
      <w:pPr>
        <w:pStyle w:val="ConsPlusNormal"/>
        <w:spacing w:before="220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XML-файла, "А" - простой элемент логической модели, реализованный в виде атрибута элемента XML-файла. Простой элемент логической модели не содержит вложенные элементы;</w:t>
      </w:r>
    </w:p>
    <w:p w14:paraId="186EE8E9" w14:textId="77777777" w:rsidR="00462070" w:rsidRDefault="00462070">
      <w:pPr>
        <w:pStyle w:val="ConsPlusNormal"/>
        <w:spacing w:before="220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14:paraId="71EA03CA" w14:textId="77777777" w:rsidR="00462070" w:rsidRDefault="00462070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 w14:paraId="39A051B9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Формат числового значения указывается в виде </w:t>
      </w:r>
      <w:proofErr w:type="gramStart"/>
      <w:r>
        <w:t>N(</w:t>
      </w:r>
      <w:proofErr w:type="spellStart"/>
      <w:proofErr w:type="gramEnd"/>
      <w:r>
        <w:t>m.k</w:t>
      </w:r>
      <w:proofErr w:type="spellEnd"/>
      <w:r>
        <w:t>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формат числового значения имеет вид N(m).</w:t>
      </w:r>
    </w:p>
    <w:p w14:paraId="566BEB11" w14:textId="77777777" w:rsidR="00462070" w:rsidRDefault="00462070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XML, таких как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0525C23F" w14:textId="77777777" w:rsidR="00462070" w:rsidRDefault="00462070">
      <w:pPr>
        <w:pStyle w:val="ConsPlusNormal"/>
        <w:spacing w:before="220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признак обязательности элемента дополняется символом "К". В случае если количество реализаций элемента может быть более одной, признак обязательности элемента дополняется символом "М".</w:t>
      </w:r>
    </w:p>
    <w:p w14:paraId="1499A0EA" w14:textId="77777777" w:rsidR="00462070" w:rsidRDefault="00462070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XML-схеме условий, предъявляемых к элементу в файле обмена, описанных в графе "Дополнительная информация";</w:t>
      </w:r>
    </w:p>
    <w:p w14:paraId="64BEE30F" w14:textId="77777777" w:rsidR="00462070" w:rsidRDefault="00462070">
      <w:pPr>
        <w:pStyle w:val="ConsPlusNormal"/>
        <w:spacing w:before="220"/>
        <w:ind w:firstLine="540"/>
        <w:jc w:val="both"/>
      </w:pPr>
      <w:r>
        <w:t xml:space="preserve">дополнительная информация содержит при необходимости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словаря), указывается соответствующее наименование классификатора (кодового словаря) или приводится перечень возможных значений. Для </w:t>
      </w:r>
      <w:r>
        <w:lastRenderedPageBreak/>
        <w:t>классификатора (кодового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0A199D2E" w14:textId="77777777" w:rsidR="00462070" w:rsidRDefault="00462070">
      <w:pPr>
        <w:pStyle w:val="ConsPlusNormal"/>
        <w:jc w:val="both"/>
      </w:pPr>
    </w:p>
    <w:p w14:paraId="13AFA250" w14:textId="77777777" w:rsidR="00462070" w:rsidRDefault="00462070">
      <w:pPr>
        <w:pStyle w:val="ConsPlusNormal"/>
        <w:jc w:val="center"/>
      </w:pPr>
      <w:r>
        <w:rPr>
          <w:noProof/>
          <w:position w:val="-586"/>
        </w:rPr>
        <w:drawing>
          <wp:inline distT="0" distB="0" distL="0" distR="0" wp14:anchorId="05E3BE30" wp14:editId="0D03EDD7">
            <wp:extent cx="5521960" cy="75907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9E2B" w14:textId="77777777" w:rsidR="00462070" w:rsidRDefault="00462070">
      <w:pPr>
        <w:pStyle w:val="ConsPlusNormal"/>
        <w:jc w:val="both"/>
      </w:pPr>
    </w:p>
    <w:p w14:paraId="1DAABFEC" w14:textId="77777777" w:rsidR="00462070" w:rsidRDefault="00462070">
      <w:pPr>
        <w:pStyle w:val="ConsPlusNormal"/>
        <w:jc w:val="center"/>
      </w:pPr>
      <w:bookmarkStart w:id="49" w:name="P741"/>
      <w:bookmarkEnd w:id="49"/>
      <w:r>
        <w:t>Рисунок 1. Диаграмма структуры файла обмена</w:t>
      </w:r>
    </w:p>
    <w:p w14:paraId="3A919494" w14:textId="77777777" w:rsidR="00462070" w:rsidRDefault="00462070">
      <w:pPr>
        <w:pStyle w:val="ConsPlusNormal"/>
        <w:jc w:val="both"/>
      </w:pPr>
    </w:p>
    <w:p w14:paraId="7DFDD56B" w14:textId="77777777" w:rsidR="00462070" w:rsidRDefault="00462070">
      <w:pPr>
        <w:pStyle w:val="ConsPlusNormal"/>
        <w:jc w:val="right"/>
      </w:pPr>
      <w:r>
        <w:t>Таблица 4.1</w:t>
      </w:r>
    </w:p>
    <w:p w14:paraId="0DF15A0B" w14:textId="77777777" w:rsidR="00462070" w:rsidRDefault="00462070">
      <w:pPr>
        <w:pStyle w:val="ConsPlusNormal"/>
        <w:jc w:val="both"/>
      </w:pPr>
    </w:p>
    <w:p w14:paraId="7F180852" w14:textId="77777777" w:rsidR="00462070" w:rsidRDefault="00462070">
      <w:pPr>
        <w:pStyle w:val="ConsPlusNormal"/>
        <w:jc w:val="center"/>
      </w:pPr>
      <w:bookmarkStart w:id="50" w:name="P745"/>
      <w:bookmarkEnd w:id="50"/>
      <w:r>
        <w:lastRenderedPageBreak/>
        <w:t>Файл обмена (Файл)</w:t>
      </w:r>
    </w:p>
    <w:p w14:paraId="5804380F" w14:textId="77777777" w:rsidR="00462070" w:rsidRDefault="00462070">
      <w:pPr>
        <w:pStyle w:val="ConsPlusNormal"/>
        <w:jc w:val="both"/>
      </w:pPr>
    </w:p>
    <w:p w14:paraId="34E78479" w14:textId="77777777" w:rsidR="00462070" w:rsidRDefault="00462070">
      <w:pPr>
        <w:pStyle w:val="ConsPlusNormal"/>
        <w:sectPr w:rsidR="00462070" w:rsidSect="008D7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2B8F3ADE" w14:textId="77777777">
        <w:tc>
          <w:tcPr>
            <w:tcW w:w="3682" w:type="dxa"/>
          </w:tcPr>
          <w:p w14:paraId="30D1D473" w14:textId="77777777" w:rsidR="00462070" w:rsidRDefault="00462070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57" w:type="dxa"/>
          </w:tcPr>
          <w:p w14:paraId="7CD005FB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538275F4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4EF3F093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7F61168F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4AAB6003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39EFFE17" w14:textId="77777777">
        <w:tc>
          <w:tcPr>
            <w:tcW w:w="3682" w:type="dxa"/>
          </w:tcPr>
          <w:p w14:paraId="30D22014" w14:textId="77777777" w:rsidR="00462070" w:rsidRDefault="00462070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757" w:type="dxa"/>
          </w:tcPr>
          <w:p w14:paraId="08257968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200" w:type="dxa"/>
          </w:tcPr>
          <w:p w14:paraId="20AF51F7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0E839A4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1-255)</w:t>
            </w:r>
          </w:p>
        </w:tc>
        <w:tc>
          <w:tcPr>
            <w:tcW w:w="1191" w:type="dxa"/>
          </w:tcPr>
          <w:p w14:paraId="67F7F1F0" w14:textId="77777777" w:rsidR="00462070" w:rsidRDefault="00462070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4535" w:type="dxa"/>
          </w:tcPr>
          <w:p w14:paraId="2E096838" w14:textId="77777777" w:rsidR="00462070" w:rsidRDefault="00462070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462070" w14:paraId="2071FC4F" w14:textId="77777777">
        <w:tc>
          <w:tcPr>
            <w:tcW w:w="3682" w:type="dxa"/>
          </w:tcPr>
          <w:p w14:paraId="46F398B7" w14:textId="77777777" w:rsidR="00462070" w:rsidRDefault="00462070">
            <w:pPr>
              <w:pStyle w:val="ConsPlusNormal"/>
            </w:pPr>
            <w:r>
              <w:t>Версия передающей программы</w:t>
            </w:r>
          </w:p>
        </w:tc>
        <w:tc>
          <w:tcPr>
            <w:tcW w:w="1757" w:type="dxa"/>
          </w:tcPr>
          <w:p w14:paraId="0A366E97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200" w:type="dxa"/>
          </w:tcPr>
          <w:p w14:paraId="653D3C9E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794B6837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1-40)</w:t>
            </w:r>
          </w:p>
        </w:tc>
        <w:tc>
          <w:tcPr>
            <w:tcW w:w="1191" w:type="dxa"/>
          </w:tcPr>
          <w:p w14:paraId="5CE9F89F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16F3C24F" w14:textId="77777777" w:rsidR="00462070" w:rsidRDefault="00462070">
            <w:pPr>
              <w:pStyle w:val="ConsPlusNormal"/>
            </w:pPr>
          </w:p>
        </w:tc>
      </w:tr>
      <w:tr w:rsidR="00462070" w14:paraId="34A67B2C" w14:textId="77777777">
        <w:tc>
          <w:tcPr>
            <w:tcW w:w="3682" w:type="dxa"/>
          </w:tcPr>
          <w:p w14:paraId="4FE93199" w14:textId="77777777" w:rsidR="00462070" w:rsidRDefault="00462070">
            <w:pPr>
              <w:pStyle w:val="ConsPlusNormal"/>
            </w:pPr>
            <w:r>
              <w:t>Версия формата</w:t>
            </w:r>
          </w:p>
        </w:tc>
        <w:tc>
          <w:tcPr>
            <w:tcW w:w="1757" w:type="dxa"/>
          </w:tcPr>
          <w:p w14:paraId="40209EB0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200" w:type="dxa"/>
          </w:tcPr>
          <w:p w14:paraId="3E749330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93F7CB2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1-5)</w:t>
            </w:r>
          </w:p>
        </w:tc>
        <w:tc>
          <w:tcPr>
            <w:tcW w:w="1191" w:type="dxa"/>
          </w:tcPr>
          <w:p w14:paraId="339F6D7D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0638306D" w14:textId="77777777" w:rsidR="00462070" w:rsidRDefault="00462070">
            <w:pPr>
              <w:pStyle w:val="ConsPlusNormal"/>
            </w:pPr>
            <w:r>
              <w:t>Принимает значение: 5.01</w:t>
            </w:r>
          </w:p>
        </w:tc>
      </w:tr>
      <w:tr w:rsidR="00462070" w14:paraId="5BCCBA2E" w14:textId="77777777">
        <w:tc>
          <w:tcPr>
            <w:tcW w:w="3682" w:type="dxa"/>
          </w:tcPr>
          <w:p w14:paraId="71D01BF3" w14:textId="77777777" w:rsidR="00462070" w:rsidRDefault="00462070">
            <w:pPr>
              <w:pStyle w:val="ConsPlusNormal"/>
            </w:pPr>
            <w:r>
              <w:t>Состав и структура документа</w:t>
            </w:r>
          </w:p>
        </w:tc>
        <w:tc>
          <w:tcPr>
            <w:tcW w:w="1757" w:type="dxa"/>
          </w:tcPr>
          <w:p w14:paraId="57CD38BB" w14:textId="77777777" w:rsidR="00462070" w:rsidRDefault="00462070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200" w:type="dxa"/>
          </w:tcPr>
          <w:p w14:paraId="770636B8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446E3A6A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53C3BADD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16E49FA2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780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14:paraId="580F569E" w14:textId="77777777" w:rsidR="00462070" w:rsidRDefault="00462070">
      <w:pPr>
        <w:pStyle w:val="ConsPlusNormal"/>
        <w:jc w:val="both"/>
      </w:pPr>
    </w:p>
    <w:p w14:paraId="5F7AD86B" w14:textId="77777777" w:rsidR="00462070" w:rsidRDefault="00462070">
      <w:pPr>
        <w:pStyle w:val="ConsPlusNormal"/>
        <w:jc w:val="right"/>
      </w:pPr>
      <w:r>
        <w:t>Таблица 4.2</w:t>
      </w:r>
    </w:p>
    <w:p w14:paraId="06CD65BA" w14:textId="77777777" w:rsidR="00462070" w:rsidRDefault="00462070">
      <w:pPr>
        <w:pStyle w:val="ConsPlusNormal"/>
        <w:jc w:val="both"/>
      </w:pPr>
    </w:p>
    <w:p w14:paraId="10C456C8" w14:textId="77777777" w:rsidR="00462070" w:rsidRDefault="00462070">
      <w:pPr>
        <w:pStyle w:val="ConsPlusNormal"/>
        <w:jc w:val="center"/>
      </w:pPr>
      <w:bookmarkStart w:id="51" w:name="P780"/>
      <w:bookmarkEnd w:id="51"/>
      <w:r>
        <w:t>Состав и структура документа (Документ)</w:t>
      </w:r>
    </w:p>
    <w:p w14:paraId="5741F1B3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79C8196D" w14:textId="77777777">
        <w:tc>
          <w:tcPr>
            <w:tcW w:w="3682" w:type="dxa"/>
          </w:tcPr>
          <w:p w14:paraId="17E23EF7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5D964286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688302BE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050D1ABA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62C71408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0A58552B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65619342" w14:textId="77777777">
        <w:tc>
          <w:tcPr>
            <w:tcW w:w="3682" w:type="dxa"/>
          </w:tcPr>
          <w:p w14:paraId="0C845D64" w14:textId="77777777" w:rsidR="00462070" w:rsidRDefault="00462070">
            <w:pPr>
              <w:pStyle w:val="ConsPlusNormal"/>
            </w:pPr>
            <w:r>
              <w:t>Код формы документа по классификатору налоговых документов (КНД)</w:t>
            </w:r>
          </w:p>
        </w:tc>
        <w:tc>
          <w:tcPr>
            <w:tcW w:w="1757" w:type="dxa"/>
          </w:tcPr>
          <w:p w14:paraId="4CFF834B" w14:textId="77777777" w:rsidR="00462070" w:rsidRDefault="00462070">
            <w:pPr>
              <w:pStyle w:val="ConsPlusNormal"/>
              <w:jc w:val="center"/>
            </w:pPr>
            <w:r>
              <w:t>КНД</w:t>
            </w:r>
          </w:p>
        </w:tc>
        <w:tc>
          <w:tcPr>
            <w:tcW w:w="1200" w:type="dxa"/>
          </w:tcPr>
          <w:p w14:paraId="015CB668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5CCE654F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=7)</w:t>
            </w:r>
          </w:p>
        </w:tc>
        <w:tc>
          <w:tcPr>
            <w:tcW w:w="1191" w:type="dxa"/>
          </w:tcPr>
          <w:p w14:paraId="75116402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3736A400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14:paraId="463E76D5" w14:textId="77777777" w:rsidR="00462070" w:rsidRDefault="00462070">
            <w:pPr>
              <w:pStyle w:val="ConsPlusNormal"/>
            </w:pPr>
            <w:r>
              <w:t>Принимает значение: 1114005</w:t>
            </w:r>
          </w:p>
        </w:tc>
      </w:tr>
      <w:tr w:rsidR="00462070" w14:paraId="17F894E9" w14:textId="77777777">
        <w:tc>
          <w:tcPr>
            <w:tcW w:w="3682" w:type="dxa"/>
          </w:tcPr>
          <w:p w14:paraId="6B5B288F" w14:textId="77777777" w:rsidR="00462070" w:rsidRDefault="00462070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757" w:type="dxa"/>
          </w:tcPr>
          <w:p w14:paraId="232FF122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00" w:type="dxa"/>
          </w:tcPr>
          <w:p w14:paraId="01427082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6CE2E5D1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579784C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ACDA36D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6E038455" w14:textId="77777777" w:rsidR="00462070" w:rsidRDefault="00462070">
            <w:pPr>
              <w:pStyle w:val="ConsPlusNormal"/>
            </w:pPr>
            <w:r>
              <w:t>Дата в формате ДД.ММ.ГГГГ</w:t>
            </w:r>
          </w:p>
        </w:tc>
      </w:tr>
      <w:tr w:rsidR="00462070" w14:paraId="11E0D6FA" w14:textId="77777777">
        <w:tc>
          <w:tcPr>
            <w:tcW w:w="3682" w:type="dxa"/>
          </w:tcPr>
          <w:p w14:paraId="36757501" w14:textId="77777777" w:rsidR="00462070" w:rsidRDefault="00462070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757" w:type="dxa"/>
          </w:tcPr>
          <w:p w14:paraId="53167058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НомКорр</w:t>
            </w:r>
            <w:proofErr w:type="spellEnd"/>
          </w:p>
        </w:tc>
        <w:tc>
          <w:tcPr>
            <w:tcW w:w="1200" w:type="dxa"/>
          </w:tcPr>
          <w:p w14:paraId="1EE0B6AA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2DCC514E" w14:textId="77777777" w:rsidR="00462070" w:rsidRDefault="00462070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3)</w:t>
            </w:r>
          </w:p>
        </w:tc>
        <w:tc>
          <w:tcPr>
            <w:tcW w:w="1191" w:type="dxa"/>
          </w:tcPr>
          <w:p w14:paraId="1257E3FF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50D26C20" w14:textId="77777777" w:rsidR="00462070" w:rsidRDefault="00462070">
            <w:pPr>
              <w:pStyle w:val="ConsPlusNormal"/>
            </w:pPr>
            <w:r>
              <w:t>Принимает значение:</w:t>
            </w:r>
          </w:p>
          <w:p w14:paraId="338AF432" w14:textId="77777777" w:rsidR="00462070" w:rsidRDefault="00462070">
            <w:pPr>
              <w:pStyle w:val="ConsPlusNormal"/>
            </w:pPr>
            <w:r>
              <w:t>0 - первичный документ,</w:t>
            </w:r>
          </w:p>
          <w:p w14:paraId="74C70391" w14:textId="77777777" w:rsidR="00462070" w:rsidRDefault="00462070">
            <w:pPr>
              <w:pStyle w:val="ConsPlusNormal"/>
            </w:pPr>
            <w:r>
              <w:t xml:space="preserve">1, 2, 3 и так далее - уточненный документ. Для уточненного документа значение должно </w:t>
            </w:r>
            <w:r>
              <w:lastRenderedPageBreak/>
              <w:t>быть на 1 больше ранее принятого налоговым органом документа</w:t>
            </w:r>
          </w:p>
        </w:tc>
      </w:tr>
      <w:tr w:rsidR="00462070" w14:paraId="6846D7FD" w14:textId="77777777">
        <w:tc>
          <w:tcPr>
            <w:tcW w:w="3682" w:type="dxa"/>
          </w:tcPr>
          <w:p w14:paraId="79A3EDB0" w14:textId="77777777" w:rsidR="00462070" w:rsidRDefault="00462070">
            <w:pPr>
              <w:pStyle w:val="ConsPlusNormal"/>
            </w:pPr>
            <w:r>
              <w:lastRenderedPageBreak/>
              <w:t>Календарный год</w:t>
            </w:r>
          </w:p>
        </w:tc>
        <w:tc>
          <w:tcPr>
            <w:tcW w:w="1757" w:type="dxa"/>
          </w:tcPr>
          <w:p w14:paraId="20E273F9" w14:textId="77777777" w:rsidR="00462070" w:rsidRDefault="0046207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00" w:type="dxa"/>
          </w:tcPr>
          <w:p w14:paraId="2A87D4D3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7FC736D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6AE4EF1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BB54508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proofErr w:type="gramStart"/>
            <w:r>
              <w:t>xs:gYear</w:t>
            </w:r>
            <w:proofErr w:type="spellEnd"/>
            <w:proofErr w:type="gramEnd"/>
            <w:r>
              <w:t>&gt;.</w:t>
            </w:r>
          </w:p>
          <w:p w14:paraId="24263187" w14:textId="77777777" w:rsidR="00462070" w:rsidRDefault="00462070">
            <w:pPr>
              <w:pStyle w:val="ConsPlusNormal"/>
            </w:pPr>
            <w:r>
              <w:t>Год в формате ГГГГ</w:t>
            </w:r>
          </w:p>
        </w:tc>
      </w:tr>
      <w:tr w:rsidR="00462070" w14:paraId="27C5952B" w14:textId="77777777">
        <w:tc>
          <w:tcPr>
            <w:tcW w:w="3682" w:type="dxa"/>
          </w:tcPr>
          <w:p w14:paraId="00D8FDD9" w14:textId="77777777" w:rsidR="00462070" w:rsidRDefault="00462070">
            <w:pPr>
              <w:pStyle w:val="ConsPlusNormal"/>
            </w:pPr>
            <w:r>
              <w:t>Представляется в налоговый орган (код)</w:t>
            </w:r>
          </w:p>
        </w:tc>
        <w:tc>
          <w:tcPr>
            <w:tcW w:w="1757" w:type="dxa"/>
          </w:tcPr>
          <w:p w14:paraId="1F8F27C1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КодНО</w:t>
            </w:r>
            <w:proofErr w:type="spellEnd"/>
          </w:p>
        </w:tc>
        <w:tc>
          <w:tcPr>
            <w:tcW w:w="1200" w:type="dxa"/>
          </w:tcPr>
          <w:p w14:paraId="51F4DA40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965A500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=4)</w:t>
            </w:r>
          </w:p>
        </w:tc>
        <w:tc>
          <w:tcPr>
            <w:tcW w:w="1191" w:type="dxa"/>
          </w:tcPr>
          <w:p w14:paraId="0B77C7C5" w14:textId="77777777" w:rsidR="00462070" w:rsidRDefault="00462070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4535" w:type="dxa"/>
          </w:tcPr>
          <w:p w14:paraId="0D379115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</w:t>
            </w:r>
          </w:p>
        </w:tc>
      </w:tr>
      <w:tr w:rsidR="00462070" w14:paraId="2BFA63B7" w14:textId="77777777">
        <w:tc>
          <w:tcPr>
            <w:tcW w:w="3682" w:type="dxa"/>
          </w:tcPr>
          <w:p w14:paraId="61F8517C" w14:textId="77777777" w:rsidR="00462070" w:rsidRDefault="00462070">
            <w:pPr>
              <w:pStyle w:val="ConsPlusNormal"/>
            </w:pPr>
            <w:r>
              <w:t>Месяц (код)</w:t>
            </w:r>
          </w:p>
        </w:tc>
        <w:tc>
          <w:tcPr>
            <w:tcW w:w="1757" w:type="dxa"/>
          </w:tcPr>
          <w:p w14:paraId="0E5AEB1A" w14:textId="77777777" w:rsidR="00462070" w:rsidRDefault="00462070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200" w:type="dxa"/>
          </w:tcPr>
          <w:p w14:paraId="50F9EAE2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EB4C0E9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=2)</w:t>
            </w:r>
          </w:p>
        </w:tc>
        <w:tc>
          <w:tcPr>
            <w:tcW w:w="1191" w:type="dxa"/>
          </w:tcPr>
          <w:p w14:paraId="17597833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5E64EFED" w14:textId="77777777" w:rsidR="00462070" w:rsidRDefault="00462070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453">
              <w:r>
                <w:rPr>
                  <w:color w:val="0000FF"/>
                </w:rPr>
                <w:t>приложением N 1</w:t>
              </w:r>
            </w:hyperlink>
            <w:r>
              <w:t xml:space="preserve"> к Порядку заполнения и представления в налоговый орган сведений о выданных разрешениях (бланках разрешений) на добычу объектов животного мира, суммах и сроках уплаты сбора за пользование объектами животного мира, утвержденному настоящим приказом (далее - Порядок заполнения):</w:t>
            </w:r>
          </w:p>
          <w:p w14:paraId="6155482A" w14:textId="77777777" w:rsidR="00462070" w:rsidRDefault="00462070">
            <w:pPr>
              <w:pStyle w:val="ConsPlusNormal"/>
            </w:pPr>
            <w:r>
              <w:t>01 - январь |</w:t>
            </w:r>
          </w:p>
          <w:p w14:paraId="1FBE50C5" w14:textId="77777777" w:rsidR="00462070" w:rsidRDefault="00462070">
            <w:pPr>
              <w:pStyle w:val="ConsPlusNormal"/>
            </w:pPr>
            <w:r>
              <w:t>02 - февраль |</w:t>
            </w:r>
          </w:p>
          <w:p w14:paraId="632D636A" w14:textId="77777777" w:rsidR="00462070" w:rsidRDefault="00462070">
            <w:pPr>
              <w:pStyle w:val="ConsPlusNormal"/>
            </w:pPr>
            <w:r>
              <w:t>03 - март |</w:t>
            </w:r>
          </w:p>
          <w:p w14:paraId="5F4BCF25" w14:textId="77777777" w:rsidR="00462070" w:rsidRDefault="00462070">
            <w:pPr>
              <w:pStyle w:val="ConsPlusNormal"/>
            </w:pPr>
            <w:r>
              <w:t>04 - апрель |</w:t>
            </w:r>
          </w:p>
          <w:p w14:paraId="7A569F05" w14:textId="77777777" w:rsidR="00462070" w:rsidRDefault="00462070">
            <w:pPr>
              <w:pStyle w:val="ConsPlusNormal"/>
            </w:pPr>
            <w:r>
              <w:t>05 - май |</w:t>
            </w:r>
          </w:p>
          <w:p w14:paraId="681F8830" w14:textId="77777777" w:rsidR="00462070" w:rsidRDefault="00462070">
            <w:pPr>
              <w:pStyle w:val="ConsPlusNormal"/>
            </w:pPr>
            <w:r>
              <w:t>06 - июнь |</w:t>
            </w:r>
          </w:p>
          <w:p w14:paraId="1CB87F91" w14:textId="77777777" w:rsidR="00462070" w:rsidRDefault="00462070">
            <w:pPr>
              <w:pStyle w:val="ConsPlusNormal"/>
            </w:pPr>
            <w:r>
              <w:t>07 - июль |</w:t>
            </w:r>
          </w:p>
          <w:p w14:paraId="6D02A741" w14:textId="77777777" w:rsidR="00462070" w:rsidRDefault="00462070">
            <w:pPr>
              <w:pStyle w:val="ConsPlusNormal"/>
            </w:pPr>
            <w:r>
              <w:t>08 - август |</w:t>
            </w:r>
          </w:p>
          <w:p w14:paraId="19D750B1" w14:textId="77777777" w:rsidR="00462070" w:rsidRDefault="00462070">
            <w:pPr>
              <w:pStyle w:val="ConsPlusNormal"/>
            </w:pPr>
            <w:r>
              <w:t>09 - сентябрь |</w:t>
            </w:r>
          </w:p>
          <w:p w14:paraId="743F5550" w14:textId="77777777" w:rsidR="00462070" w:rsidRDefault="00462070">
            <w:pPr>
              <w:pStyle w:val="ConsPlusNormal"/>
            </w:pPr>
            <w:r>
              <w:t>10 - октябрь |</w:t>
            </w:r>
          </w:p>
          <w:p w14:paraId="3CB8D50D" w14:textId="77777777" w:rsidR="00462070" w:rsidRDefault="00462070">
            <w:pPr>
              <w:pStyle w:val="ConsPlusNormal"/>
            </w:pPr>
            <w:r>
              <w:t>11 - ноябрь |</w:t>
            </w:r>
          </w:p>
          <w:p w14:paraId="19D21849" w14:textId="77777777" w:rsidR="00462070" w:rsidRDefault="00462070">
            <w:pPr>
              <w:pStyle w:val="ConsPlusNormal"/>
            </w:pPr>
            <w:r>
              <w:t>12 - декабрь</w:t>
            </w:r>
          </w:p>
        </w:tc>
      </w:tr>
      <w:tr w:rsidR="00462070" w14:paraId="41ABFD67" w14:textId="77777777">
        <w:tc>
          <w:tcPr>
            <w:tcW w:w="3682" w:type="dxa"/>
          </w:tcPr>
          <w:p w14:paraId="3FD029FD" w14:textId="77777777" w:rsidR="00462070" w:rsidRDefault="00462070">
            <w:pPr>
              <w:pStyle w:val="ConsPlusNormal"/>
            </w:pPr>
            <w:r>
              <w:t xml:space="preserve">Сведения об органе (лице), выдающем в установленном порядке разрешения (бланки разрешений) на </w:t>
            </w:r>
            <w:r>
              <w:lastRenderedPageBreak/>
              <w:t>добычу объектов животного мира</w:t>
            </w:r>
          </w:p>
        </w:tc>
        <w:tc>
          <w:tcPr>
            <w:tcW w:w="1757" w:type="dxa"/>
          </w:tcPr>
          <w:p w14:paraId="2FE7A5D4" w14:textId="77777777" w:rsidR="00462070" w:rsidRDefault="00462070">
            <w:pPr>
              <w:pStyle w:val="ConsPlusNormal"/>
              <w:jc w:val="center"/>
            </w:pPr>
            <w:proofErr w:type="spellStart"/>
            <w:r>
              <w:lastRenderedPageBreak/>
              <w:t>СвНП</w:t>
            </w:r>
            <w:proofErr w:type="spellEnd"/>
          </w:p>
        </w:tc>
        <w:tc>
          <w:tcPr>
            <w:tcW w:w="1200" w:type="dxa"/>
          </w:tcPr>
          <w:p w14:paraId="64D18477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54D3A9E3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57294F71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6D9840E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862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462070" w14:paraId="35190E5A" w14:textId="77777777">
        <w:tc>
          <w:tcPr>
            <w:tcW w:w="3682" w:type="dxa"/>
          </w:tcPr>
          <w:p w14:paraId="7E253CF8" w14:textId="77777777" w:rsidR="00462070" w:rsidRDefault="00462070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757" w:type="dxa"/>
          </w:tcPr>
          <w:p w14:paraId="75A0ED27" w14:textId="77777777" w:rsidR="00462070" w:rsidRDefault="00462070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200" w:type="dxa"/>
          </w:tcPr>
          <w:p w14:paraId="39B6E322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383473D5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4F4C7C1C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4420DD2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947">
              <w:r>
                <w:rPr>
                  <w:color w:val="0000FF"/>
                </w:rPr>
                <w:t>таблице 4.6</w:t>
              </w:r>
            </w:hyperlink>
          </w:p>
        </w:tc>
      </w:tr>
      <w:tr w:rsidR="00462070" w14:paraId="67DBA202" w14:textId="77777777">
        <w:tc>
          <w:tcPr>
            <w:tcW w:w="3682" w:type="dxa"/>
          </w:tcPr>
          <w:p w14:paraId="1D485D1A" w14:textId="77777777" w:rsidR="00462070" w:rsidRDefault="00462070">
            <w:pPr>
              <w:pStyle w:val="ConsPlusNormal"/>
            </w:pPr>
            <w:r>
              <w:t>Сведения о выданных разрешениях (бланках разрешений) на добычу объектов животного мира, суммах и сроках уплаты сбора за пользование объектами животного мира</w:t>
            </w:r>
          </w:p>
        </w:tc>
        <w:tc>
          <w:tcPr>
            <w:tcW w:w="1757" w:type="dxa"/>
          </w:tcPr>
          <w:p w14:paraId="7C287014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ЖивМир</w:t>
            </w:r>
            <w:proofErr w:type="spellEnd"/>
          </w:p>
        </w:tc>
        <w:tc>
          <w:tcPr>
            <w:tcW w:w="1200" w:type="dxa"/>
          </w:tcPr>
          <w:p w14:paraId="3660B3F7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36E4D895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04559B68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3379F00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001">
              <w:r>
                <w:rPr>
                  <w:color w:val="0000FF"/>
                </w:rPr>
                <w:t>таблице 4.8</w:t>
              </w:r>
            </w:hyperlink>
          </w:p>
        </w:tc>
      </w:tr>
    </w:tbl>
    <w:p w14:paraId="6FE30CDA" w14:textId="77777777" w:rsidR="00462070" w:rsidRDefault="00462070">
      <w:pPr>
        <w:pStyle w:val="ConsPlusNormal"/>
        <w:jc w:val="both"/>
      </w:pPr>
    </w:p>
    <w:p w14:paraId="7470F723" w14:textId="77777777" w:rsidR="00462070" w:rsidRDefault="00462070">
      <w:pPr>
        <w:pStyle w:val="ConsPlusNormal"/>
        <w:jc w:val="right"/>
      </w:pPr>
      <w:r>
        <w:t>Таблица 4.3</w:t>
      </w:r>
    </w:p>
    <w:p w14:paraId="2CC5E1F1" w14:textId="77777777" w:rsidR="00462070" w:rsidRDefault="00462070">
      <w:pPr>
        <w:pStyle w:val="ConsPlusNormal"/>
        <w:jc w:val="both"/>
      </w:pPr>
    </w:p>
    <w:p w14:paraId="3E79A781" w14:textId="77777777" w:rsidR="00462070" w:rsidRDefault="00462070">
      <w:pPr>
        <w:pStyle w:val="ConsPlusNormal"/>
        <w:jc w:val="center"/>
      </w:pPr>
      <w:bookmarkStart w:id="52" w:name="P862"/>
      <w:bookmarkEnd w:id="52"/>
      <w:r>
        <w:t>Сведения об органе (лице), выдающем в установленном порядке</w:t>
      </w:r>
    </w:p>
    <w:p w14:paraId="5C1BC83E" w14:textId="77777777" w:rsidR="00462070" w:rsidRDefault="00462070">
      <w:pPr>
        <w:pStyle w:val="ConsPlusNormal"/>
        <w:jc w:val="center"/>
      </w:pPr>
      <w:r>
        <w:t>разрешения (бланки разрешений) на добычу объектов животного</w:t>
      </w:r>
    </w:p>
    <w:p w14:paraId="30DDDE32" w14:textId="77777777" w:rsidR="00462070" w:rsidRDefault="00462070">
      <w:pPr>
        <w:pStyle w:val="ConsPlusNormal"/>
        <w:jc w:val="center"/>
      </w:pPr>
      <w:r>
        <w:t>мира (</w:t>
      </w:r>
      <w:proofErr w:type="spellStart"/>
      <w:r>
        <w:t>СвНП</w:t>
      </w:r>
      <w:proofErr w:type="spellEnd"/>
      <w:r>
        <w:t>)</w:t>
      </w:r>
    </w:p>
    <w:p w14:paraId="4AA1FEAD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46F5B700" w14:textId="77777777">
        <w:tc>
          <w:tcPr>
            <w:tcW w:w="3682" w:type="dxa"/>
          </w:tcPr>
          <w:p w14:paraId="43B41CDF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6FC471AC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5E49CB71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500EA6E9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5D2611F5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188BD1A0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114CB41A" w14:textId="77777777">
        <w:tc>
          <w:tcPr>
            <w:tcW w:w="3682" w:type="dxa"/>
          </w:tcPr>
          <w:p w14:paraId="5B7A469A" w14:textId="77777777" w:rsidR="00462070" w:rsidRDefault="00462070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757" w:type="dxa"/>
          </w:tcPr>
          <w:p w14:paraId="7CF36659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00" w:type="dxa"/>
          </w:tcPr>
          <w:p w14:paraId="20AA4D75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06A5559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1-20)</w:t>
            </w:r>
          </w:p>
        </w:tc>
        <w:tc>
          <w:tcPr>
            <w:tcW w:w="1191" w:type="dxa"/>
          </w:tcPr>
          <w:p w14:paraId="4A591AFD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</w:tcPr>
          <w:p w14:paraId="576D25B7" w14:textId="77777777" w:rsidR="00462070" w:rsidRDefault="00462070">
            <w:pPr>
              <w:pStyle w:val="ConsPlusNormal"/>
            </w:pPr>
          </w:p>
        </w:tc>
      </w:tr>
      <w:tr w:rsidR="00462070" w14:paraId="212B7997" w14:textId="77777777">
        <w:tblPrEx>
          <w:tblBorders>
            <w:insideH w:val="nil"/>
          </w:tblBorders>
        </w:tblPrEx>
        <w:tc>
          <w:tcPr>
            <w:tcW w:w="3682" w:type="dxa"/>
            <w:tcBorders>
              <w:bottom w:val="nil"/>
            </w:tcBorders>
          </w:tcPr>
          <w:p w14:paraId="46A5FC06" w14:textId="77777777" w:rsidR="00462070" w:rsidRDefault="00462070">
            <w:pPr>
              <w:pStyle w:val="ConsPlusNormal"/>
            </w:pPr>
            <w:r>
              <w:t>Сведения об организации |</w:t>
            </w:r>
          </w:p>
        </w:tc>
        <w:tc>
          <w:tcPr>
            <w:tcW w:w="1757" w:type="dxa"/>
            <w:tcBorders>
              <w:bottom w:val="nil"/>
            </w:tcBorders>
          </w:tcPr>
          <w:p w14:paraId="68C23CF5" w14:textId="77777777" w:rsidR="00462070" w:rsidRDefault="00462070">
            <w:pPr>
              <w:pStyle w:val="ConsPlusNormal"/>
              <w:jc w:val="center"/>
            </w:pPr>
            <w:r>
              <w:t>НПЮЛ</w:t>
            </w:r>
          </w:p>
        </w:tc>
        <w:tc>
          <w:tcPr>
            <w:tcW w:w="1200" w:type="dxa"/>
            <w:tcBorders>
              <w:bottom w:val="nil"/>
            </w:tcBorders>
          </w:tcPr>
          <w:p w14:paraId="7EA9677B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  <w:tcBorders>
              <w:bottom w:val="nil"/>
            </w:tcBorders>
          </w:tcPr>
          <w:p w14:paraId="43F3C9C7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14:paraId="7A90A6F0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  <w:tcBorders>
              <w:bottom w:val="nil"/>
            </w:tcBorders>
          </w:tcPr>
          <w:p w14:paraId="1A61489D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893">
              <w:r>
                <w:rPr>
                  <w:color w:val="0000FF"/>
                </w:rPr>
                <w:t>таблице 4.4</w:t>
              </w:r>
            </w:hyperlink>
          </w:p>
        </w:tc>
      </w:tr>
      <w:tr w:rsidR="00462070" w14:paraId="01477B37" w14:textId="77777777">
        <w:tblPrEx>
          <w:tblBorders>
            <w:insideH w:val="nil"/>
          </w:tblBorders>
        </w:tblPrEx>
        <w:tc>
          <w:tcPr>
            <w:tcW w:w="3682" w:type="dxa"/>
            <w:tcBorders>
              <w:top w:val="nil"/>
            </w:tcBorders>
          </w:tcPr>
          <w:p w14:paraId="1BE4656F" w14:textId="77777777" w:rsidR="00462070" w:rsidRDefault="00462070">
            <w:pPr>
              <w:pStyle w:val="ConsPlusNormal"/>
            </w:pPr>
            <w:r>
              <w:t>Сведения о физическом лице, зарегистрированном в качестве индивидуального предпринимателя</w:t>
            </w:r>
          </w:p>
        </w:tc>
        <w:tc>
          <w:tcPr>
            <w:tcW w:w="1757" w:type="dxa"/>
            <w:tcBorders>
              <w:top w:val="nil"/>
            </w:tcBorders>
          </w:tcPr>
          <w:p w14:paraId="2414030E" w14:textId="77777777" w:rsidR="00462070" w:rsidRDefault="00462070">
            <w:pPr>
              <w:pStyle w:val="ConsPlusNormal"/>
              <w:jc w:val="center"/>
            </w:pPr>
            <w:r>
              <w:t>НПФЛ</w:t>
            </w:r>
          </w:p>
        </w:tc>
        <w:tc>
          <w:tcPr>
            <w:tcW w:w="1200" w:type="dxa"/>
            <w:tcBorders>
              <w:top w:val="nil"/>
            </w:tcBorders>
          </w:tcPr>
          <w:p w14:paraId="2EC5FE9D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  <w:tcBorders>
              <w:top w:val="nil"/>
            </w:tcBorders>
          </w:tcPr>
          <w:p w14:paraId="7CC58E4B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41F0DB7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  <w:tcBorders>
              <w:top w:val="nil"/>
            </w:tcBorders>
          </w:tcPr>
          <w:p w14:paraId="502046C3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922">
              <w:r>
                <w:rPr>
                  <w:color w:val="0000FF"/>
                </w:rPr>
                <w:t>таблице 4.5</w:t>
              </w:r>
            </w:hyperlink>
          </w:p>
        </w:tc>
      </w:tr>
    </w:tbl>
    <w:p w14:paraId="2E4E8E53" w14:textId="77777777" w:rsidR="00462070" w:rsidRDefault="00462070">
      <w:pPr>
        <w:pStyle w:val="ConsPlusNormal"/>
        <w:jc w:val="both"/>
      </w:pPr>
    </w:p>
    <w:p w14:paraId="16B6D97A" w14:textId="77777777" w:rsidR="00462070" w:rsidRDefault="00462070">
      <w:pPr>
        <w:pStyle w:val="ConsPlusNormal"/>
        <w:jc w:val="right"/>
      </w:pPr>
      <w:r>
        <w:t>Таблица 4.4</w:t>
      </w:r>
    </w:p>
    <w:p w14:paraId="7FC1DBB2" w14:textId="77777777" w:rsidR="00462070" w:rsidRDefault="00462070">
      <w:pPr>
        <w:pStyle w:val="ConsPlusNormal"/>
        <w:jc w:val="both"/>
      </w:pPr>
    </w:p>
    <w:p w14:paraId="4B1630F7" w14:textId="77777777" w:rsidR="00462070" w:rsidRDefault="00462070">
      <w:pPr>
        <w:pStyle w:val="ConsPlusNormal"/>
        <w:jc w:val="center"/>
      </w:pPr>
      <w:bookmarkStart w:id="53" w:name="P893"/>
      <w:bookmarkEnd w:id="53"/>
      <w:r>
        <w:t>Сведения об организации (НПЮЛ)</w:t>
      </w:r>
    </w:p>
    <w:p w14:paraId="2D61482D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2872F5EC" w14:textId="77777777">
        <w:tc>
          <w:tcPr>
            <w:tcW w:w="3682" w:type="dxa"/>
          </w:tcPr>
          <w:p w14:paraId="081AB507" w14:textId="77777777" w:rsidR="00462070" w:rsidRDefault="00462070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57" w:type="dxa"/>
          </w:tcPr>
          <w:p w14:paraId="039F7662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178D40DB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20FDCE54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43E12BE8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305E3062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2FF7C34A" w14:textId="77777777">
        <w:tc>
          <w:tcPr>
            <w:tcW w:w="3682" w:type="dxa"/>
            <w:vAlign w:val="bottom"/>
          </w:tcPr>
          <w:p w14:paraId="5D511BCD" w14:textId="77777777" w:rsidR="00462070" w:rsidRDefault="00462070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1757" w:type="dxa"/>
            <w:vAlign w:val="bottom"/>
          </w:tcPr>
          <w:p w14:paraId="0BA462BD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00" w:type="dxa"/>
            <w:vAlign w:val="bottom"/>
          </w:tcPr>
          <w:p w14:paraId="3C6CA947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  <w:vAlign w:val="bottom"/>
          </w:tcPr>
          <w:p w14:paraId="2FA6E09C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1-1000)</w:t>
            </w:r>
          </w:p>
        </w:tc>
        <w:tc>
          <w:tcPr>
            <w:tcW w:w="1191" w:type="dxa"/>
            <w:vAlign w:val="bottom"/>
          </w:tcPr>
          <w:p w14:paraId="30039604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149EED06" w14:textId="77777777" w:rsidR="00462070" w:rsidRDefault="00462070">
            <w:pPr>
              <w:pStyle w:val="ConsPlusNormal"/>
            </w:pPr>
          </w:p>
        </w:tc>
      </w:tr>
      <w:tr w:rsidR="00462070" w14:paraId="0CFBA21F" w14:textId="77777777">
        <w:tc>
          <w:tcPr>
            <w:tcW w:w="3682" w:type="dxa"/>
            <w:vAlign w:val="bottom"/>
          </w:tcPr>
          <w:p w14:paraId="4F0BCBFE" w14:textId="77777777" w:rsidR="00462070" w:rsidRDefault="00462070">
            <w:pPr>
              <w:pStyle w:val="ConsPlusNormal"/>
            </w:pPr>
            <w:r>
              <w:t>ИНН организации</w:t>
            </w:r>
          </w:p>
        </w:tc>
        <w:tc>
          <w:tcPr>
            <w:tcW w:w="1757" w:type="dxa"/>
            <w:vAlign w:val="bottom"/>
          </w:tcPr>
          <w:p w14:paraId="129DAE83" w14:textId="77777777" w:rsidR="00462070" w:rsidRDefault="00462070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00" w:type="dxa"/>
            <w:vAlign w:val="bottom"/>
          </w:tcPr>
          <w:p w14:paraId="463C85E5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  <w:vAlign w:val="bottom"/>
          </w:tcPr>
          <w:p w14:paraId="1AE985C6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  <w:vAlign w:val="bottom"/>
          </w:tcPr>
          <w:p w14:paraId="0BBDBFC5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  <w:vAlign w:val="bottom"/>
          </w:tcPr>
          <w:p w14:paraId="09729CF2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462070" w14:paraId="4BF5F4EA" w14:textId="77777777">
        <w:tc>
          <w:tcPr>
            <w:tcW w:w="3682" w:type="dxa"/>
          </w:tcPr>
          <w:p w14:paraId="2C872733" w14:textId="77777777" w:rsidR="00462070" w:rsidRDefault="00462070">
            <w:pPr>
              <w:pStyle w:val="ConsPlusNormal"/>
            </w:pPr>
            <w:r>
              <w:t>КПП</w:t>
            </w:r>
          </w:p>
        </w:tc>
        <w:tc>
          <w:tcPr>
            <w:tcW w:w="1757" w:type="dxa"/>
          </w:tcPr>
          <w:p w14:paraId="57F7A23F" w14:textId="77777777" w:rsidR="00462070" w:rsidRDefault="0046207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00" w:type="dxa"/>
          </w:tcPr>
          <w:p w14:paraId="5218391B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653A212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=9)</w:t>
            </w:r>
          </w:p>
        </w:tc>
        <w:tc>
          <w:tcPr>
            <w:tcW w:w="1191" w:type="dxa"/>
          </w:tcPr>
          <w:p w14:paraId="517D372C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BBA7A63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</w:tbl>
    <w:p w14:paraId="35C1A3C1" w14:textId="77777777" w:rsidR="00462070" w:rsidRDefault="00462070">
      <w:pPr>
        <w:pStyle w:val="ConsPlusNormal"/>
        <w:jc w:val="both"/>
      </w:pPr>
    </w:p>
    <w:p w14:paraId="60B3E86C" w14:textId="77777777" w:rsidR="00462070" w:rsidRDefault="00462070">
      <w:pPr>
        <w:pStyle w:val="ConsPlusNormal"/>
        <w:jc w:val="right"/>
      </w:pPr>
      <w:r>
        <w:t>Таблица 4.5</w:t>
      </w:r>
    </w:p>
    <w:p w14:paraId="70E851BF" w14:textId="77777777" w:rsidR="00462070" w:rsidRDefault="00462070">
      <w:pPr>
        <w:pStyle w:val="ConsPlusNormal"/>
        <w:jc w:val="both"/>
      </w:pPr>
    </w:p>
    <w:p w14:paraId="1B94F66A" w14:textId="77777777" w:rsidR="00462070" w:rsidRDefault="00462070">
      <w:pPr>
        <w:pStyle w:val="ConsPlusNormal"/>
        <w:jc w:val="center"/>
      </w:pPr>
      <w:bookmarkStart w:id="54" w:name="P922"/>
      <w:bookmarkEnd w:id="54"/>
      <w:r>
        <w:t>Сведения о физическом лице, зарегистрированном в качестве</w:t>
      </w:r>
    </w:p>
    <w:p w14:paraId="3CBDF4E2" w14:textId="77777777" w:rsidR="00462070" w:rsidRDefault="00462070">
      <w:pPr>
        <w:pStyle w:val="ConsPlusNormal"/>
        <w:jc w:val="center"/>
      </w:pPr>
      <w:r>
        <w:t>индивидуального предпринимателя (НПФЛ)</w:t>
      </w:r>
    </w:p>
    <w:p w14:paraId="5E685AAA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65A0EBAF" w14:textId="77777777">
        <w:tc>
          <w:tcPr>
            <w:tcW w:w="3682" w:type="dxa"/>
          </w:tcPr>
          <w:p w14:paraId="646B206B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7CC7A1F4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119CFBDD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4E770841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47847D94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40D27A0C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2A05584E" w14:textId="77777777">
        <w:tc>
          <w:tcPr>
            <w:tcW w:w="3682" w:type="dxa"/>
          </w:tcPr>
          <w:p w14:paraId="697E83CB" w14:textId="77777777" w:rsidR="00462070" w:rsidRDefault="00462070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757" w:type="dxa"/>
          </w:tcPr>
          <w:p w14:paraId="3593002D" w14:textId="77777777" w:rsidR="00462070" w:rsidRDefault="00462070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200" w:type="dxa"/>
          </w:tcPr>
          <w:p w14:paraId="637A9ABB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718EF6B6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=12)</w:t>
            </w:r>
          </w:p>
        </w:tc>
        <w:tc>
          <w:tcPr>
            <w:tcW w:w="1191" w:type="dxa"/>
          </w:tcPr>
          <w:p w14:paraId="149B8AD9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2E2A5B82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462070" w14:paraId="4FCD1CDB" w14:textId="77777777">
        <w:tc>
          <w:tcPr>
            <w:tcW w:w="3682" w:type="dxa"/>
          </w:tcPr>
          <w:p w14:paraId="2A196627" w14:textId="77777777" w:rsidR="00462070" w:rsidRDefault="00462070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757" w:type="dxa"/>
          </w:tcPr>
          <w:p w14:paraId="2B70BA64" w14:textId="77777777" w:rsidR="00462070" w:rsidRDefault="0046207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00" w:type="dxa"/>
          </w:tcPr>
          <w:p w14:paraId="1EAB481A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2BF9C2A5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27AD0C6F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34C2C5A8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2F2594E0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363">
              <w:r>
                <w:rPr>
                  <w:color w:val="0000FF"/>
                </w:rPr>
                <w:t>таблице 4.17</w:t>
              </w:r>
            </w:hyperlink>
          </w:p>
        </w:tc>
      </w:tr>
    </w:tbl>
    <w:p w14:paraId="0AD8E257" w14:textId="77777777" w:rsidR="00462070" w:rsidRDefault="00462070">
      <w:pPr>
        <w:pStyle w:val="ConsPlusNormal"/>
        <w:jc w:val="both"/>
      </w:pPr>
    </w:p>
    <w:p w14:paraId="3D6FE2D8" w14:textId="77777777" w:rsidR="00462070" w:rsidRDefault="00462070">
      <w:pPr>
        <w:pStyle w:val="ConsPlusNormal"/>
        <w:jc w:val="right"/>
      </w:pPr>
      <w:r>
        <w:t>Таблица 4.6</w:t>
      </w:r>
    </w:p>
    <w:p w14:paraId="085E5E00" w14:textId="77777777" w:rsidR="00462070" w:rsidRDefault="00462070">
      <w:pPr>
        <w:pStyle w:val="ConsPlusNormal"/>
        <w:jc w:val="both"/>
      </w:pPr>
    </w:p>
    <w:p w14:paraId="2748DE33" w14:textId="77777777" w:rsidR="00462070" w:rsidRDefault="00462070">
      <w:pPr>
        <w:pStyle w:val="ConsPlusNormal"/>
        <w:jc w:val="center"/>
      </w:pPr>
      <w:bookmarkStart w:id="55" w:name="P947"/>
      <w:bookmarkEnd w:id="55"/>
      <w:r>
        <w:t>Сведения о лице, подписавшем документ (Подписант)</w:t>
      </w:r>
    </w:p>
    <w:p w14:paraId="318106D9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7CC8EE95" w14:textId="77777777">
        <w:tc>
          <w:tcPr>
            <w:tcW w:w="3682" w:type="dxa"/>
          </w:tcPr>
          <w:p w14:paraId="3DF06EC6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4BD687C2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0022F18D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57995A0E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3120AEE5" w14:textId="77777777" w:rsidR="00462070" w:rsidRDefault="00462070">
            <w:pPr>
              <w:pStyle w:val="ConsPlusNormal"/>
              <w:jc w:val="center"/>
            </w:pPr>
            <w:r>
              <w:t xml:space="preserve">Признак обязательности </w:t>
            </w:r>
            <w:r>
              <w:lastRenderedPageBreak/>
              <w:t>элемента</w:t>
            </w:r>
          </w:p>
        </w:tc>
        <w:tc>
          <w:tcPr>
            <w:tcW w:w="4535" w:type="dxa"/>
          </w:tcPr>
          <w:p w14:paraId="4DE246F4" w14:textId="77777777" w:rsidR="00462070" w:rsidRDefault="00462070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462070" w14:paraId="069A5DE8" w14:textId="77777777">
        <w:tc>
          <w:tcPr>
            <w:tcW w:w="3682" w:type="dxa"/>
          </w:tcPr>
          <w:p w14:paraId="4375B234" w14:textId="77777777" w:rsidR="00462070" w:rsidRDefault="00462070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757" w:type="dxa"/>
          </w:tcPr>
          <w:p w14:paraId="15425A46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200" w:type="dxa"/>
          </w:tcPr>
          <w:p w14:paraId="2D8DD9B1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5E51FDC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32041C7B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62C56130" w14:textId="77777777" w:rsidR="00462070" w:rsidRDefault="00462070">
            <w:pPr>
              <w:pStyle w:val="ConsPlusNormal"/>
            </w:pPr>
            <w:r>
              <w:t>Принимает значение:</w:t>
            </w:r>
          </w:p>
          <w:p w14:paraId="492E6BB8" w14:textId="77777777" w:rsidR="00462070" w:rsidRDefault="00462070">
            <w:pPr>
              <w:pStyle w:val="ConsPlusNormal"/>
            </w:pPr>
            <w:r>
              <w:t>1 - руководитель организации (индивидуальный предприниматель) |</w:t>
            </w:r>
          </w:p>
          <w:p w14:paraId="14E7404C" w14:textId="77777777" w:rsidR="00462070" w:rsidRDefault="00462070">
            <w:pPr>
              <w:pStyle w:val="ConsPlusNormal"/>
            </w:pPr>
            <w:r>
              <w:t>2 - представитель организации (индивидуального предпринимателя)</w:t>
            </w:r>
          </w:p>
        </w:tc>
      </w:tr>
      <w:tr w:rsidR="00462070" w14:paraId="5F43964F" w14:textId="77777777">
        <w:tc>
          <w:tcPr>
            <w:tcW w:w="3682" w:type="dxa"/>
          </w:tcPr>
          <w:p w14:paraId="6B114CE5" w14:textId="77777777" w:rsidR="00462070" w:rsidRDefault="00462070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757" w:type="dxa"/>
          </w:tcPr>
          <w:p w14:paraId="11BFCF33" w14:textId="77777777" w:rsidR="00462070" w:rsidRDefault="0046207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00" w:type="dxa"/>
          </w:tcPr>
          <w:p w14:paraId="067CA17C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764BD03C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558084DB" w14:textId="77777777" w:rsidR="00462070" w:rsidRDefault="00462070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4535" w:type="dxa"/>
          </w:tcPr>
          <w:p w14:paraId="3E75B786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450E7415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363">
              <w:r>
                <w:rPr>
                  <w:color w:val="0000FF"/>
                </w:rPr>
                <w:t>таблице 4.17</w:t>
              </w:r>
            </w:hyperlink>
            <w:r>
              <w:t>.</w:t>
            </w:r>
          </w:p>
          <w:p w14:paraId="568832C1" w14:textId="77777777" w:rsidR="00462070" w:rsidRDefault="00462070">
            <w:pPr>
              <w:pStyle w:val="ConsPlusNormal"/>
            </w:pPr>
            <w:r>
              <w:t>Элемент обязателен при выполнении одного из условий:</w:t>
            </w:r>
          </w:p>
          <w:p w14:paraId="420FE9E2" w14:textId="77777777" w:rsidR="00462070" w:rsidRDefault="00462070">
            <w:pPr>
              <w:pStyle w:val="ConsPlusNormal"/>
            </w:pPr>
            <w:r>
              <w:t>- &lt;</w:t>
            </w:r>
            <w:proofErr w:type="spellStart"/>
            <w:r>
              <w:t>ПрПодп</w:t>
            </w:r>
            <w:proofErr w:type="spellEnd"/>
            <w:r>
              <w:t>&gt; = 2 |</w:t>
            </w:r>
          </w:p>
          <w:p w14:paraId="778C5FC9" w14:textId="77777777" w:rsidR="00462070" w:rsidRDefault="00462070">
            <w:pPr>
              <w:pStyle w:val="ConsPlusNormal"/>
            </w:pPr>
            <w:r>
              <w:t>- &lt;</w:t>
            </w:r>
            <w:proofErr w:type="spellStart"/>
            <w:r>
              <w:t>ПрПодп</w:t>
            </w:r>
            <w:proofErr w:type="spellEnd"/>
            <w:r>
              <w:t>&gt; = 1 и наличие &lt;НПЮЛ&gt;</w:t>
            </w:r>
          </w:p>
        </w:tc>
      </w:tr>
      <w:tr w:rsidR="00462070" w14:paraId="1397E829" w14:textId="77777777">
        <w:tc>
          <w:tcPr>
            <w:tcW w:w="3682" w:type="dxa"/>
          </w:tcPr>
          <w:p w14:paraId="3EEA2AF1" w14:textId="77777777" w:rsidR="00462070" w:rsidRDefault="00462070">
            <w:pPr>
              <w:pStyle w:val="ConsPlusNormal"/>
            </w:pPr>
            <w:r>
              <w:t>Сведения о представителе организации (индивидуального предпринимателя)</w:t>
            </w:r>
          </w:p>
        </w:tc>
        <w:tc>
          <w:tcPr>
            <w:tcW w:w="1757" w:type="dxa"/>
          </w:tcPr>
          <w:p w14:paraId="387E3C03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200" w:type="dxa"/>
          </w:tcPr>
          <w:p w14:paraId="5DD11E79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3A8AEA90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7E5571A6" w14:textId="77777777" w:rsidR="00462070" w:rsidRDefault="00462070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4535" w:type="dxa"/>
          </w:tcPr>
          <w:p w14:paraId="2EF5D741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983">
              <w:r>
                <w:rPr>
                  <w:color w:val="0000FF"/>
                </w:rPr>
                <w:t>таблице 4.7</w:t>
              </w:r>
            </w:hyperlink>
            <w:r>
              <w:t>.</w:t>
            </w:r>
          </w:p>
          <w:p w14:paraId="284FAC76" w14:textId="77777777" w:rsidR="00462070" w:rsidRDefault="00462070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ПрПодп</w:t>
            </w:r>
            <w:proofErr w:type="spellEnd"/>
            <w:r>
              <w:t>&gt; =2</w:t>
            </w:r>
          </w:p>
        </w:tc>
      </w:tr>
    </w:tbl>
    <w:p w14:paraId="45B236B3" w14:textId="77777777" w:rsidR="00462070" w:rsidRDefault="00462070">
      <w:pPr>
        <w:pStyle w:val="ConsPlusNormal"/>
        <w:jc w:val="both"/>
      </w:pPr>
    </w:p>
    <w:p w14:paraId="60E947A5" w14:textId="77777777" w:rsidR="00462070" w:rsidRDefault="00462070">
      <w:pPr>
        <w:pStyle w:val="ConsPlusNormal"/>
        <w:jc w:val="right"/>
      </w:pPr>
      <w:r>
        <w:t>Таблица 4.7</w:t>
      </w:r>
    </w:p>
    <w:p w14:paraId="706E5DE1" w14:textId="77777777" w:rsidR="00462070" w:rsidRDefault="00462070">
      <w:pPr>
        <w:pStyle w:val="ConsPlusNormal"/>
        <w:jc w:val="both"/>
      </w:pPr>
    </w:p>
    <w:p w14:paraId="551471E1" w14:textId="77777777" w:rsidR="00462070" w:rsidRDefault="00462070">
      <w:pPr>
        <w:pStyle w:val="ConsPlusNormal"/>
        <w:jc w:val="center"/>
      </w:pPr>
      <w:bookmarkStart w:id="56" w:name="P983"/>
      <w:bookmarkEnd w:id="56"/>
      <w:r>
        <w:t>Сведения о представителе организации (индивидуального</w:t>
      </w:r>
    </w:p>
    <w:p w14:paraId="0C61A95F" w14:textId="77777777" w:rsidR="00462070" w:rsidRDefault="00462070">
      <w:pPr>
        <w:pStyle w:val="ConsPlusNormal"/>
        <w:jc w:val="center"/>
      </w:pPr>
      <w:r>
        <w:t>предпринимателя) (</w:t>
      </w:r>
      <w:proofErr w:type="spellStart"/>
      <w:r>
        <w:t>СвПред</w:t>
      </w:r>
      <w:proofErr w:type="spellEnd"/>
      <w:r>
        <w:t>)</w:t>
      </w:r>
    </w:p>
    <w:p w14:paraId="19AB52D1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56F1A263" w14:textId="77777777">
        <w:tc>
          <w:tcPr>
            <w:tcW w:w="3682" w:type="dxa"/>
          </w:tcPr>
          <w:p w14:paraId="5C94E355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56E211B0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39CD76A9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1A4E168D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40C3DAF1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34B32079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6A395A5F" w14:textId="77777777">
        <w:tc>
          <w:tcPr>
            <w:tcW w:w="3682" w:type="dxa"/>
          </w:tcPr>
          <w:p w14:paraId="0EEFA767" w14:textId="77777777" w:rsidR="00462070" w:rsidRDefault="00462070">
            <w:pPr>
              <w:pStyle w:val="ConsPlusNormal"/>
            </w:pPr>
            <w: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1757" w:type="dxa"/>
          </w:tcPr>
          <w:p w14:paraId="1AF5E26D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200" w:type="dxa"/>
          </w:tcPr>
          <w:p w14:paraId="65FC386D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80D9CB8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1-120)</w:t>
            </w:r>
          </w:p>
        </w:tc>
        <w:tc>
          <w:tcPr>
            <w:tcW w:w="1191" w:type="dxa"/>
          </w:tcPr>
          <w:p w14:paraId="5D4200A1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81F0CC2" w14:textId="77777777" w:rsidR="00462070" w:rsidRDefault="00462070">
            <w:pPr>
              <w:pStyle w:val="ConsPlusNormal"/>
            </w:pPr>
            <w:r>
              <w:t>Для доверенности, совершенной в форме электронного документа, указывается только GUID доверенности</w:t>
            </w:r>
          </w:p>
        </w:tc>
      </w:tr>
    </w:tbl>
    <w:p w14:paraId="354CDDEE" w14:textId="77777777" w:rsidR="00462070" w:rsidRDefault="00462070">
      <w:pPr>
        <w:pStyle w:val="ConsPlusNormal"/>
        <w:jc w:val="both"/>
      </w:pPr>
    </w:p>
    <w:p w14:paraId="60EAD11F" w14:textId="77777777" w:rsidR="00462070" w:rsidRDefault="00462070">
      <w:pPr>
        <w:pStyle w:val="ConsPlusNormal"/>
        <w:jc w:val="right"/>
      </w:pPr>
      <w:r>
        <w:lastRenderedPageBreak/>
        <w:t>Таблица 4.8</w:t>
      </w:r>
    </w:p>
    <w:p w14:paraId="2B656E0D" w14:textId="77777777" w:rsidR="00462070" w:rsidRDefault="00462070">
      <w:pPr>
        <w:pStyle w:val="ConsPlusNormal"/>
        <w:jc w:val="both"/>
      </w:pPr>
    </w:p>
    <w:p w14:paraId="6D3BAFC1" w14:textId="77777777" w:rsidR="00462070" w:rsidRDefault="00462070">
      <w:pPr>
        <w:pStyle w:val="ConsPlusNormal"/>
        <w:jc w:val="center"/>
      </w:pPr>
      <w:bookmarkStart w:id="57" w:name="P1001"/>
      <w:bookmarkEnd w:id="57"/>
      <w:r>
        <w:t>Сведения о выданных разрешениях (бланках разрешений)</w:t>
      </w:r>
    </w:p>
    <w:p w14:paraId="25D26072" w14:textId="77777777" w:rsidR="00462070" w:rsidRDefault="00462070">
      <w:pPr>
        <w:pStyle w:val="ConsPlusNormal"/>
        <w:jc w:val="center"/>
      </w:pPr>
      <w:r>
        <w:t>на добычу объектов животного мира, суммах и сроках уплаты</w:t>
      </w:r>
    </w:p>
    <w:p w14:paraId="12CACD75" w14:textId="77777777" w:rsidR="00462070" w:rsidRDefault="00462070">
      <w:pPr>
        <w:pStyle w:val="ConsPlusNormal"/>
        <w:jc w:val="center"/>
      </w:pPr>
      <w:r>
        <w:t>сбора за пользование объектами животного мира (</w:t>
      </w:r>
      <w:proofErr w:type="spellStart"/>
      <w:r>
        <w:t>ЖивМир</w:t>
      </w:r>
      <w:proofErr w:type="spellEnd"/>
      <w:r>
        <w:t>)</w:t>
      </w:r>
    </w:p>
    <w:p w14:paraId="0938C565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02596929" w14:textId="77777777">
        <w:tc>
          <w:tcPr>
            <w:tcW w:w="3682" w:type="dxa"/>
          </w:tcPr>
          <w:p w14:paraId="61F95688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35798B01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12D678E9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48E94A6D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38D911E3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7A900695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2C9EC103" w14:textId="77777777">
        <w:tc>
          <w:tcPr>
            <w:tcW w:w="3682" w:type="dxa"/>
          </w:tcPr>
          <w:p w14:paraId="3B23F414" w14:textId="77777777" w:rsidR="00462070" w:rsidRDefault="00462070">
            <w:pPr>
              <w:pStyle w:val="ConsPlusNormal"/>
            </w:pPr>
            <w:r>
              <w:t>Сведения о выданных физическим лицам разрешениях на добычу объектов животного мира, суммах и сроках уплаты сбора за пользование объектами животного мира</w:t>
            </w:r>
          </w:p>
        </w:tc>
        <w:tc>
          <w:tcPr>
            <w:tcW w:w="1757" w:type="dxa"/>
          </w:tcPr>
          <w:p w14:paraId="6D578738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СведВыдФЛ</w:t>
            </w:r>
            <w:proofErr w:type="spellEnd"/>
          </w:p>
        </w:tc>
        <w:tc>
          <w:tcPr>
            <w:tcW w:w="1200" w:type="dxa"/>
          </w:tcPr>
          <w:p w14:paraId="51EB6C06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4F9C059C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2F900CF0" w14:textId="77777777" w:rsidR="00462070" w:rsidRDefault="00462070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4535" w:type="dxa"/>
          </w:tcPr>
          <w:p w14:paraId="444D0FCE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028">
              <w:r>
                <w:rPr>
                  <w:color w:val="0000FF"/>
                </w:rPr>
                <w:t>таблице 4.9</w:t>
              </w:r>
            </w:hyperlink>
            <w:r>
              <w:t>.</w:t>
            </w:r>
          </w:p>
          <w:p w14:paraId="5B6429A7" w14:textId="77777777" w:rsidR="00462070" w:rsidRDefault="00462070">
            <w:pPr>
              <w:pStyle w:val="ConsPlusNormal"/>
            </w:pPr>
            <w:r>
              <w:t>Элемент является обязательным при отсутствии элемента &lt;</w:t>
            </w:r>
            <w:proofErr w:type="spellStart"/>
            <w:r>
              <w:t>СведВыдЮЛИП</w:t>
            </w:r>
            <w:proofErr w:type="spellEnd"/>
            <w:r>
              <w:t>&gt;</w:t>
            </w:r>
          </w:p>
        </w:tc>
      </w:tr>
      <w:tr w:rsidR="00462070" w14:paraId="2A69479C" w14:textId="77777777">
        <w:tc>
          <w:tcPr>
            <w:tcW w:w="3682" w:type="dxa"/>
          </w:tcPr>
          <w:p w14:paraId="615F65A8" w14:textId="77777777" w:rsidR="00462070" w:rsidRDefault="00462070">
            <w:pPr>
              <w:pStyle w:val="ConsPlusNormal"/>
            </w:pPr>
            <w:r>
              <w:t>Сведения о выданных организациям и индивидуальным предпринимателям бланках разрешений на добычу объектов животного мира</w:t>
            </w:r>
          </w:p>
        </w:tc>
        <w:tc>
          <w:tcPr>
            <w:tcW w:w="1757" w:type="dxa"/>
          </w:tcPr>
          <w:p w14:paraId="23CBC882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СведВыдЮЛИП</w:t>
            </w:r>
            <w:proofErr w:type="spellEnd"/>
          </w:p>
        </w:tc>
        <w:tc>
          <w:tcPr>
            <w:tcW w:w="1200" w:type="dxa"/>
          </w:tcPr>
          <w:p w14:paraId="5BD7DAF9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02F861B2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0DC897F9" w14:textId="77777777" w:rsidR="00462070" w:rsidRDefault="00462070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4535" w:type="dxa"/>
          </w:tcPr>
          <w:p w14:paraId="637AE8AD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191">
              <w:r>
                <w:rPr>
                  <w:color w:val="0000FF"/>
                </w:rPr>
                <w:t>таблице 4.13</w:t>
              </w:r>
            </w:hyperlink>
            <w:r>
              <w:t>.</w:t>
            </w:r>
          </w:p>
          <w:p w14:paraId="7D3D0EAF" w14:textId="77777777" w:rsidR="00462070" w:rsidRDefault="00462070">
            <w:pPr>
              <w:pStyle w:val="ConsPlusNormal"/>
            </w:pPr>
            <w:r>
              <w:t>Элемент является обязательным при отсутствии элемента &lt;</w:t>
            </w:r>
            <w:proofErr w:type="spellStart"/>
            <w:r>
              <w:t>СведВыдФЛ</w:t>
            </w:r>
            <w:proofErr w:type="spellEnd"/>
            <w:r>
              <w:t>&gt;</w:t>
            </w:r>
          </w:p>
        </w:tc>
      </w:tr>
    </w:tbl>
    <w:p w14:paraId="23ED0537" w14:textId="77777777" w:rsidR="00462070" w:rsidRDefault="00462070">
      <w:pPr>
        <w:pStyle w:val="ConsPlusNormal"/>
        <w:jc w:val="both"/>
      </w:pPr>
    </w:p>
    <w:p w14:paraId="56EDC4C7" w14:textId="77777777" w:rsidR="00462070" w:rsidRDefault="00462070">
      <w:pPr>
        <w:pStyle w:val="ConsPlusNormal"/>
        <w:jc w:val="right"/>
      </w:pPr>
      <w:r>
        <w:t>Таблица 4.9</w:t>
      </w:r>
    </w:p>
    <w:p w14:paraId="7AA2F02A" w14:textId="77777777" w:rsidR="00462070" w:rsidRDefault="00462070">
      <w:pPr>
        <w:pStyle w:val="ConsPlusNormal"/>
        <w:jc w:val="both"/>
      </w:pPr>
    </w:p>
    <w:p w14:paraId="57E46E59" w14:textId="77777777" w:rsidR="00462070" w:rsidRDefault="00462070">
      <w:pPr>
        <w:pStyle w:val="ConsPlusNormal"/>
        <w:jc w:val="center"/>
      </w:pPr>
      <w:bookmarkStart w:id="58" w:name="P1028"/>
      <w:bookmarkEnd w:id="58"/>
      <w:r>
        <w:t>Сведения о выданных физическим лицам разрешениях</w:t>
      </w:r>
    </w:p>
    <w:p w14:paraId="716A262B" w14:textId="77777777" w:rsidR="00462070" w:rsidRDefault="00462070">
      <w:pPr>
        <w:pStyle w:val="ConsPlusNormal"/>
        <w:jc w:val="center"/>
      </w:pPr>
      <w:r>
        <w:t>на добычу объектов животного мира, суммах и сроках уплаты</w:t>
      </w:r>
    </w:p>
    <w:p w14:paraId="104737A9" w14:textId="77777777" w:rsidR="00462070" w:rsidRDefault="00462070">
      <w:pPr>
        <w:pStyle w:val="ConsPlusNormal"/>
        <w:jc w:val="center"/>
      </w:pPr>
      <w:r>
        <w:t>сбора за пользование объектами животного мира (</w:t>
      </w:r>
      <w:proofErr w:type="spellStart"/>
      <w:r>
        <w:t>СведВыдФЛ</w:t>
      </w:r>
      <w:proofErr w:type="spellEnd"/>
      <w:r>
        <w:t>)</w:t>
      </w:r>
    </w:p>
    <w:p w14:paraId="172F0193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353F40E7" w14:textId="77777777">
        <w:tc>
          <w:tcPr>
            <w:tcW w:w="3682" w:type="dxa"/>
          </w:tcPr>
          <w:p w14:paraId="015C1A34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45660067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752A3C25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70523CBE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1DF1350B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498CAFC0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7B584DC1" w14:textId="77777777">
        <w:tc>
          <w:tcPr>
            <w:tcW w:w="3682" w:type="dxa"/>
          </w:tcPr>
          <w:p w14:paraId="56A9A3D3" w14:textId="77777777" w:rsidR="00462070" w:rsidRDefault="00462070">
            <w:pPr>
              <w:pStyle w:val="ConsPlusNormal"/>
            </w:pPr>
            <w:r>
              <w:lastRenderedPageBreak/>
              <w:t>Признак сведений</w:t>
            </w:r>
          </w:p>
        </w:tc>
        <w:tc>
          <w:tcPr>
            <w:tcW w:w="1757" w:type="dxa"/>
          </w:tcPr>
          <w:p w14:paraId="44FEC18D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ПрСвед</w:t>
            </w:r>
            <w:proofErr w:type="spellEnd"/>
          </w:p>
        </w:tc>
        <w:tc>
          <w:tcPr>
            <w:tcW w:w="1200" w:type="dxa"/>
          </w:tcPr>
          <w:p w14:paraId="7C540746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EA80C74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4FF29A14" w14:textId="77777777" w:rsidR="00462070" w:rsidRDefault="00462070">
            <w:pPr>
              <w:pStyle w:val="ConsPlusNormal"/>
              <w:jc w:val="center"/>
            </w:pPr>
            <w:r>
              <w:t>НКУ</w:t>
            </w:r>
          </w:p>
        </w:tc>
        <w:tc>
          <w:tcPr>
            <w:tcW w:w="4535" w:type="dxa"/>
          </w:tcPr>
          <w:p w14:paraId="290DC63C" w14:textId="77777777" w:rsidR="00462070" w:rsidRDefault="00462070">
            <w:pPr>
              <w:pStyle w:val="ConsPlusNormal"/>
            </w:pPr>
            <w:r>
              <w:t>Принимает значение:</w:t>
            </w:r>
          </w:p>
          <w:p w14:paraId="107AC4E4" w14:textId="77777777" w:rsidR="00462070" w:rsidRDefault="00462070">
            <w:pPr>
              <w:pStyle w:val="ConsPlusNormal"/>
            </w:pPr>
            <w:r>
              <w:t>0 - аннулированные |</w:t>
            </w:r>
          </w:p>
          <w:p w14:paraId="50E0112E" w14:textId="77777777" w:rsidR="00462070" w:rsidRDefault="00462070">
            <w:pPr>
              <w:pStyle w:val="ConsPlusNormal"/>
            </w:pPr>
            <w:r>
              <w:t>1 - уточненные, добавочные.</w:t>
            </w:r>
          </w:p>
          <w:p w14:paraId="3EFFEDF3" w14:textId="77777777" w:rsidR="00462070" w:rsidRDefault="00462070">
            <w:pPr>
              <w:pStyle w:val="ConsPlusNormal"/>
            </w:pPr>
            <w:r>
              <w:t>Элемент отсутствует при &lt;</w:t>
            </w:r>
            <w:proofErr w:type="spellStart"/>
            <w:r>
              <w:t>НомКорр</w:t>
            </w:r>
            <w:proofErr w:type="spellEnd"/>
            <w:r>
              <w:t xml:space="preserve">&gt; = 0 (из </w:t>
            </w:r>
            <w:hyperlink w:anchor="P780">
              <w:r>
                <w:rPr>
                  <w:color w:val="0000FF"/>
                </w:rPr>
                <w:t>таблицы 4.2</w:t>
              </w:r>
            </w:hyperlink>
            <w:r>
              <w:t>) и является обязательным при остальных значениях элемента &lt;</w:t>
            </w:r>
            <w:proofErr w:type="spellStart"/>
            <w:r>
              <w:t>НомКорр</w:t>
            </w:r>
            <w:proofErr w:type="spellEnd"/>
            <w:r>
              <w:t>&gt;</w:t>
            </w:r>
          </w:p>
        </w:tc>
      </w:tr>
      <w:tr w:rsidR="00462070" w14:paraId="46C4F38A" w14:textId="77777777">
        <w:tc>
          <w:tcPr>
            <w:tcW w:w="3682" w:type="dxa"/>
          </w:tcPr>
          <w:p w14:paraId="05ABD416" w14:textId="77777777" w:rsidR="00462070" w:rsidRDefault="00462070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1757" w:type="dxa"/>
          </w:tcPr>
          <w:p w14:paraId="2BF403EB" w14:textId="77777777" w:rsidR="00462070" w:rsidRDefault="00462070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200" w:type="dxa"/>
          </w:tcPr>
          <w:p w14:paraId="4B47237D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3295971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=20)</w:t>
            </w:r>
          </w:p>
        </w:tc>
        <w:tc>
          <w:tcPr>
            <w:tcW w:w="1191" w:type="dxa"/>
          </w:tcPr>
          <w:p w14:paraId="6458EE29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42B577E2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КБКТип</w:t>
            </w:r>
            <w:proofErr w:type="spellEnd"/>
            <w:r>
              <w:t>&gt;</w:t>
            </w:r>
          </w:p>
        </w:tc>
      </w:tr>
      <w:tr w:rsidR="00462070" w14:paraId="04931461" w14:textId="77777777">
        <w:tc>
          <w:tcPr>
            <w:tcW w:w="3682" w:type="dxa"/>
          </w:tcPr>
          <w:p w14:paraId="0CBFD831" w14:textId="77777777" w:rsidR="00462070" w:rsidRDefault="00462070">
            <w:pPr>
              <w:pStyle w:val="ConsPlusNormal"/>
            </w:pPr>
            <w:r>
              <w:t xml:space="preserve">Код по </w:t>
            </w:r>
            <w:hyperlink r:id="rId2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757" w:type="dxa"/>
          </w:tcPr>
          <w:p w14:paraId="36D58839" w14:textId="77777777" w:rsidR="00462070" w:rsidRDefault="00462070">
            <w:pPr>
              <w:pStyle w:val="ConsPlusNormal"/>
              <w:jc w:val="center"/>
            </w:pPr>
            <w:r>
              <w:t>ОКТМО</w:t>
            </w:r>
          </w:p>
        </w:tc>
        <w:tc>
          <w:tcPr>
            <w:tcW w:w="1200" w:type="dxa"/>
          </w:tcPr>
          <w:p w14:paraId="38D7C3EE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8845767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=8) | T(=11)</w:t>
            </w:r>
          </w:p>
        </w:tc>
        <w:tc>
          <w:tcPr>
            <w:tcW w:w="1191" w:type="dxa"/>
          </w:tcPr>
          <w:p w14:paraId="1819F15F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364D9304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ОКТМОТип</w:t>
            </w:r>
            <w:proofErr w:type="spellEnd"/>
            <w:r>
              <w:t>&gt;.</w:t>
            </w:r>
          </w:p>
          <w:p w14:paraId="590DE18F" w14:textId="77777777" w:rsidR="00462070" w:rsidRDefault="00462070">
            <w:pPr>
              <w:pStyle w:val="ConsPlusNormal"/>
            </w:pPr>
            <w:r>
              <w:t xml:space="preserve">Принимает значения в соответствии с Общероссийским </w:t>
            </w:r>
            <w:hyperlink r:id="rId2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</w:t>
            </w:r>
          </w:p>
        </w:tc>
      </w:tr>
      <w:tr w:rsidR="00462070" w14:paraId="5436680E" w14:textId="77777777">
        <w:tc>
          <w:tcPr>
            <w:tcW w:w="3682" w:type="dxa"/>
          </w:tcPr>
          <w:p w14:paraId="19817028" w14:textId="77777777" w:rsidR="00462070" w:rsidRDefault="00462070">
            <w:pPr>
              <w:pStyle w:val="ConsPlusNormal"/>
            </w:pPr>
            <w:r>
              <w:t>Серия и номер разрешения</w:t>
            </w:r>
          </w:p>
        </w:tc>
        <w:tc>
          <w:tcPr>
            <w:tcW w:w="1757" w:type="dxa"/>
          </w:tcPr>
          <w:p w14:paraId="15B87ABC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СерНомРазр</w:t>
            </w:r>
            <w:proofErr w:type="spellEnd"/>
          </w:p>
        </w:tc>
        <w:tc>
          <w:tcPr>
            <w:tcW w:w="1200" w:type="dxa"/>
          </w:tcPr>
          <w:p w14:paraId="61494DB8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54377A5D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=15)</w:t>
            </w:r>
          </w:p>
        </w:tc>
        <w:tc>
          <w:tcPr>
            <w:tcW w:w="1191" w:type="dxa"/>
          </w:tcPr>
          <w:p w14:paraId="6F5E188D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07E0C01A" w14:textId="77777777" w:rsidR="00462070" w:rsidRDefault="00462070">
            <w:pPr>
              <w:pStyle w:val="ConsPlusNormal"/>
            </w:pPr>
          </w:p>
        </w:tc>
      </w:tr>
      <w:tr w:rsidR="00462070" w14:paraId="76992428" w14:textId="77777777">
        <w:tc>
          <w:tcPr>
            <w:tcW w:w="3682" w:type="dxa"/>
          </w:tcPr>
          <w:p w14:paraId="4642CD48" w14:textId="77777777" w:rsidR="00462070" w:rsidRDefault="00462070">
            <w:pPr>
              <w:pStyle w:val="ConsPlusNormal"/>
            </w:pPr>
            <w:r>
              <w:t>Дата выдачи разрешения (срок уплаты сбора)</w:t>
            </w:r>
          </w:p>
        </w:tc>
        <w:tc>
          <w:tcPr>
            <w:tcW w:w="1757" w:type="dxa"/>
          </w:tcPr>
          <w:p w14:paraId="0BCA2817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ДатаВыдРазр</w:t>
            </w:r>
            <w:proofErr w:type="spellEnd"/>
          </w:p>
        </w:tc>
        <w:tc>
          <w:tcPr>
            <w:tcW w:w="1200" w:type="dxa"/>
          </w:tcPr>
          <w:p w14:paraId="6570A12B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2CE3CBE9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3A12629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E5D167E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0434BF3C" w14:textId="77777777" w:rsidR="00462070" w:rsidRDefault="00462070">
            <w:pPr>
              <w:pStyle w:val="ConsPlusNormal"/>
            </w:pPr>
            <w:r>
              <w:t>Дата в формате ДД.ММ.ГГГГ</w:t>
            </w:r>
          </w:p>
        </w:tc>
      </w:tr>
      <w:tr w:rsidR="00462070" w14:paraId="47B5D5CF" w14:textId="77777777">
        <w:tc>
          <w:tcPr>
            <w:tcW w:w="3682" w:type="dxa"/>
          </w:tcPr>
          <w:p w14:paraId="6C0CF7AF" w14:textId="77777777" w:rsidR="00462070" w:rsidRDefault="00462070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1757" w:type="dxa"/>
          </w:tcPr>
          <w:p w14:paraId="4886D6CE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СведФЛ</w:t>
            </w:r>
            <w:proofErr w:type="spellEnd"/>
          </w:p>
        </w:tc>
        <w:tc>
          <w:tcPr>
            <w:tcW w:w="1200" w:type="dxa"/>
          </w:tcPr>
          <w:p w14:paraId="77EB7BC4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1FF813BA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0B19946D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F5FC282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088">
              <w:r>
                <w:rPr>
                  <w:color w:val="0000FF"/>
                </w:rPr>
                <w:t>таблице 4.10</w:t>
              </w:r>
            </w:hyperlink>
          </w:p>
        </w:tc>
      </w:tr>
      <w:tr w:rsidR="00462070" w14:paraId="7A24443C" w14:textId="77777777">
        <w:tc>
          <w:tcPr>
            <w:tcW w:w="3682" w:type="dxa"/>
          </w:tcPr>
          <w:p w14:paraId="25D84549" w14:textId="77777777" w:rsidR="00462070" w:rsidRDefault="00462070">
            <w:pPr>
              <w:pStyle w:val="ConsPlusNormal"/>
            </w:pPr>
            <w:r>
              <w:t>Данные об объекте животного мира</w:t>
            </w:r>
          </w:p>
        </w:tc>
        <w:tc>
          <w:tcPr>
            <w:tcW w:w="1757" w:type="dxa"/>
          </w:tcPr>
          <w:p w14:paraId="74E6C840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ДанОбЖив</w:t>
            </w:r>
            <w:proofErr w:type="spellEnd"/>
          </w:p>
        </w:tc>
        <w:tc>
          <w:tcPr>
            <w:tcW w:w="1200" w:type="dxa"/>
          </w:tcPr>
          <w:p w14:paraId="549D2B12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2C8A3A11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4DE26090" w14:textId="77777777" w:rsidR="00462070" w:rsidRDefault="00462070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4535" w:type="dxa"/>
          </w:tcPr>
          <w:p w14:paraId="009F4B9C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156">
              <w:r>
                <w:rPr>
                  <w:color w:val="0000FF"/>
                </w:rPr>
                <w:t>таблице 4.12</w:t>
              </w:r>
            </w:hyperlink>
          </w:p>
        </w:tc>
      </w:tr>
    </w:tbl>
    <w:p w14:paraId="5C5AA436" w14:textId="77777777" w:rsidR="00462070" w:rsidRDefault="00462070">
      <w:pPr>
        <w:pStyle w:val="ConsPlusNormal"/>
        <w:jc w:val="both"/>
      </w:pPr>
    </w:p>
    <w:p w14:paraId="1C5A9F16" w14:textId="77777777" w:rsidR="00462070" w:rsidRDefault="00462070">
      <w:pPr>
        <w:pStyle w:val="ConsPlusNormal"/>
        <w:jc w:val="right"/>
      </w:pPr>
      <w:r>
        <w:t>Таблица 4.10</w:t>
      </w:r>
    </w:p>
    <w:p w14:paraId="5B95BEF2" w14:textId="77777777" w:rsidR="00462070" w:rsidRDefault="00462070">
      <w:pPr>
        <w:pStyle w:val="ConsPlusNormal"/>
        <w:jc w:val="both"/>
      </w:pPr>
    </w:p>
    <w:p w14:paraId="1ACB2D59" w14:textId="77777777" w:rsidR="00462070" w:rsidRDefault="00462070">
      <w:pPr>
        <w:pStyle w:val="ConsPlusNormal"/>
        <w:jc w:val="center"/>
      </w:pPr>
      <w:bookmarkStart w:id="59" w:name="P1088"/>
      <w:bookmarkEnd w:id="59"/>
      <w:r>
        <w:t>Сведения о физическом лице (</w:t>
      </w:r>
      <w:proofErr w:type="spellStart"/>
      <w:r>
        <w:t>СведФЛ</w:t>
      </w:r>
      <w:proofErr w:type="spellEnd"/>
      <w:r>
        <w:t>)</w:t>
      </w:r>
    </w:p>
    <w:p w14:paraId="7F97643A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788A1933" w14:textId="77777777">
        <w:tc>
          <w:tcPr>
            <w:tcW w:w="3682" w:type="dxa"/>
          </w:tcPr>
          <w:p w14:paraId="6DED0E69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3A4ED066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7C9DB570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49468877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31EE23F5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17E648F8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5205AA3C" w14:textId="77777777">
        <w:tc>
          <w:tcPr>
            <w:tcW w:w="3682" w:type="dxa"/>
            <w:vAlign w:val="bottom"/>
          </w:tcPr>
          <w:p w14:paraId="64F5A1D3" w14:textId="77777777" w:rsidR="00462070" w:rsidRDefault="00462070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757" w:type="dxa"/>
            <w:vAlign w:val="bottom"/>
          </w:tcPr>
          <w:p w14:paraId="3E4E15DC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00" w:type="dxa"/>
          </w:tcPr>
          <w:p w14:paraId="54A97C93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51D0393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1-20)</w:t>
            </w:r>
          </w:p>
        </w:tc>
        <w:tc>
          <w:tcPr>
            <w:tcW w:w="1191" w:type="dxa"/>
          </w:tcPr>
          <w:p w14:paraId="451ECEA8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</w:tcPr>
          <w:p w14:paraId="49EADBF9" w14:textId="77777777" w:rsidR="00462070" w:rsidRDefault="00462070">
            <w:pPr>
              <w:pStyle w:val="ConsPlusNormal"/>
            </w:pPr>
          </w:p>
        </w:tc>
      </w:tr>
      <w:tr w:rsidR="00462070" w14:paraId="5677FFDB" w14:textId="77777777">
        <w:tc>
          <w:tcPr>
            <w:tcW w:w="3682" w:type="dxa"/>
            <w:vAlign w:val="bottom"/>
          </w:tcPr>
          <w:p w14:paraId="3E60A447" w14:textId="77777777" w:rsidR="00462070" w:rsidRDefault="00462070">
            <w:pPr>
              <w:pStyle w:val="ConsPlusNormal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1757" w:type="dxa"/>
          </w:tcPr>
          <w:p w14:paraId="1C8B0186" w14:textId="77777777" w:rsidR="00462070" w:rsidRDefault="0046207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00" w:type="dxa"/>
          </w:tcPr>
          <w:p w14:paraId="1BC64155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1FC51094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6619C82B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  <w:vAlign w:val="bottom"/>
          </w:tcPr>
          <w:p w14:paraId="062101A0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3B480F19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363">
              <w:r>
                <w:rPr>
                  <w:color w:val="0000FF"/>
                </w:rPr>
                <w:t>таблице 4.17</w:t>
              </w:r>
            </w:hyperlink>
          </w:p>
        </w:tc>
      </w:tr>
      <w:tr w:rsidR="00462070" w14:paraId="490C3794" w14:textId="77777777">
        <w:tblPrEx>
          <w:tblBorders>
            <w:insideH w:val="nil"/>
          </w:tblBorders>
        </w:tblPrEx>
        <w:tc>
          <w:tcPr>
            <w:tcW w:w="3682" w:type="dxa"/>
            <w:tcBorders>
              <w:bottom w:val="nil"/>
            </w:tcBorders>
            <w:vAlign w:val="bottom"/>
          </w:tcPr>
          <w:p w14:paraId="549F633A" w14:textId="77777777" w:rsidR="00462070" w:rsidRDefault="00462070">
            <w:pPr>
              <w:pStyle w:val="ConsPlusNormal"/>
            </w:pPr>
            <w:r>
              <w:t>ИНН |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14:paraId="01AE8CC7" w14:textId="77777777" w:rsidR="00462070" w:rsidRDefault="00462070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200" w:type="dxa"/>
            <w:tcBorders>
              <w:bottom w:val="nil"/>
            </w:tcBorders>
          </w:tcPr>
          <w:p w14:paraId="205B6691" w14:textId="77777777" w:rsidR="00462070" w:rsidRDefault="00462070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0" w:type="dxa"/>
            <w:tcBorders>
              <w:bottom w:val="nil"/>
            </w:tcBorders>
          </w:tcPr>
          <w:p w14:paraId="6D7A8BF6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=12)</w:t>
            </w:r>
          </w:p>
        </w:tc>
        <w:tc>
          <w:tcPr>
            <w:tcW w:w="1191" w:type="dxa"/>
            <w:tcBorders>
              <w:bottom w:val="nil"/>
            </w:tcBorders>
          </w:tcPr>
          <w:p w14:paraId="1158518F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  <w:tcBorders>
              <w:bottom w:val="nil"/>
            </w:tcBorders>
            <w:vAlign w:val="bottom"/>
          </w:tcPr>
          <w:p w14:paraId="043D91BA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462070" w14:paraId="6FCCADF3" w14:textId="77777777">
        <w:tblPrEx>
          <w:tblBorders>
            <w:insideH w:val="nil"/>
          </w:tblBorders>
        </w:tblPrEx>
        <w:tc>
          <w:tcPr>
            <w:tcW w:w="3682" w:type="dxa"/>
            <w:tcBorders>
              <w:top w:val="nil"/>
              <w:bottom w:val="nil"/>
            </w:tcBorders>
          </w:tcPr>
          <w:p w14:paraId="74BD0CA4" w14:textId="77777777" w:rsidR="00462070" w:rsidRDefault="00462070">
            <w:pPr>
              <w:pStyle w:val="ConsPlusNormal"/>
            </w:pPr>
            <w:r>
              <w:t>Номер записи в ЕРН |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39AF4A7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ИдЕРН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AA874EC" w14:textId="77777777" w:rsidR="00462070" w:rsidRDefault="00462070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14:paraId="6B9A5BCC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=12)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BC087B0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  <w:tcBorders>
              <w:top w:val="nil"/>
              <w:bottom w:val="nil"/>
            </w:tcBorders>
            <w:vAlign w:val="bottom"/>
          </w:tcPr>
          <w:p w14:paraId="4422380A" w14:textId="77777777" w:rsidR="00462070" w:rsidRDefault="00462070">
            <w:pPr>
              <w:pStyle w:val="ConsPlusNormal"/>
            </w:pPr>
            <w:r>
              <w:t>Принимает значение в виде XXXXXXXXXXXX, где X - цифра от 0 до 9</w:t>
            </w:r>
          </w:p>
        </w:tc>
      </w:tr>
      <w:tr w:rsidR="00462070" w14:paraId="4E8496DA" w14:textId="77777777">
        <w:tblPrEx>
          <w:tblBorders>
            <w:insideH w:val="nil"/>
          </w:tblBorders>
        </w:tblPrEx>
        <w:tc>
          <w:tcPr>
            <w:tcW w:w="3682" w:type="dxa"/>
            <w:tcBorders>
              <w:top w:val="nil"/>
            </w:tcBorders>
            <w:vAlign w:val="bottom"/>
          </w:tcPr>
          <w:p w14:paraId="1A3A26B6" w14:textId="77777777" w:rsidR="00462070" w:rsidRDefault="00462070">
            <w:pPr>
              <w:pStyle w:val="ConsPlusNormal"/>
            </w:pPr>
            <w:r>
              <w:t>Иные идентификационные данные и сведения о документе, удостоверяющем личность</w:t>
            </w:r>
          </w:p>
        </w:tc>
        <w:tc>
          <w:tcPr>
            <w:tcW w:w="1757" w:type="dxa"/>
            <w:tcBorders>
              <w:top w:val="nil"/>
            </w:tcBorders>
          </w:tcPr>
          <w:p w14:paraId="43EBC917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ПерсДанФЛ</w:t>
            </w:r>
            <w:proofErr w:type="spellEnd"/>
          </w:p>
        </w:tc>
        <w:tc>
          <w:tcPr>
            <w:tcW w:w="1200" w:type="dxa"/>
            <w:tcBorders>
              <w:top w:val="nil"/>
            </w:tcBorders>
          </w:tcPr>
          <w:p w14:paraId="478E614E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  <w:tcBorders>
              <w:top w:val="nil"/>
            </w:tcBorders>
          </w:tcPr>
          <w:p w14:paraId="3C37C108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41F525A0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  <w:tcBorders>
              <w:top w:val="nil"/>
            </w:tcBorders>
          </w:tcPr>
          <w:p w14:paraId="74B13D2B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130">
              <w:r>
                <w:rPr>
                  <w:color w:val="0000FF"/>
                </w:rPr>
                <w:t>таблице 4.11</w:t>
              </w:r>
            </w:hyperlink>
          </w:p>
        </w:tc>
      </w:tr>
    </w:tbl>
    <w:p w14:paraId="4F9C0954" w14:textId="77777777" w:rsidR="00462070" w:rsidRDefault="00462070">
      <w:pPr>
        <w:pStyle w:val="ConsPlusNormal"/>
        <w:jc w:val="both"/>
      </w:pPr>
    </w:p>
    <w:p w14:paraId="301EB714" w14:textId="77777777" w:rsidR="00462070" w:rsidRDefault="00462070">
      <w:pPr>
        <w:pStyle w:val="ConsPlusNormal"/>
        <w:jc w:val="right"/>
      </w:pPr>
      <w:r>
        <w:t>Таблица 4.11</w:t>
      </w:r>
    </w:p>
    <w:p w14:paraId="256252C2" w14:textId="77777777" w:rsidR="00462070" w:rsidRDefault="00462070">
      <w:pPr>
        <w:pStyle w:val="ConsPlusNormal"/>
        <w:jc w:val="both"/>
      </w:pPr>
    </w:p>
    <w:p w14:paraId="480DA3CF" w14:textId="77777777" w:rsidR="00462070" w:rsidRDefault="00462070">
      <w:pPr>
        <w:pStyle w:val="ConsPlusNormal"/>
        <w:jc w:val="center"/>
      </w:pPr>
      <w:bookmarkStart w:id="60" w:name="P1130"/>
      <w:bookmarkEnd w:id="60"/>
      <w:r>
        <w:t>Иные идентификационные данные и сведения о документе,</w:t>
      </w:r>
    </w:p>
    <w:p w14:paraId="4E52130A" w14:textId="77777777" w:rsidR="00462070" w:rsidRDefault="00462070">
      <w:pPr>
        <w:pStyle w:val="ConsPlusNormal"/>
        <w:jc w:val="center"/>
      </w:pPr>
      <w:r>
        <w:t>удостоверяющем личность (</w:t>
      </w:r>
      <w:proofErr w:type="spellStart"/>
      <w:r>
        <w:t>ПерсДанФЛ</w:t>
      </w:r>
      <w:proofErr w:type="spellEnd"/>
      <w:r>
        <w:t>)</w:t>
      </w:r>
    </w:p>
    <w:p w14:paraId="3DB1547A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033928CE" w14:textId="77777777">
        <w:tc>
          <w:tcPr>
            <w:tcW w:w="3682" w:type="dxa"/>
          </w:tcPr>
          <w:p w14:paraId="5702B119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1D50F1B0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4554AC1A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5C5B4001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33B3490B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00060D4E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55956C90" w14:textId="77777777">
        <w:tc>
          <w:tcPr>
            <w:tcW w:w="3682" w:type="dxa"/>
          </w:tcPr>
          <w:p w14:paraId="42DF148B" w14:textId="77777777" w:rsidR="00462070" w:rsidRDefault="00462070">
            <w:pPr>
              <w:pStyle w:val="ConsPlusNormal"/>
            </w:pPr>
            <w:r>
              <w:t>Дата рождения</w:t>
            </w:r>
          </w:p>
        </w:tc>
        <w:tc>
          <w:tcPr>
            <w:tcW w:w="1757" w:type="dxa"/>
          </w:tcPr>
          <w:p w14:paraId="0323F85A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ДатаРожд</w:t>
            </w:r>
            <w:proofErr w:type="spellEnd"/>
          </w:p>
        </w:tc>
        <w:tc>
          <w:tcPr>
            <w:tcW w:w="1200" w:type="dxa"/>
          </w:tcPr>
          <w:p w14:paraId="15FB4C85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64B34A28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4D30C815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378A884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26E5B675" w14:textId="77777777" w:rsidR="00462070" w:rsidRDefault="00462070">
            <w:pPr>
              <w:pStyle w:val="ConsPlusNormal"/>
            </w:pPr>
            <w:r>
              <w:t>Дата в формате ДД.ММ.ГГГГ</w:t>
            </w:r>
          </w:p>
        </w:tc>
      </w:tr>
      <w:tr w:rsidR="00462070" w14:paraId="0C25C125" w14:textId="77777777">
        <w:tc>
          <w:tcPr>
            <w:tcW w:w="3682" w:type="dxa"/>
          </w:tcPr>
          <w:p w14:paraId="6072A3C8" w14:textId="77777777" w:rsidR="00462070" w:rsidRDefault="004620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1757" w:type="dxa"/>
          </w:tcPr>
          <w:p w14:paraId="290216D6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УдЛичн</w:t>
            </w:r>
            <w:proofErr w:type="spellEnd"/>
          </w:p>
        </w:tc>
        <w:tc>
          <w:tcPr>
            <w:tcW w:w="1200" w:type="dxa"/>
          </w:tcPr>
          <w:p w14:paraId="5032C7CA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47276520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4D5F672C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</w:tcPr>
          <w:p w14:paraId="6005E810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УдЛичнФЛТип</w:t>
            </w:r>
            <w:proofErr w:type="spellEnd"/>
            <w:r>
              <w:t>&gt;.</w:t>
            </w:r>
          </w:p>
          <w:p w14:paraId="5DA488EC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339">
              <w:r>
                <w:rPr>
                  <w:color w:val="0000FF"/>
                </w:rPr>
                <w:t>таблице 4.16</w:t>
              </w:r>
            </w:hyperlink>
          </w:p>
        </w:tc>
      </w:tr>
    </w:tbl>
    <w:p w14:paraId="1F6F6223" w14:textId="77777777" w:rsidR="00462070" w:rsidRDefault="00462070">
      <w:pPr>
        <w:pStyle w:val="ConsPlusNormal"/>
        <w:jc w:val="both"/>
      </w:pPr>
    </w:p>
    <w:p w14:paraId="0F14AD50" w14:textId="77777777" w:rsidR="00462070" w:rsidRDefault="00462070">
      <w:pPr>
        <w:pStyle w:val="ConsPlusNormal"/>
        <w:jc w:val="right"/>
      </w:pPr>
      <w:r>
        <w:t>Таблица 4.12</w:t>
      </w:r>
    </w:p>
    <w:p w14:paraId="27498C50" w14:textId="77777777" w:rsidR="00462070" w:rsidRDefault="00462070">
      <w:pPr>
        <w:pStyle w:val="ConsPlusNormal"/>
        <w:jc w:val="both"/>
      </w:pPr>
    </w:p>
    <w:p w14:paraId="4B98A005" w14:textId="77777777" w:rsidR="00462070" w:rsidRDefault="00462070">
      <w:pPr>
        <w:pStyle w:val="ConsPlusNormal"/>
        <w:jc w:val="center"/>
      </w:pPr>
      <w:bookmarkStart w:id="61" w:name="P1156"/>
      <w:bookmarkEnd w:id="61"/>
      <w:r>
        <w:t>Данные об объекте животного мира (</w:t>
      </w:r>
      <w:proofErr w:type="spellStart"/>
      <w:r>
        <w:t>ДанОбЖив</w:t>
      </w:r>
      <w:proofErr w:type="spellEnd"/>
      <w:r>
        <w:t>)</w:t>
      </w:r>
    </w:p>
    <w:p w14:paraId="393FBA2E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7FE5DA97" w14:textId="77777777">
        <w:tc>
          <w:tcPr>
            <w:tcW w:w="3682" w:type="dxa"/>
          </w:tcPr>
          <w:p w14:paraId="5CD652CC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25333F04" w14:textId="77777777" w:rsidR="00462070" w:rsidRDefault="00462070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200" w:type="dxa"/>
          </w:tcPr>
          <w:p w14:paraId="3A054D4D" w14:textId="77777777" w:rsidR="00462070" w:rsidRDefault="00462070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210" w:type="dxa"/>
          </w:tcPr>
          <w:p w14:paraId="78735C6F" w14:textId="77777777" w:rsidR="00462070" w:rsidRDefault="00462070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14:paraId="7CAE09E1" w14:textId="77777777" w:rsidR="00462070" w:rsidRDefault="00462070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4535" w:type="dxa"/>
          </w:tcPr>
          <w:p w14:paraId="3BBDEACF" w14:textId="77777777" w:rsidR="00462070" w:rsidRDefault="00462070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462070" w14:paraId="2FF9A1D7" w14:textId="77777777">
        <w:tc>
          <w:tcPr>
            <w:tcW w:w="3682" w:type="dxa"/>
          </w:tcPr>
          <w:p w14:paraId="2FFFD96E" w14:textId="77777777" w:rsidR="00462070" w:rsidRDefault="00462070">
            <w:pPr>
              <w:pStyle w:val="ConsPlusNormal"/>
            </w:pPr>
            <w:r>
              <w:t>Код наименования объекта</w:t>
            </w:r>
          </w:p>
        </w:tc>
        <w:tc>
          <w:tcPr>
            <w:tcW w:w="1757" w:type="dxa"/>
          </w:tcPr>
          <w:p w14:paraId="05450D22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КодНаимОб</w:t>
            </w:r>
            <w:proofErr w:type="spellEnd"/>
          </w:p>
        </w:tc>
        <w:tc>
          <w:tcPr>
            <w:tcW w:w="1200" w:type="dxa"/>
          </w:tcPr>
          <w:p w14:paraId="45157F5C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64C3B420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=3)</w:t>
            </w:r>
          </w:p>
        </w:tc>
        <w:tc>
          <w:tcPr>
            <w:tcW w:w="1191" w:type="dxa"/>
          </w:tcPr>
          <w:p w14:paraId="42E2294F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795794F0" w14:textId="77777777" w:rsidR="00462070" w:rsidRDefault="00462070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569">
              <w:r>
                <w:rPr>
                  <w:color w:val="0000FF"/>
                </w:rPr>
                <w:t>приложением N 4</w:t>
              </w:r>
            </w:hyperlink>
            <w:r>
              <w:t xml:space="preserve"> к Порядку заполнения</w:t>
            </w:r>
          </w:p>
        </w:tc>
      </w:tr>
      <w:tr w:rsidR="00462070" w14:paraId="0A8B7204" w14:textId="77777777">
        <w:tc>
          <w:tcPr>
            <w:tcW w:w="3682" w:type="dxa"/>
          </w:tcPr>
          <w:p w14:paraId="16C28941" w14:textId="77777777" w:rsidR="00462070" w:rsidRDefault="00462070">
            <w:pPr>
              <w:pStyle w:val="ConsPlusNormal"/>
            </w:pPr>
            <w:r>
              <w:t>Код пользования объектом</w:t>
            </w:r>
          </w:p>
        </w:tc>
        <w:tc>
          <w:tcPr>
            <w:tcW w:w="1757" w:type="dxa"/>
          </w:tcPr>
          <w:p w14:paraId="4018356A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КодПользОб</w:t>
            </w:r>
            <w:proofErr w:type="spellEnd"/>
          </w:p>
        </w:tc>
        <w:tc>
          <w:tcPr>
            <w:tcW w:w="1200" w:type="dxa"/>
          </w:tcPr>
          <w:p w14:paraId="7BC60330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767546EA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0C2E703A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6C94263A" w14:textId="77777777" w:rsidR="00462070" w:rsidRDefault="00462070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675">
              <w:r>
                <w:rPr>
                  <w:color w:val="0000FF"/>
                </w:rPr>
                <w:t>приложением N 5</w:t>
              </w:r>
            </w:hyperlink>
            <w:r>
              <w:t xml:space="preserve"> к Порядку заполнения</w:t>
            </w:r>
          </w:p>
        </w:tc>
      </w:tr>
      <w:tr w:rsidR="00462070" w14:paraId="2CFB2912" w14:textId="77777777">
        <w:tc>
          <w:tcPr>
            <w:tcW w:w="3682" w:type="dxa"/>
          </w:tcPr>
          <w:p w14:paraId="22A1A925" w14:textId="77777777" w:rsidR="00462070" w:rsidRDefault="00462070">
            <w:pPr>
              <w:pStyle w:val="ConsPlusNormal"/>
            </w:pPr>
            <w:r>
              <w:t>Количество</w:t>
            </w:r>
          </w:p>
        </w:tc>
        <w:tc>
          <w:tcPr>
            <w:tcW w:w="1757" w:type="dxa"/>
          </w:tcPr>
          <w:p w14:paraId="2EE2B1EE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Колич</w:t>
            </w:r>
            <w:proofErr w:type="spellEnd"/>
          </w:p>
        </w:tc>
        <w:tc>
          <w:tcPr>
            <w:tcW w:w="1200" w:type="dxa"/>
          </w:tcPr>
          <w:p w14:paraId="49D0C7DC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699018F0" w14:textId="77777777" w:rsidR="00462070" w:rsidRDefault="00462070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6)</w:t>
            </w:r>
          </w:p>
        </w:tc>
        <w:tc>
          <w:tcPr>
            <w:tcW w:w="1191" w:type="dxa"/>
          </w:tcPr>
          <w:p w14:paraId="58199D1B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9AD008E" w14:textId="77777777" w:rsidR="00462070" w:rsidRDefault="00462070">
            <w:pPr>
              <w:pStyle w:val="ConsPlusNormal"/>
            </w:pPr>
          </w:p>
        </w:tc>
      </w:tr>
      <w:tr w:rsidR="00462070" w14:paraId="1D997482" w14:textId="77777777">
        <w:tc>
          <w:tcPr>
            <w:tcW w:w="3682" w:type="dxa"/>
          </w:tcPr>
          <w:p w14:paraId="3A635714" w14:textId="77777777" w:rsidR="00462070" w:rsidRDefault="00462070">
            <w:pPr>
              <w:pStyle w:val="ConsPlusNormal"/>
            </w:pPr>
            <w:r>
              <w:t>Сумма сбора (руб.)</w:t>
            </w:r>
          </w:p>
        </w:tc>
        <w:tc>
          <w:tcPr>
            <w:tcW w:w="1757" w:type="dxa"/>
          </w:tcPr>
          <w:p w14:paraId="1010754F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СумСбор</w:t>
            </w:r>
            <w:proofErr w:type="spellEnd"/>
          </w:p>
        </w:tc>
        <w:tc>
          <w:tcPr>
            <w:tcW w:w="1200" w:type="dxa"/>
          </w:tcPr>
          <w:p w14:paraId="6270FF69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24034353" w14:textId="77777777" w:rsidR="00462070" w:rsidRDefault="00462070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6)</w:t>
            </w:r>
          </w:p>
        </w:tc>
        <w:tc>
          <w:tcPr>
            <w:tcW w:w="1191" w:type="dxa"/>
          </w:tcPr>
          <w:p w14:paraId="2C3A9B60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5F676BA5" w14:textId="77777777" w:rsidR="00462070" w:rsidRDefault="00462070">
            <w:pPr>
              <w:pStyle w:val="ConsPlusNormal"/>
            </w:pPr>
          </w:p>
        </w:tc>
      </w:tr>
    </w:tbl>
    <w:p w14:paraId="2317515B" w14:textId="77777777" w:rsidR="00462070" w:rsidRDefault="00462070">
      <w:pPr>
        <w:pStyle w:val="ConsPlusNormal"/>
        <w:jc w:val="both"/>
      </w:pPr>
    </w:p>
    <w:p w14:paraId="5098D764" w14:textId="77777777" w:rsidR="00462070" w:rsidRDefault="00462070">
      <w:pPr>
        <w:pStyle w:val="ConsPlusNormal"/>
        <w:jc w:val="right"/>
      </w:pPr>
      <w:r>
        <w:t>Таблица 4.13</w:t>
      </w:r>
    </w:p>
    <w:p w14:paraId="128BEE2C" w14:textId="77777777" w:rsidR="00462070" w:rsidRDefault="00462070">
      <w:pPr>
        <w:pStyle w:val="ConsPlusNormal"/>
        <w:jc w:val="both"/>
      </w:pPr>
    </w:p>
    <w:p w14:paraId="1D3CD578" w14:textId="77777777" w:rsidR="00462070" w:rsidRDefault="00462070">
      <w:pPr>
        <w:pStyle w:val="ConsPlusNormal"/>
        <w:jc w:val="center"/>
      </w:pPr>
      <w:bookmarkStart w:id="62" w:name="P1191"/>
      <w:bookmarkEnd w:id="62"/>
      <w:r>
        <w:t>Сведения о выданных организациям и индивидуальным</w:t>
      </w:r>
    </w:p>
    <w:p w14:paraId="41D61B02" w14:textId="77777777" w:rsidR="00462070" w:rsidRDefault="00462070">
      <w:pPr>
        <w:pStyle w:val="ConsPlusNormal"/>
        <w:jc w:val="center"/>
      </w:pPr>
      <w:r>
        <w:t>предпринимателям бланках разрешений на добычу объектов</w:t>
      </w:r>
    </w:p>
    <w:p w14:paraId="4DD70154" w14:textId="77777777" w:rsidR="00462070" w:rsidRDefault="00462070">
      <w:pPr>
        <w:pStyle w:val="ConsPlusNormal"/>
        <w:jc w:val="center"/>
      </w:pPr>
      <w:r>
        <w:t>животного мира (</w:t>
      </w:r>
      <w:proofErr w:type="spellStart"/>
      <w:r>
        <w:t>СведВыдЮЛИП</w:t>
      </w:r>
      <w:proofErr w:type="spellEnd"/>
      <w:r>
        <w:t>)</w:t>
      </w:r>
    </w:p>
    <w:p w14:paraId="4C5AD90B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20CF7AE1" w14:textId="77777777">
        <w:tc>
          <w:tcPr>
            <w:tcW w:w="3682" w:type="dxa"/>
          </w:tcPr>
          <w:p w14:paraId="5445598E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03897F45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4CE43602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69F8D08D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0965ABA9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1C771E3B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3809C212" w14:textId="77777777">
        <w:tc>
          <w:tcPr>
            <w:tcW w:w="3682" w:type="dxa"/>
          </w:tcPr>
          <w:p w14:paraId="52A9BB1D" w14:textId="77777777" w:rsidR="00462070" w:rsidRDefault="00462070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757" w:type="dxa"/>
          </w:tcPr>
          <w:p w14:paraId="547C3C46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СведЮЛ</w:t>
            </w:r>
            <w:proofErr w:type="spellEnd"/>
          </w:p>
        </w:tc>
        <w:tc>
          <w:tcPr>
            <w:tcW w:w="1200" w:type="dxa"/>
          </w:tcPr>
          <w:p w14:paraId="3D21231F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3B4D1FFF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18D15B45" w14:textId="77777777" w:rsidR="00462070" w:rsidRDefault="00462070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4535" w:type="dxa"/>
          </w:tcPr>
          <w:p w14:paraId="32A7338B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218">
              <w:r>
                <w:rPr>
                  <w:color w:val="0000FF"/>
                </w:rPr>
                <w:t>таблице 4.14</w:t>
              </w:r>
            </w:hyperlink>
            <w:r>
              <w:t>.</w:t>
            </w:r>
          </w:p>
          <w:p w14:paraId="53712E4A" w14:textId="77777777" w:rsidR="00462070" w:rsidRDefault="00462070">
            <w:pPr>
              <w:pStyle w:val="ConsPlusNormal"/>
            </w:pPr>
            <w:r>
              <w:t>Элемент является обязательным при отсутствии элемента &lt;</w:t>
            </w:r>
            <w:proofErr w:type="spellStart"/>
            <w:r>
              <w:t>СведИП</w:t>
            </w:r>
            <w:proofErr w:type="spellEnd"/>
            <w:r>
              <w:t>&gt;</w:t>
            </w:r>
          </w:p>
        </w:tc>
      </w:tr>
      <w:tr w:rsidR="00462070" w14:paraId="6A8D5AFB" w14:textId="77777777">
        <w:tc>
          <w:tcPr>
            <w:tcW w:w="3682" w:type="dxa"/>
          </w:tcPr>
          <w:p w14:paraId="696709AC" w14:textId="77777777" w:rsidR="00462070" w:rsidRDefault="00462070">
            <w:pPr>
              <w:pStyle w:val="ConsPlusNormal"/>
            </w:pPr>
            <w:r>
              <w:t>Сведения об индивидуальном предпринимателе</w:t>
            </w:r>
          </w:p>
        </w:tc>
        <w:tc>
          <w:tcPr>
            <w:tcW w:w="1757" w:type="dxa"/>
          </w:tcPr>
          <w:p w14:paraId="30EB0339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СведИП</w:t>
            </w:r>
            <w:proofErr w:type="spellEnd"/>
          </w:p>
        </w:tc>
        <w:tc>
          <w:tcPr>
            <w:tcW w:w="1200" w:type="dxa"/>
          </w:tcPr>
          <w:p w14:paraId="42E75F39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413CEC6B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59468F20" w14:textId="77777777" w:rsidR="00462070" w:rsidRDefault="00462070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4535" w:type="dxa"/>
          </w:tcPr>
          <w:p w14:paraId="02ED98B1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281">
              <w:r>
                <w:rPr>
                  <w:color w:val="0000FF"/>
                </w:rPr>
                <w:t>таблице 4.15</w:t>
              </w:r>
            </w:hyperlink>
            <w:r>
              <w:t>.</w:t>
            </w:r>
          </w:p>
          <w:p w14:paraId="70077E83" w14:textId="77777777" w:rsidR="00462070" w:rsidRDefault="00462070">
            <w:pPr>
              <w:pStyle w:val="ConsPlusNormal"/>
            </w:pPr>
            <w:r>
              <w:t>Элемент является обязательным при отсутствии элемента &lt;</w:t>
            </w:r>
            <w:proofErr w:type="spellStart"/>
            <w:r>
              <w:t>СведЮЛ</w:t>
            </w:r>
            <w:proofErr w:type="spellEnd"/>
            <w:r>
              <w:t>&gt;</w:t>
            </w:r>
          </w:p>
        </w:tc>
      </w:tr>
    </w:tbl>
    <w:p w14:paraId="4BE8359C" w14:textId="77777777" w:rsidR="00462070" w:rsidRDefault="00462070">
      <w:pPr>
        <w:pStyle w:val="ConsPlusNormal"/>
        <w:jc w:val="both"/>
      </w:pPr>
    </w:p>
    <w:p w14:paraId="265D8720" w14:textId="77777777" w:rsidR="00462070" w:rsidRDefault="00462070">
      <w:pPr>
        <w:pStyle w:val="ConsPlusNormal"/>
        <w:jc w:val="right"/>
      </w:pPr>
      <w:r>
        <w:t>Таблица 4.14</w:t>
      </w:r>
    </w:p>
    <w:p w14:paraId="6D15AE37" w14:textId="77777777" w:rsidR="00462070" w:rsidRDefault="00462070">
      <w:pPr>
        <w:pStyle w:val="ConsPlusNormal"/>
        <w:jc w:val="both"/>
      </w:pPr>
    </w:p>
    <w:p w14:paraId="73C95AC7" w14:textId="77777777" w:rsidR="00462070" w:rsidRDefault="00462070">
      <w:pPr>
        <w:pStyle w:val="ConsPlusNormal"/>
        <w:jc w:val="center"/>
      </w:pPr>
      <w:bookmarkStart w:id="63" w:name="P1218"/>
      <w:bookmarkEnd w:id="63"/>
      <w:r>
        <w:t>Сведения об организации (</w:t>
      </w:r>
      <w:proofErr w:type="spellStart"/>
      <w:r>
        <w:t>СведЮЛ</w:t>
      </w:r>
      <w:proofErr w:type="spellEnd"/>
      <w:r>
        <w:t>)</w:t>
      </w:r>
    </w:p>
    <w:p w14:paraId="0EAC8C97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072BF0AD" w14:textId="77777777">
        <w:tc>
          <w:tcPr>
            <w:tcW w:w="3682" w:type="dxa"/>
          </w:tcPr>
          <w:p w14:paraId="0C9A3FEB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1492E3A7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623449DE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0B02BF70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0376F3D9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05757C3D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4968C0A2" w14:textId="77777777">
        <w:tc>
          <w:tcPr>
            <w:tcW w:w="3682" w:type="dxa"/>
          </w:tcPr>
          <w:p w14:paraId="3BBCDF62" w14:textId="77777777" w:rsidR="00462070" w:rsidRDefault="00462070">
            <w:pPr>
              <w:pStyle w:val="ConsPlusNormal"/>
            </w:pPr>
            <w:r>
              <w:t>Признак сведений</w:t>
            </w:r>
          </w:p>
        </w:tc>
        <w:tc>
          <w:tcPr>
            <w:tcW w:w="1757" w:type="dxa"/>
          </w:tcPr>
          <w:p w14:paraId="57D297D4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ПрСвед</w:t>
            </w:r>
            <w:proofErr w:type="spellEnd"/>
          </w:p>
        </w:tc>
        <w:tc>
          <w:tcPr>
            <w:tcW w:w="1200" w:type="dxa"/>
          </w:tcPr>
          <w:p w14:paraId="45178911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2F21DFA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0D74E0A2" w14:textId="77777777" w:rsidR="00462070" w:rsidRDefault="00462070">
            <w:pPr>
              <w:pStyle w:val="ConsPlusNormal"/>
              <w:jc w:val="center"/>
            </w:pPr>
            <w:r>
              <w:t>НКУ</w:t>
            </w:r>
          </w:p>
        </w:tc>
        <w:tc>
          <w:tcPr>
            <w:tcW w:w="4535" w:type="dxa"/>
          </w:tcPr>
          <w:p w14:paraId="57DA4E0A" w14:textId="77777777" w:rsidR="00462070" w:rsidRDefault="00462070">
            <w:pPr>
              <w:pStyle w:val="ConsPlusNormal"/>
            </w:pPr>
            <w:r>
              <w:t>Принимает значение:</w:t>
            </w:r>
          </w:p>
          <w:p w14:paraId="6CF0AF65" w14:textId="77777777" w:rsidR="00462070" w:rsidRDefault="00462070">
            <w:pPr>
              <w:pStyle w:val="ConsPlusNormal"/>
            </w:pPr>
            <w:r>
              <w:t>0 - аннулированные |</w:t>
            </w:r>
          </w:p>
          <w:p w14:paraId="6885A6C2" w14:textId="77777777" w:rsidR="00462070" w:rsidRDefault="00462070">
            <w:pPr>
              <w:pStyle w:val="ConsPlusNormal"/>
            </w:pPr>
            <w:r>
              <w:t>1 - уточненные, добавочные.</w:t>
            </w:r>
          </w:p>
          <w:p w14:paraId="6A5B3E0F" w14:textId="77777777" w:rsidR="00462070" w:rsidRDefault="00462070">
            <w:pPr>
              <w:pStyle w:val="ConsPlusNormal"/>
            </w:pPr>
            <w:r>
              <w:t>Элемент отсутствует при &lt;</w:t>
            </w:r>
            <w:proofErr w:type="spellStart"/>
            <w:r>
              <w:t>НомКорр</w:t>
            </w:r>
            <w:proofErr w:type="spellEnd"/>
            <w:r>
              <w:t xml:space="preserve">&gt; = 0 (из </w:t>
            </w:r>
            <w:hyperlink w:anchor="P780">
              <w:r>
                <w:rPr>
                  <w:color w:val="0000FF"/>
                </w:rPr>
                <w:t>таблицы 4.2</w:t>
              </w:r>
            </w:hyperlink>
            <w:r>
              <w:t>) и является обязательным при остальных значениях элемента &lt;</w:t>
            </w:r>
            <w:proofErr w:type="spellStart"/>
            <w:r>
              <w:t>НомКорр</w:t>
            </w:r>
            <w:proofErr w:type="spellEnd"/>
            <w:r>
              <w:t>&gt;</w:t>
            </w:r>
          </w:p>
        </w:tc>
      </w:tr>
      <w:tr w:rsidR="00462070" w14:paraId="21ECAB42" w14:textId="77777777">
        <w:tc>
          <w:tcPr>
            <w:tcW w:w="3682" w:type="dxa"/>
          </w:tcPr>
          <w:p w14:paraId="52B2D201" w14:textId="77777777" w:rsidR="00462070" w:rsidRDefault="00462070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1757" w:type="dxa"/>
          </w:tcPr>
          <w:p w14:paraId="312F5152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00" w:type="dxa"/>
          </w:tcPr>
          <w:p w14:paraId="7F4F9246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2AAB7F51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1-1000)</w:t>
            </w:r>
          </w:p>
        </w:tc>
        <w:tc>
          <w:tcPr>
            <w:tcW w:w="1191" w:type="dxa"/>
          </w:tcPr>
          <w:p w14:paraId="104011E2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04FABB36" w14:textId="77777777" w:rsidR="00462070" w:rsidRDefault="00462070">
            <w:pPr>
              <w:pStyle w:val="ConsPlusNormal"/>
            </w:pPr>
          </w:p>
        </w:tc>
      </w:tr>
      <w:tr w:rsidR="00462070" w14:paraId="05A9283E" w14:textId="77777777">
        <w:tc>
          <w:tcPr>
            <w:tcW w:w="3682" w:type="dxa"/>
          </w:tcPr>
          <w:p w14:paraId="0F72D600" w14:textId="77777777" w:rsidR="00462070" w:rsidRDefault="00462070">
            <w:pPr>
              <w:pStyle w:val="ConsPlusNormal"/>
            </w:pPr>
            <w:r>
              <w:t>ИНН организации</w:t>
            </w:r>
          </w:p>
        </w:tc>
        <w:tc>
          <w:tcPr>
            <w:tcW w:w="1757" w:type="dxa"/>
          </w:tcPr>
          <w:p w14:paraId="43887B5E" w14:textId="77777777" w:rsidR="00462070" w:rsidRDefault="00462070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00" w:type="dxa"/>
          </w:tcPr>
          <w:p w14:paraId="65F195EB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011513C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33661DC0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F901601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462070" w14:paraId="62990588" w14:textId="77777777">
        <w:tc>
          <w:tcPr>
            <w:tcW w:w="3682" w:type="dxa"/>
          </w:tcPr>
          <w:p w14:paraId="45797A03" w14:textId="77777777" w:rsidR="00462070" w:rsidRDefault="00462070">
            <w:pPr>
              <w:pStyle w:val="ConsPlusNormal"/>
            </w:pPr>
            <w:r>
              <w:t>КПП</w:t>
            </w:r>
          </w:p>
        </w:tc>
        <w:tc>
          <w:tcPr>
            <w:tcW w:w="1757" w:type="dxa"/>
          </w:tcPr>
          <w:p w14:paraId="604A945D" w14:textId="77777777" w:rsidR="00462070" w:rsidRDefault="0046207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00" w:type="dxa"/>
          </w:tcPr>
          <w:p w14:paraId="282A945F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48AB929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=9)</w:t>
            </w:r>
          </w:p>
        </w:tc>
        <w:tc>
          <w:tcPr>
            <w:tcW w:w="1191" w:type="dxa"/>
          </w:tcPr>
          <w:p w14:paraId="58EE19A8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15B31F9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  <w:tr w:rsidR="00462070" w14:paraId="2C6F4208" w14:textId="77777777">
        <w:tc>
          <w:tcPr>
            <w:tcW w:w="3682" w:type="dxa"/>
          </w:tcPr>
          <w:p w14:paraId="237617B6" w14:textId="77777777" w:rsidR="00462070" w:rsidRDefault="00462070">
            <w:pPr>
              <w:pStyle w:val="ConsPlusNormal"/>
            </w:pPr>
            <w:r>
              <w:t>Количество выданных бланков разрешений</w:t>
            </w:r>
          </w:p>
        </w:tc>
        <w:tc>
          <w:tcPr>
            <w:tcW w:w="1757" w:type="dxa"/>
          </w:tcPr>
          <w:p w14:paraId="04786AC7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КолБланк</w:t>
            </w:r>
            <w:proofErr w:type="spellEnd"/>
          </w:p>
        </w:tc>
        <w:tc>
          <w:tcPr>
            <w:tcW w:w="1200" w:type="dxa"/>
          </w:tcPr>
          <w:p w14:paraId="1AA4F69D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5959FDB" w14:textId="77777777" w:rsidR="00462070" w:rsidRDefault="00462070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4)</w:t>
            </w:r>
          </w:p>
        </w:tc>
        <w:tc>
          <w:tcPr>
            <w:tcW w:w="1191" w:type="dxa"/>
          </w:tcPr>
          <w:p w14:paraId="18225E9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79938C03" w14:textId="77777777" w:rsidR="00462070" w:rsidRDefault="00462070">
            <w:pPr>
              <w:pStyle w:val="ConsPlusNormal"/>
            </w:pPr>
          </w:p>
        </w:tc>
      </w:tr>
      <w:tr w:rsidR="00462070" w14:paraId="115CC47B" w14:textId="77777777">
        <w:tc>
          <w:tcPr>
            <w:tcW w:w="3682" w:type="dxa"/>
          </w:tcPr>
          <w:p w14:paraId="4344F8F5" w14:textId="77777777" w:rsidR="00462070" w:rsidRDefault="00462070">
            <w:pPr>
              <w:pStyle w:val="ConsPlusNormal"/>
            </w:pPr>
            <w:r>
              <w:t>Серия и номер бланка разрешения - начало диапазона</w:t>
            </w:r>
          </w:p>
        </w:tc>
        <w:tc>
          <w:tcPr>
            <w:tcW w:w="1757" w:type="dxa"/>
          </w:tcPr>
          <w:p w14:paraId="480FB6DB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СерНомРазрНач</w:t>
            </w:r>
            <w:proofErr w:type="spellEnd"/>
          </w:p>
        </w:tc>
        <w:tc>
          <w:tcPr>
            <w:tcW w:w="1200" w:type="dxa"/>
          </w:tcPr>
          <w:p w14:paraId="1DE6BFF6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85EF006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=15)</w:t>
            </w:r>
          </w:p>
        </w:tc>
        <w:tc>
          <w:tcPr>
            <w:tcW w:w="1191" w:type="dxa"/>
          </w:tcPr>
          <w:p w14:paraId="2D2ADDBD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089610B" w14:textId="77777777" w:rsidR="00462070" w:rsidRDefault="00462070">
            <w:pPr>
              <w:pStyle w:val="ConsPlusNormal"/>
            </w:pPr>
          </w:p>
        </w:tc>
      </w:tr>
      <w:tr w:rsidR="00462070" w14:paraId="04A93B87" w14:textId="77777777">
        <w:tc>
          <w:tcPr>
            <w:tcW w:w="3682" w:type="dxa"/>
          </w:tcPr>
          <w:p w14:paraId="2EEA6239" w14:textId="77777777" w:rsidR="00462070" w:rsidRDefault="00462070">
            <w:pPr>
              <w:pStyle w:val="ConsPlusNormal"/>
            </w:pPr>
            <w:r>
              <w:t>Серия и номер бланка разрешения - конец диапазона</w:t>
            </w:r>
          </w:p>
        </w:tc>
        <w:tc>
          <w:tcPr>
            <w:tcW w:w="1757" w:type="dxa"/>
          </w:tcPr>
          <w:p w14:paraId="70C6FFBE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СерНомРазрКон</w:t>
            </w:r>
            <w:proofErr w:type="spellEnd"/>
          </w:p>
        </w:tc>
        <w:tc>
          <w:tcPr>
            <w:tcW w:w="1200" w:type="dxa"/>
          </w:tcPr>
          <w:p w14:paraId="1D4E1077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56DA6332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=15)</w:t>
            </w:r>
          </w:p>
        </w:tc>
        <w:tc>
          <w:tcPr>
            <w:tcW w:w="1191" w:type="dxa"/>
          </w:tcPr>
          <w:p w14:paraId="131C5753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14EBCAE" w14:textId="77777777" w:rsidR="00462070" w:rsidRDefault="00462070">
            <w:pPr>
              <w:pStyle w:val="ConsPlusNormal"/>
            </w:pPr>
          </w:p>
        </w:tc>
      </w:tr>
      <w:tr w:rsidR="00462070" w14:paraId="48869A1C" w14:textId="77777777">
        <w:tc>
          <w:tcPr>
            <w:tcW w:w="3682" w:type="dxa"/>
          </w:tcPr>
          <w:p w14:paraId="6B5D5520" w14:textId="77777777" w:rsidR="00462070" w:rsidRDefault="00462070">
            <w:pPr>
              <w:pStyle w:val="ConsPlusNormal"/>
            </w:pPr>
            <w:r>
              <w:t>Дата выдачи бланков разрешений</w:t>
            </w:r>
          </w:p>
        </w:tc>
        <w:tc>
          <w:tcPr>
            <w:tcW w:w="1757" w:type="dxa"/>
          </w:tcPr>
          <w:p w14:paraId="76979778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ДатаВыдБланк</w:t>
            </w:r>
            <w:proofErr w:type="spellEnd"/>
          </w:p>
        </w:tc>
        <w:tc>
          <w:tcPr>
            <w:tcW w:w="1200" w:type="dxa"/>
          </w:tcPr>
          <w:p w14:paraId="309AD7B2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F51A04E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397FA59B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7100F9E8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4D8027E0" w14:textId="77777777" w:rsidR="00462070" w:rsidRDefault="00462070">
            <w:pPr>
              <w:pStyle w:val="ConsPlusNormal"/>
            </w:pPr>
            <w:r>
              <w:t>Дата в формате ДД.ММ.ГГГГ</w:t>
            </w:r>
          </w:p>
        </w:tc>
      </w:tr>
    </w:tbl>
    <w:p w14:paraId="6ED306ED" w14:textId="77777777" w:rsidR="00462070" w:rsidRDefault="00462070">
      <w:pPr>
        <w:pStyle w:val="ConsPlusNormal"/>
        <w:jc w:val="both"/>
      </w:pPr>
    </w:p>
    <w:p w14:paraId="30BD9B60" w14:textId="77777777" w:rsidR="00462070" w:rsidRDefault="00462070">
      <w:pPr>
        <w:pStyle w:val="ConsPlusNormal"/>
        <w:jc w:val="right"/>
      </w:pPr>
      <w:r>
        <w:t>Таблица 4.15</w:t>
      </w:r>
    </w:p>
    <w:p w14:paraId="74FE6D4A" w14:textId="77777777" w:rsidR="00462070" w:rsidRDefault="00462070">
      <w:pPr>
        <w:pStyle w:val="ConsPlusNormal"/>
        <w:jc w:val="both"/>
      </w:pPr>
    </w:p>
    <w:p w14:paraId="5FB3B1A8" w14:textId="77777777" w:rsidR="00462070" w:rsidRDefault="00462070">
      <w:pPr>
        <w:pStyle w:val="ConsPlusNormal"/>
        <w:jc w:val="center"/>
      </w:pPr>
      <w:bookmarkStart w:id="64" w:name="P1281"/>
      <w:bookmarkEnd w:id="64"/>
      <w:r>
        <w:lastRenderedPageBreak/>
        <w:t>Сведения об индивидуальном предпринимателе (</w:t>
      </w:r>
      <w:proofErr w:type="spellStart"/>
      <w:r>
        <w:t>СведИП</w:t>
      </w:r>
      <w:proofErr w:type="spellEnd"/>
      <w:r>
        <w:t>)</w:t>
      </w:r>
    </w:p>
    <w:p w14:paraId="0BB36AF4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2284C363" w14:textId="77777777">
        <w:tc>
          <w:tcPr>
            <w:tcW w:w="3682" w:type="dxa"/>
          </w:tcPr>
          <w:p w14:paraId="7D1ABBD9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05A5704B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36D1957C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21607E48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0DD94788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6399E8CC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147D41A5" w14:textId="77777777">
        <w:tc>
          <w:tcPr>
            <w:tcW w:w="3682" w:type="dxa"/>
          </w:tcPr>
          <w:p w14:paraId="5A48684F" w14:textId="77777777" w:rsidR="00462070" w:rsidRDefault="00462070">
            <w:pPr>
              <w:pStyle w:val="ConsPlusNormal"/>
            </w:pPr>
            <w:r>
              <w:t>Признак сведений</w:t>
            </w:r>
          </w:p>
        </w:tc>
        <w:tc>
          <w:tcPr>
            <w:tcW w:w="1757" w:type="dxa"/>
          </w:tcPr>
          <w:p w14:paraId="26D67325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ПрСвед</w:t>
            </w:r>
            <w:proofErr w:type="spellEnd"/>
          </w:p>
        </w:tc>
        <w:tc>
          <w:tcPr>
            <w:tcW w:w="1200" w:type="dxa"/>
          </w:tcPr>
          <w:p w14:paraId="0C0C211F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85F4B19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0AD0D7B3" w14:textId="77777777" w:rsidR="00462070" w:rsidRDefault="00462070">
            <w:pPr>
              <w:pStyle w:val="ConsPlusNormal"/>
              <w:jc w:val="center"/>
            </w:pPr>
            <w:r>
              <w:t>НКУ</w:t>
            </w:r>
          </w:p>
        </w:tc>
        <w:tc>
          <w:tcPr>
            <w:tcW w:w="4535" w:type="dxa"/>
          </w:tcPr>
          <w:p w14:paraId="08EFAACC" w14:textId="77777777" w:rsidR="00462070" w:rsidRDefault="00462070">
            <w:pPr>
              <w:pStyle w:val="ConsPlusNormal"/>
            </w:pPr>
            <w:r>
              <w:t>Принимает значение:</w:t>
            </w:r>
          </w:p>
          <w:p w14:paraId="6D78137F" w14:textId="77777777" w:rsidR="00462070" w:rsidRDefault="00462070">
            <w:pPr>
              <w:pStyle w:val="ConsPlusNormal"/>
            </w:pPr>
            <w:r>
              <w:t>0 - аннулированные |</w:t>
            </w:r>
          </w:p>
          <w:p w14:paraId="3290E29A" w14:textId="77777777" w:rsidR="00462070" w:rsidRDefault="00462070">
            <w:pPr>
              <w:pStyle w:val="ConsPlusNormal"/>
            </w:pPr>
            <w:r>
              <w:t>1 - уточненные, добавочные.</w:t>
            </w:r>
          </w:p>
          <w:p w14:paraId="7B520456" w14:textId="77777777" w:rsidR="00462070" w:rsidRDefault="00462070">
            <w:pPr>
              <w:pStyle w:val="ConsPlusNormal"/>
            </w:pPr>
            <w:r>
              <w:t>Элемент отсутствует при &lt;</w:t>
            </w:r>
            <w:proofErr w:type="spellStart"/>
            <w:r>
              <w:t>НомКорр</w:t>
            </w:r>
            <w:proofErr w:type="spellEnd"/>
            <w:r>
              <w:t xml:space="preserve">&gt; = 0 (из </w:t>
            </w:r>
            <w:hyperlink w:anchor="P780">
              <w:r>
                <w:rPr>
                  <w:color w:val="0000FF"/>
                </w:rPr>
                <w:t>таблицы 4.2</w:t>
              </w:r>
            </w:hyperlink>
            <w:r>
              <w:t>) и является обязательным при остальных значениях элемента &lt;</w:t>
            </w:r>
            <w:proofErr w:type="spellStart"/>
            <w:r>
              <w:t>НомКорр</w:t>
            </w:r>
            <w:proofErr w:type="spellEnd"/>
            <w:r>
              <w:t>&gt;</w:t>
            </w:r>
          </w:p>
        </w:tc>
      </w:tr>
      <w:tr w:rsidR="00462070" w14:paraId="5E62F748" w14:textId="77777777">
        <w:tc>
          <w:tcPr>
            <w:tcW w:w="3682" w:type="dxa"/>
          </w:tcPr>
          <w:p w14:paraId="244C07B9" w14:textId="77777777" w:rsidR="00462070" w:rsidRDefault="00462070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757" w:type="dxa"/>
          </w:tcPr>
          <w:p w14:paraId="13D10134" w14:textId="77777777" w:rsidR="00462070" w:rsidRDefault="00462070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200" w:type="dxa"/>
          </w:tcPr>
          <w:p w14:paraId="5427D5D2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742C065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=12)</w:t>
            </w:r>
          </w:p>
        </w:tc>
        <w:tc>
          <w:tcPr>
            <w:tcW w:w="1191" w:type="dxa"/>
          </w:tcPr>
          <w:p w14:paraId="76DB93C4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0C0C56E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462070" w14:paraId="5A3EFA4E" w14:textId="77777777">
        <w:tc>
          <w:tcPr>
            <w:tcW w:w="3682" w:type="dxa"/>
          </w:tcPr>
          <w:p w14:paraId="15B57BB2" w14:textId="77777777" w:rsidR="00462070" w:rsidRDefault="00462070">
            <w:pPr>
              <w:pStyle w:val="ConsPlusNormal"/>
            </w:pPr>
            <w:r>
              <w:t>Количество выданных бланков разрешений</w:t>
            </w:r>
          </w:p>
        </w:tc>
        <w:tc>
          <w:tcPr>
            <w:tcW w:w="1757" w:type="dxa"/>
          </w:tcPr>
          <w:p w14:paraId="6E571CC6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КолБланк</w:t>
            </w:r>
            <w:proofErr w:type="spellEnd"/>
          </w:p>
        </w:tc>
        <w:tc>
          <w:tcPr>
            <w:tcW w:w="1200" w:type="dxa"/>
          </w:tcPr>
          <w:p w14:paraId="1EF7D237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24484C3E" w14:textId="77777777" w:rsidR="00462070" w:rsidRDefault="00462070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4)</w:t>
            </w:r>
          </w:p>
        </w:tc>
        <w:tc>
          <w:tcPr>
            <w:tcW w:w="1191" w:type="dxa"/>
          </w:tcPr>
          <w:p w14:paraId="04A1AC36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958443F" w14:textId="77777777" w:rsidR="00462070" w:rsidRDefault="00462070">
            <w:pPr>
              <w:pStyle w:val="ConsPlusNormal"/>
            </w:pPr>
          </w:p>
        </w:tc>
      </w:tr>
      <w:tr w:rsidR="00462070" w14:paraId="0F65EE68" w14:textId="77777777">
        <w:tc>
          <w:tcPr>
            <w:tcW w:w="3682" w:type="dxa"/>
          </w:tcPr>
          <w:p w14:paraId="3D155EDF" w14:textId="77777777" w:rsidR="00462070" w:rsidRDefault="00462070">
            <w:pPr>
              <w:pStyle w:val="ConsPlusNormal"/>
            </w:pPr>
            <w:r>
              <w:t>Серия и номер бланка разрешения - начало диапазона</w:t>
            </w:r>
          </w:p>
        </w:tc>
        <w:tc>
          <w:tcPr>
            <w:tcW w:w="1757" w:type="dxa"/>
          </w:tcPr>
          <w:p w14:paraId="77E5775C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СерНомРазрНач</w:t>
            </w:r>
            <w:proofErr w:type="spellEnd"/>
          </w:p>
        </w:tc>
        <w:tc>
          <w:tcPr>
            <w:tcW w:w="1200" w:type="dxa"/>
          </w:tcPr>
          <w:p w14:paraId="39210945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36D77DB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=15)</w:t>
            </w:r>
          </w:p>
        </w:tc>
        <w:tc>
          <w:tcPr>
            <w:tcW w:w="1191" w:type="dxa"/>
          </w:tcPr>
          <w:p w14:paraId="599BD397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A112930" w14:textId="77777777" w:rsidR="00462070" w:rsidRDefault="00462070">
            <w:pPr>
              <w:pStyle w:val="ConsPlusNormal"/>
            </w:pPr>
          </w:p>
        </w:tc>
      </w:tr>
      <w:tr w:rsidR="00462070" w14:paraId="406AE927" w14:textId="77777777">
        <w:tc>
          <w:tcPr>
            <w:tcW w:w="3682" w:type="dxa"/>
          </w:tcPr>
          <w:p w14:paraId="5477C8B2" w14:textId="77777777" w:rsidR="00462070" w:rsidRDefault="00462070">
            <w:pPr>
              <w:pStyle w:val="ConsPlusNormal"/>
            </w:pPr>
            <w:r>
              <w:t>Серия и номер бланка разрешения - конец диапазона</w:t>
            </w:r>
          </w:p>
        </w:tc>
        <w:tc>
          <w:tcPr>
            <w:tcW w:w="1757" w:type="dxa"/>
          </w:tcPr>
          <w:p w14:paraId="125B485B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СерНомРазрКон</w:t>
            </w:r>
            <w:proofErr w:type="spellEnd"/>
          </w:p>
        </w:tc>
        <w:tc>
          <w:tcPr>
            <w:tcW w:w="1200" w:type="dxa"/>
          </w:tcPr>
          <w:p w14:paraId="52F38FEB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64E50170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=15)</w:t>
            </w:r>
          </w:p>
        </w:tc>
        <w:tc>
          <w:tcPr>
            <w:tcW w:w="1191" w:type="dxa"/>
          </w:tcPr>
          <w:p w14:paraId="40750213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63DD6B51" w14:textId="77777777" w:rsidR="00462070" w:rsidRDefault="00462070">
            <w:pPr>
              <w:pStyle w:val="ConsPlusNormal"/>
            </w:pPr>
          </w:p>
        </w:tc>
      </w:tr>
      <w:tr w:rsidR="00462070" w14:paraId="4927106B" w14:textId="77777777">
        <w:tc>
          <w:tcPr>
            <w:tcW w:w="3682" w:type="dxa"/>
          </w:tcPr>
          <w:p w14:paraId="607F5821" w14:textId="77777777" w:rsidR="00462070" w:rsidRDefault="00462070">
            <w:pPr>
              <w:pStyle w:val="ConsPlusNormal"/>
            </w:pPr>
            <w:r>
              <w:t>Дата выдачи бланков разрешений</w:t>
            </w:r>
          </w:p>
        </w:tc>
        <w:tc>
          <w:tcPr>
            <w:tcW w:w="1757" w:type="dxa"/>
          </w:tcPr>
          <w:p w14:paraId="1064D776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ДатаВыдБланк</w:t>
            </w:r>
            <w:proofErr w:type="spellEnd"/>
          </w:p>
        </w:tc>
        <w:tc>
          <w:tcPr>
            <w:tcW w:w="1200" w:type="dxa"/>
          </w:tcPr>
          <w:p w14:paraId="07AA8BCF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34C231AF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18F8C3DE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1A7EE575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113569C3" w14:textId="77777777" w:rsidR="00462070" w:rsidRDefault="00462070">
            <w:pPr>
              <w:pStyle w:val="ConsPlusNormal"/>
            </w:pPr>
            <w:r>
              <w:t>Дата в формате ДД.ММ.ГГГГ</w:t>
            </w:r>
          </w:p>
        </w:tc>
      </w:tr>
      <w:tr w:rsidR="00462070" w14:paraId="650E5511" w14:textId="77777777">
        <w:tc>
          <w:tcPr>
            <w:tcW w:w="3682" w:type="dxa"/>
          </w:tcPr>
          <w:p w14:paraId="7AADA3A5" w14:textId="77777777" w:rsidR="00462070" w:rsidRDefault="00462070">
            <w:pPr>
              <w:pStyle w:val="ConsPlusNormal"/>
            </w:pPr>
            <w:r>
              <w:t>Фамилия, имя, отчество (при наличии) индивидуального предпринимателя</w:t>
            </w:r>
          </w:p>
        </w:tc>
        <w:tc>
          <w:tcPr>
            <w:tcW w:w="1757" w:type="dxa"/>
          </w:tcPr>
          <w:p w14:paraId="726BFBC8" w14:textId="77777777" w:rsidR="00462070" w:rsidRDefault="0046207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00" w:type="dxa"/>
          </w:tcPr>
          <w:p w14:paraId="33A717D3" w14:textId="77777777" w:rsidR="00462070" w:rsidRDefault="0046207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0" w:type="dxa"/>
          </w:tcPr>
          <w:p w14:paraId="2C49D059" w14:textId="77777777" w:rsidR="00462070" w:rsidRDefault="00462070">
            <w:pPr>
              <w:pStyle w:val="ConsPlusNormal"/>
            </w:pPr>
          </w:p>
        </w:tc>
        <w:tc>
          <w:tcPr>
            <w:tcW w:w="1191" w:type="dxa"/>
          </w:tcPr>
          <w:p w14:paraId="26CA9FE1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46644165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0F2DA48C" w14:textId="77777777" w:rsidR="00462070" w:rsidRDefault="00462070">
            <w:pPr>
              <w:pStyle w:val="ConsPlusNormal"/>
            </w:pPr>
            <w:r>
              <w:t xml:space="preserve">Состав элемента представлен в </w:t>
            </w:r>
            <w:hyperlink w:anchor="P1363">
              <w:r>
                <w:rPr>
                  <w:color w:val="0000FF"/>
                </w:rPr>
                <w:t>таблице 4.17</w:t>
              </w:r>
            </w:hyperlink>
          </w:p>
        </w:tc>
      </w:tr>
    </w:tbl>
    <w:p w14:paraId="71E24E94" w14:textId="77777777" w:rsidR="00462070" w:rsidRDefault="00462070">
      <w:pPr>
        <w:pStyle w:val="ConsPlusNormal"/>
        <w:jc w:val="both"/>
      </w:pPr>
    </w:p>
    <w:p w14:paraId="11ED8911" w14:textId="77777777" w:rsidR="00462070" w:rsidRDefault="00462070">
      <w:pPr>
        <w:pStyle w:val="ConsPlusNormal"/>
        <w:jc w:val="right"/>
      </w:pPr>
      <w:r>
        <w:t>Таблица 4.16</w:t>
      </w:r>
    </w:p>
    <w:p w14:paraId="60B00A0B" w14:textId="77777777" w:rsidR="00462070" w:rsidRDefault="00462070">
      <w:pPr>
        <w:pStyle w:val="ConsPlusNormal"/>
        <w:jc w:val="both"/>
      </w:pPr>
    </w:p>
    <w:p w14:paraId="5C7E4307" w14:textId="77777777" w:rsidR="00462070" w:rsidRDefault="00462070">
      <w:pPr>
        <w:pStyle w:val="ConsPlusNormal"/>
        <w:jc w:val="center"/>
      </w:pPr>
      <w:bookmarkStart w:id="65" w:name="P1339"/>
      <w:bookmarkEnd w:id="65"/>
      <w:r>
        <w:t>Сведения о документе, удостоверяющем личность (</w:t>
      </w:r>
      <w:proofErr w:type="spellStart"/>
      <w:r>
        <w:t>УдЛичнФЛТип</w:t>
      </w:r>
      <w:proofErr w:type="spellEnd"/>
      <w:r>
        <w:t>)</w:t>
      </w:r>
    </w:p>
    <w:p w14:paraId="72DE471F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5C124472" w14:textId="77777777">
        <w:tc>
          <w:tcPr>
            <w:tcW w:w="3682" w:type="dxa"/>
          </w:tcPr>
          <w:p w14:paraId="545B5976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4F83DE9B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10FFB8E1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3D6437AD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48B8BA91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71DA3AE5" w14:textId="77777777" w:rsidR="00462070" w:rsidRDefault="00462070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462070" w14:paraId="7176F5A7" w14:textId="77777777">
        <w:tc>
          <w:tcPr>
            <w:tcW w:w="3682" w:type="dxa"/>
          </w:tcPr>
          <w:p w14:paraId="43D8C0ED" w14:textId="77777777" w:rsidR="00462070" w:rsidRDefault="00462070">
            <w:pPr>
              <w:pStyle w:val="ConsPlusNormal"/>
            </w:pPr>
            <w:r>
              <w:t>Код вида документа, удостоверяющего личность</w:t>
            </w:r>
          </w:p>
        </w:tc>
        <w:tc>
          <w:tcPr>
            <w:tcW w:w="1757" w:type="dxa"/>
          </w:tcPr>
          <w:p w14:paraId="6D6E1312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КодВидДок</w:t>
            </w:r>
            <w:proofErr w:type="spellEnd"/>
          </w:p>
        </w:tc>
        <w:tc>
          <w:tcPr>
            <w:tcW w:w="1200" w:type="dxa"/>
          </w:tcPr>
          <w:p w14:paraId="32DE849D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D92443E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=2)</w:t>
            </w:r>
          </w:p>
        </w:tc>
        <w:tc>
          <w:tcPr>
            <w:tcW w:w="1191" w:type="dxa"/>
          </w:tcPr>
          <w:p w14:paraId="0F50C3C3" w14:textId="77777777" w:rsidR="00462070" w:rsidRDefault="00462070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4535" w:type="dxa"/>
          </w:tcPr>
          <w:p w14:paraId="2872BD06" w14:textId="77777777" w:rsidR="00462070" w:rsidRDefault="00462070">
            <w:pPr>
              <w:pStyle w:val="ConsPlusNormal"/>
            </w:pPr>
            <w:r>
              <w:t>Типовой элемент &lt;</w:t>
            </w:r>
            <w:proofErr w:type="spellStart"/>
            <w:r>
              <w:t>СПДУЛТип</w:t>
            </w:r>
            <w:proofErr w:type="spellEnd"/>
            <w:r>
              <w:t>&gt;.</w:t>
            </w:r>
          </w:p>
          <w:p w14:paraId="54CA56F6" w14:textId="77777777" w:rsidR="00462070" w:rsidRDefault="00462070">
            <w:pPr>
              <w:pStyle w:val="ConsPlusNormal"/>
            </w:pPr>
            <w:r>
              <w:t xml:space="preserve">Принимает значение в соответствии с </w:t>
            </w:r>
            <w:hyperlink w:anchor="P531">
              <w:r>
                <w:rPr>
                  <w:color w:val="0000FF"/>
                </w:rPr>
                <w:t>приложением N 3</w:t>
              </w:r>
            </w:hyperlink>
            <w:r>
              <w:t xml:space="preserve"> к Порядку заполнения</w:t>
            </w:r>
          </w:p>
        </w:tc>
      </w:tr>
      <w:tr w:rsidR="00462070" w14:paraId="3EDC987F" w14:textId="77777777">
        <w:tc>
          <w:tcPr>
            <w:tcW w:w="3682" w:type="dxa"/>
          </w:tcPr>
          <w:p w14:paraId="7BBB0325" w14:textId="77777777" w:rsidR="00462070" w:rsidRDefault="00462070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1757" w:type="dxa"/>
          </w:tcPr>
          <w:p w14:paraId="5074AFD5" w14:textId="77777777" w:rsidR="00462070" w:rsidRDefault="00462070">
            <w:pPr>
              <w:pStyle w:val="ConsPlusNormal"/>
              <w:jc w:val="center"/>
            </w:pPr>
            <w:proofErr w:type="spellStart"/>
            <w:r>
              <w:t>СерНомДок</w:t>
            </w:r>
            <w:proofErr w:type="spellEnd"/>
          </w:p>
        </w:tc>
        <w:tc>
          <w:tcPr>
            <w:tcW w:w="1200" w:type="dxa"/>
          </w:tcPr>
          <w:p w14:paraId="278A4EEE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0002BE0E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1-25)</w:t>
            </w:r>
          </w:p>
        </w:tc>
        <w:tc>
          <w:tcPr>
            <w:tcW w:w="1191" w:type="dxa"/>
          </w:tcPr>
          <w:p w14:paraId="0441DE68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</w:tcPr>
          <w:p w14:paraId="6DFDDB8D" w14:textId="77777777" w:rsidR="00462070" w:rsidRDefault="00462070">
            <w:pPr>
              <w:pStyle w:val="ConsPlusNormal"/>
            </w:pPr>
          </w:p>
        </w:tc>
      </w:tr>
    </w:tbl>
    <w:p w14:paraId="2FD30CA4" w14:textId="77777777" w:rsidR="00462070" w:rsidRDefault="00462070">
      <w:pPr>
        <w:pStyle w:val="ConsPlusNormal"/>
        <w:jc w:val="both"/>
      </w:pPr>
    </w:p>
    <w:p w14:paraId="4E98B483" w14:textId="77777777" w:rsidR="00462070" w:rsidRDefault="00462070">
      <w:pPr>
        <w:pStyle w:val="ConsPlusNormal"/>
        <w:jc w:val="right"/>
      </w:pPr>
      <w:r>
        <w:t>Таблица 4.17</w:t>
      </w:r>
    </w:p>
    <w:p w14:paraId="5351E3A0" w14:textId="77777777" w:rsidR="00462070" w:rsidRDefault="00462070">
      <w:pPr>
        <w:pStyle w:val="ConsPlusNormal"/>
        <w:jc w:val="both"/>
      </w:pPr>
    </w:p>
    <w:p w14:paraId="07964965" w14:textId="77777777" w:rsidR="00462070" w:rsidRDefault="00462070">
      <w:pPr>
        <w:pStyle w:val="ConsPlusNormal"/>
        <w:jc w:val="center"/>
      </w:pPr>
      <w:bookmarkStart w:id="66" w:name="P1363"/>
      <w:bookmarkEnd w:id="66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14:paraId="2B8A5A1F" w14:textId="77777777" w:rsidR="00462070" w:rsidRDefault="00462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1757"/>
        <w:gridCol w:w="1200"/>
        <w:gridCol w:w="1210"/>
        <w:gridCol w:w="1191"/>
        <w:gridCol w:w="4535"/>
      </w:tblGrid>
      <w:tr w:rsidR="00462070" w14:paraId="06035F54" w14:textId="77777777">
        <w:tc>
          <w:tcPr>
            <w:tcW w:w="3682" w:type="dxa"/>
          </w:tcPr>
          <w:p w14:paraId="75B0141A" w14:textId="77777777" w:rsidR="00462070" w:rsidRDefault="00462070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57" w:type="dxa"/>
          </w:tcPr>
          <w:p w14:paraId="7F00162A" w14:textId="77777777" w:rsidR="00462070" w:rsidRDefault="00462070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00" w:type="dxa"/>
          </w:tcPr>
          <w:p w14:paraId="415F38AD" w14:textId="77777777" w:rsidR="00462070" w:rsidRDefault="00462070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0" w:type="dxa"/>
          </w:tcPr>
          <w:p w14:paraId="7D0E2294" w14:textId="77777777" w:rsidR="00462070" w:rsidRDefault="00462070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</w:tcPr>
          <w:p w14:paraId="225190E3" w14:textId="77777777" w:rsidR="00462070" w:rsidRDefault="00462070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535" w:type="dxa"/>
          </w:tcPr>
          <w:p w14:paraId="2E301787" w14:textId="77777777" w:rsidR="00462070" w:rsidRDefault="00462070">
            <w:pPr>
              <w:pStyle w:val="ConsPlusNormal"/>
            </w:pPr>
            <w:r>
              <w:t>Дополнительная информация</w:t>
            </w:r>
          </w:p>
        </w:tc>
      </w:tr>
      <w:tr w:rsidR="00462070" w14:paraId="3E36D0F1" w14:textId="77777777">
        <w:tc>
          <w:tcPr>
            <w:tcW w:w="3682" w:type="dxa"/>
          </w:tcPr>
          <w:p w14:paraId="4A6CBF5B" w14:textId="77777777" w:rsidR="00462070" w:rsidRDefault="00462070">
            <w:pPr>
              <w:pStyle w:val="ConsPlusNormal"/>
            </w:pPr>
            <w:r>
              <w:t>Фамилия</w:t>
            </w:r>
          </w:p>
        </w:tc>
        <w:tc>
          <w:tcPr>
            <w:tcW w:w="1757" w:type="dxa"/>
          </w:tcPr>
          <w:p w14:paraId="48F5D57B" w14:textId="77777777" w:rsidR="00462070" w:rsidRDefault="0046207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00" w:type="dxa"/>
          </w:tcPr>
          <w:p w14:paraId="1A0BBE35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F8CA7A8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6208BEE8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0490B32F" w14:textId="77777777" w:rsidR="00462070" w:rsidRDefault="00462070">
            <w:pPr>
              <w:pStyle w:val="ConsPlusNormal"/>
            </w:pPr>
          </w:p>
        </w:tc>
      </w:tr>
      <w:tr w:rsidR="00462070" w14:paraId="48339149" w14:textId="77777777">
        <w:tc>
          <w:tcPr>
            <w:tcW w:w="3682" w:type="dxa"/>
          </w:tcPr>
          <w:p w14:paraId="57FA703C" w14:textId="77777777" w:rsidR="00462070" w:rsidRDefault="00462070">
            <w:pPr>
              <w:pStyle w:val="ConsPlusNormal"/>
            </w:pPr>
            <w:r>
              <w:t>Имя</w:t>
            </w:r>
          </w:p>
        </w:tc>
        <w:tc>
          <w:tcPr>
            <w:tcW w:w="1757" w:type="dxa"/>
          </w:tcPr>
          <w:p w14:paraId="3DB0A0F6" w14:textId="77777777" w:rsidR="00462070" w:rsidRDefault="0046207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200" w:type="dxa"/>
          </w:tcPr>
          <w:p w14:paraId="3C1BDE2D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142731E7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3EB21E52" w14:textId="77777777" w:rsidR="00462070" w:rsidRDefault="0046207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535" w:type="dxa"/>
          </w:tcPr>
          <w:p w14:paraId="5241FA7E" w14:textId="77777777" w:rsidR="00462070" w:rsidRDefault="00462070">
            <w:pPr>
              <w:pStyle w:val="ConsPlusNormal"/>
            </w:pPr>
          </w:p>
        </w:tc>
      </w:tr>
      <w:tr w:rsidR="00462070" w14:paraId="0DA00642" w14:textId="77777777">
        <w:tc>
          <w:tcPr>
            <w:tcW w:w="3682" w:type="dxa"/>
          </w:tcPr>
          <w:p w14:paraId="7D596B5E" w14:textId="77777777" w:rsidR="00462070" w:rsidRDefault="00462070">
            <w:pPr>
              <w:pStyle w:val="ConsPlusNormal"/>
            </w:pPr>
            <w:r>
              <w:t>Отчество</w:t>
            </w:r>
          </w:p>
        </w:tc>
        <w:tc>
          <w:tcPr>
            <w:tcW w:w="1757" w:type="dxa"/>
          </w:tcPr>
          <w:p w14:paraId="6A78EAC9" w14:textId="77777777" w:rsidR="00462070" w:rsidRDefault="00462070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200" w:type="dxa"/>
          </w:tcPr>
          <w:p w14:paraId="3BD401C1" w14:textId="77777777" w:rsidR="00462070" w:rsidRDefault="0046207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0" w:type="dxa"/>
          </w:tcPr>
          <w:p w14:paraId="4F540FB2" w14:textId="77777777" w:rsidR="00462070" w:rsidRDefault="00462070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66EAFD8C" w14:textId="77777777" w:rsidR="00462070" w:rsidRDefault="0046207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4535" w:type="dxa"/>
          </w:tcPr>
          <w:p w14:paraId="600DD48D" w14:textId="77777777" w:rsidR="00462070" w:rsidRDefault="00462070">
            <w:pPr>
              <w:pStyle w:val="ConsPlusNormal"/>
            </w:pPr>
          </w:p>
        </w:tc>
      </w:tr>
    </w:tbl>
    <w:p w14:paraId="4F1CCE12" w14:textId="77777777" w:rsidR="00462070" w:rsidRDefault="00462070">
      <w:pPr>
        <w:pStyle w:val="ConsPlusNormal"/>
        <w:jc w:val="both"/>
      </w:pPr>
    </w:p>
    <w:p w14:paraId="1F1A55F1" w14:textId="77777777" w:rsidR="00462070" w:rsidRDefault="00462070">
      <w:pPr>
        <w:pStyle w:val="ConsPlusNormal"/>
        <w:jc w:val="both"/>
      </w:pPr>
    </w:p>
    <w:p w14:paraId="505FCA61" w14:textId="77777777" w:rsidR="00462070" w:rsidRDefault="004620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207478" w14:textId="77777777" w:rsidR="007B70B1" w:rsidRDefault="007B70B1"/>
    <w:sectPr w:rsidR="007B70B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70"/>
    <w:rsid w:val="00167ABE"/>
    <w:rsid w:val="00462070"/>
    <w:rsid w:val="007B70B1"/>
    <w:rsid w:val="00B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3FF6"/>
  <w15:chartTrackingRefBased/>
  <w15:docId w15:val="{4078709A-6AAB-407F-B078-F4F4BBC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20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20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20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0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0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56&amp;dst=413" TargetMode="External"/><Relationship Id="rId13" Type="http://schemas.openxmlformats.org/officeDocument/2006/relationships/hyperlink" Target="https://login.consultant.ru/link/?req=doc&amp;base=LAW&amp;n=218293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890&amp;dst=424" TargetMode="External"/><Relationship Id="rId7" Type="http://schemas.openxmlformats.org/officeDocument/2006/relationships/hyperlink" Target="https://login.consultant.ru/link/?req=doc&amp;base=LAW&amp;n=461634&amp;dst=42" TargetMode="External"/><Relationship Id="rId12" Type="http://schemas.openxmlformats.org/officeDocument/2006/relationships/hyperlink" Target="https://login.consultant.ru/link/?req=doc&amp;base=LAW&amp;n=156326" TargetMode="External"/><Relationship Id="rId17" Type="http://schemas.openxmlformats.org/officeDocument/2006/relationships/hyperlink" Target="https://login.consultant.ru/link/?req=doc&amp;base=LAW&amp;n=466838&amp;dst=6338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472" TargetMode="External"/><Relationship Id="rId20" Type="http://schemas.openxmlformats.org/officeDocument/2006/relationships/hyperlink" Target="https://login.consultant.ru/link/?req=doc&amp;base=LAW&amp;n=49496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634&amp;dst=97" TargetMode="External"/><Relationship Id="rId11" Type="http://schemas.openxmlformats.org/officeDocument/2006/relationships/hyperlink" Target="https://login.consultant.ru/link/?req=doc&amp;base=LAW&amp;n=482529&amp;dst=100386" TargetMode="External"/><Relationship Id="rId24" Type="http://schemas.openxmlformats.org/officeDocument/2006/relationships/hyperlink" Target="https://login.consultant.ru/link/?req=doc&amp;base=LAW&amp;n=466890&amp;dst=427" TargetMode="External"/><Relationship Id="rId5" Type="http://schemas.openxmlformats.org/officeDocument/2006/relationships/hyperlink" Target="https://login.consultant.ru/link/?req=doc&amp;base=LAW&amp;n=491424&amp;dst=5109" TargetMode="Externa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yperlink" Target="https://login.consultant.ru/link/?req=doc&amp;base=LAW&amp;n=466890&amp;dst=4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056&amp;dst=23504" TargetMode="External"/><Relationship Id="rId19" Type="http://schemas.openxmlformats.org/officeDocument/2006/relationships/hyperlink" Target="https://login.consultant.ru/link/?req=doc&amp;base=LAW&amp;n=466890&amp;dst=50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2056&amp;dst=23502" TargetMode="External"/><Relationship Id="rId14" Type="http://schemas.openxmlformats.org/officeDocument/2006/relationships/hyperlink" Target="https://login.consultant.ru/link/?req=doc&amp;base=LAW&amp;n=409579&amp;dst=100007" TargetMode="External"/><Relationship Id="rId22" Type="http://schemas.openxmlformats.org/officeDocument/2006/relationships/hyperlink" Target="https://login.consultant.ru/link/?req=doc&amp;base=LAW&amp;n=466890&amp;dst=426" TargetMode="External"/><Relationship Id="rId27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10232</Words>
  <Characters>58326</Characters>
  <Application>Microsoft Office Word</Application>
  <DocSecurity>0</DocSecurity>
  <Lines>486</Lines>
  <Paragraphs>136</Paragraphs>
  <ScaleCrop>false</ScaleCrop>
  <Company/>
  <LinksUpToDate>false</LinksUpToDate>
  <CharactersWithSpaces>68422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1</cp:revision>
  <cp:lastPrinted>2025-01-09T08:25:00Z</cp:lastPrinted>
  <dcterms:created xsi:type="dcterms:W3CDTF">2025-01-09T08:21:00Z</dcterms:created>
  <dcterms:modified xsi:type="dcterms:W3CDTF">2025-01-09T08:26:00Z</dcterms:modified>
</cp:coreProperties>
</file>