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C4" w:rsidRDefault="00697E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7EC4" w:rsidRDefault="00697EC4">
      <w:pPr>
        <w:pStyle w:val="ConsPlusNormal"/>
        <w:jc w:val="both"/>
        <w:outlineLvl w:val="0"/>
      </w:pPr>
    </w:p>
    <w:p w:rsidR="00697EC4" w:rsidRDefault="00697EC4">
      <w:pPr>
        <w:pStyle w:val="ConsPlusTitle"/>
        <w:jc w:val="center"/>
        <w:outlineLvl w:val="0"/>
      </w:pPr>
      <w:r>
        <w:t>АДМИНИСТРАЦИЯ КРАСНОЯРСКОГО КРАЯ</w:t>
      </w:r>
    </w:p>
    <w:p w:rsidR="00697EC4" w:rsidRDefault="00697EC4">
      <w:pPr>
        <w:pStyle w:val="ConsPlusTitle"/>
        <w:jc w:val="center"/>
      </w:pPr>
    </w:p>
    <w:p w:rsidR="00697EC4" w:rsidRDefault="00697EC4">
      <w:pPr>
        <w:pStyle w:val="ConsPlusTitle"/>
        <w:jc w:val="center"/>
      </w:pPr>
      <w:r>
        <w:t>ПОСТАНОВЛЕНИЕ</w:t>
      </w:r>
    </w:p>
    <w:p w:rsidR="00697EC4" w:rsidRDefault="00697EC4">
      <w:pPr>
        <w:pStyle w:val="ConsPlusTitle"/>
        <w:jc w:val="center"/>
      </w:pPr>
      <w:r>
        <w:t>от 6 апреля 2000 г. N 254-П</w:t>
      </w:r>
    </w:p>
    <w:p w:rsidR="00697EC4" w:rsidRDefault="00697EC4">
      <w:pPr>
        <w:pStyle w:val="ConsPlusTitle"/>
        <w:jc w:val="center"/>
      </w:pPr>
    </w:p>
    <w:p w:rsidR="00697EC4" w:rsidRDefault="00697EC4">
      <w:pPr>
        <w:pStyle w:val="ConsPlusTitle"/>
        <w:jc w:val="center"/>
      </w:pPr>
      <w:r>
        <w:t>О РЕДКИХ И НАХОДЯЩИХСЯ ПОД УГРОЗОЙ ИСЧЕЗНОВЕНИЯ</w:t>
      </w:r>
    </w:p>
    <w:p w:rsidR="00697EC4" w:rsidRDefault="00697EC4">
      <w:pPr>
        <w:pStyle w:val="ConsPlusTitle"/>
        <w:jc w:val="center"/>
      </w:pPr>
      <w:r>
        <w:t>ВИДАХ ДИКИХ ЖИВОТНЫХ</w:t>
      </w:r>
    </w:p>
    <w:p w:rsidR="00697EC4" w:rsidRDefault="00697E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7E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7EC4" w:rsidRDefault="00697E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7EC4" w:rsidRDefault="00697EC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697EC4" w:rsidRDefault="00697E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28.03.2012 </w:t>
            </w:r>
            <w:hyperlink r:id="rId6" w:history="1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23.10.2020 </w:t>
            </w:r>
            <w:hyperlink r:id="rId7" w:history="1">
              <w:r>
                <w:rPr>
                  <w:color w:val="0000FF"/>
                </w:rPr>
                <w:t>N 750-п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7EC4" w:rsidRDefault="00697EC4">
      <w:pPr>
        <w:pStyle w:val="ConsPlusNormal"/>
        <w:jc w:val="both"/>
      </w:pPr>
    </w:p>
    <w:p w:rsidR="00697EC4" w:rsidRDefault="00697EC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ведения Красной книги Красноярского края, утвержденным Постановлением администрации края от 09.12.96 N 742-п "О Красной книге Красноярского края", постановляю:</w:t>
      </w:r>
    </w:p>
    <w:p w:rsidR="00697EC4" w:rsidRDefault="00697EC4">
      <w:pPr>
        <w:pStyle w:val="ConsPlusNormal"/>
        <w:spacing w:before="220"/>
        <w:ind w:firstLine="540"/>
        <w:jc w:val="both"/>
      </w:pPr>
      <w:r>
        <w:t xml:space="preserve">1. Занести в Красную книгу Красноярского края редкие и находящиеся под угрозой исчезновения виды диких животных согласно </w:t>
      </w:r>
      <w:hyperlink w:anchor="P33" w:history="1">
        <w:r>
          <w:rPr>
            <w:color w:val="0000FF"/>
          </w:rPr>
          <w:t>Перечню</w:t>
        </w:r>
      </w:hyperlink>
      <w:r>
        <w:t xml:space="preserve"> редких и находящихся под угрозой исчезновения видов диких животных (приложение N 1).</w:t>
      </w:r>
    </w:p>
    <w:p w:rsidR="00697EC4" w:rsidRDefault="00697EC4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28.03.2012 N 130-п)</w:t>
      </w:r>
    </w:p>
    <w:p w:rsidR="00697EC4" w:rsidRDefault="00697EC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14" w:history="1">
        <w:r>
          <w:rPr>
            <w:color w:val="0000FF"/>
          </w:rPr>
          <w:t>Приложение</w:t>
        </w:r>
      </w:hyperlink>
      <w:r>
        <w:t xml:space="preserve"> к Красной книге Красноярского края (приложение 2).</w:t>
      </w:r>
    </w:p>
    <w:p w:rsidR="00697EC4" w:rsidRDefault="00697EC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28.03.2012 N 130-п)</w:t>
      </w:r>
    </w:p>
    <w:p w:rsidR="00697EC4" w:rsidRDefault="00697EC4">
      <w:pPr>
        <w:pStyle w:val="ConsPlusNormal"/>
        <w:spacing w:before="220"/>
        <w:ind w:firstLine="540"/>
        <w:jc w:val="both"/>
      </w:pPr>
      <w:r>
        <w:t xml:space="preserve">3. Исключить из Красной книги Красноярского края виды диких животных согласно </w:t>
      </w:r>
      <w:hyperlink w:anchor="P885" w:history="1">
        <w:r>
          <w:rPr>
            <w:color w:val="0000FF"/>
          </w:rPr>
          <w:t>Перечню</w:t>
        </w:r>
      </w:hyperlink>
      <w:r>
        <w:t xml:space="preserve"> видов диких животных, исключенных из Красной книги Красноярского края (приложение N 3).</w:t>
      </w:r>
    </w:p>
    <w:p w:rsidR="00697EC4" w:rsidRDefault="00697EC4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28.03.2012 N 130-п)</w:t>
      </w:r>
    </w:p>
    <w:p w:rsidR="00697EC4" w:rsidRDefault="00697EC4">
      <w:pPr>
        <w:pStyle w:val="ConsPlusNormal"/>
        <w:spacing w:before="220"/>
        <w:ind w:firstLine="540"/>
        <w:jc w:val="both"/>
      </w:pPr>
      <w:r>
        <w:t>4. Постановление вступает в силу со дня опубликования в газете "Красноярский рабочий".</w:t>
      </w:r>
    </w:p>
    <w:p w:rsidR="00697EC4" w:rsidRDefault="00697EC4">
      <w:pPr>
        <w:pStyle w:val="ConsPlusNormal"/>
        <w:jc w:val="both"/>
      </w:pPr>
    </w:p>
    <w:p w:rsidR="00697EC4" w:rsidRDefault="00697EC4">
      <w:pPr>
        <w:pStyle w:val="ConsPlusNormal"/>
        <w:jc w:val="right"/>
      </w:pPr>
      <w:r>
        <w:t>Губернатор края</w:t>
      </w:r>
    </w:p>
    <w:p w:rsidR="00697EC4" w:rsidRDefault="00697EC4">
      <w:pPr>
        <w:pStyle w:val="ConsPlusNormal"/>
        <w:jc w:val="right"/>
      </w:pPr>
      <w:r>
        <w:t>А.И.ЛЕБЕДЬ</w:t>
      </w:r>
    </w:p>
    <w:p w:rsidR="00697EC4" w:rsidRDefault="00697EC4">
      <w:pPr>
        <w:pStyle w:val="ConsPlusNormal"/>
        <w:jc w:val="both"/>
      </w:pPr>
    </w:p>
    <w:p w:rsidR="00697EC4" w:rsidRDefault="00697EC4">
      <w:pPr>
        <w:pStyle w:val="ConsPlusNormal"/>
        <w:jc w:val="both"/>
      </w:pPr>
    </w:p>
    <w:p w:rsidR="00697EC4" w:rsidRDefault="00697EC4">
      <w:pPr>
        <w:pStyle w:val="ConsPlusNormal"/>
        <w:jc w:val="both"/>
      </w:pPr>
    </w:p>
    <w:p w:rsidR="00697EC4" w:rsidRDefault="00697EC4">
      <w:pPr>
        <w:pStyle w:val="ConsPlusNormal"/>
        <w:jc w:val="both"/>
      </w:pPr>
    </w:p>
    <w:p w:rsidR="00697EC4" w:rsidRDefault="00697EC4">
      <w:pPr>
        <w:pStyle w:val="ConsPlusNormal"/>
        <w:jc w:val="both"/>
      </w:pPr>
    </w:p>
    <w:p w:rsidR="00697EC4" w:rsidRDefault="00697EC4">
      <w:pPr>
        <w:pStyle w:val="ConsPlusNormal"/>
        <w:jc w:val="right"/>
        <w:outlineLvl w:val="0"/>
      </w:pPr>
      <w:r>
        <w:t>Приложение 1</w:t>
      </w:r>
    </w:p>
    <w:p w:rsidR="00697EC4" w:rsidRDefault="00697EC4">
      <w:pPr>
        <w:pStyle w:val="ConsPlusNormal"/>
        <w:jc w:val="right"/>
      </w:pPr>
      <w:r>
        <w:t>к Постановлению</w:t>
      </w:r>
    </w:p>
    <w:p w:rsidR="00697EC4" w:rsidRDefault="00697EC4">
      <w:pPr>
        <w:pStyle w:val="ConsPlusNormal"/>
        <w:jc w:val="right"/>
      </w:pPr>
      <w:r>
        <w:t>администрации края</w:t>
      </w:r>
    </w:p>
    <w:p w:rsidR="00697EC4" w:rsidRDefault="00697EC4">
      <w:pPr>
        <w:pStyle w:val="ConsPlusNormal"/>
        <w:jc w:val="right"/>
      </w:pPr>
      <w:r>
        <w:t>от 6 апреля 2000 г. N 254-П</w:t>
      </w:r>
    </w:p>
    <w:p w:rsidR="00697EC4" w:rsidRDefault="00697EC4">
      <w:pPr>
        <w:pStyle w:val="ConsPlusNormal"/>
        <w:jc w:val="both"/>
      </w:pPr>
    </w:p>
    <w:p w:rsidR="00697EC4" w:rsidRDefault="00697EC4">
      <w:pPr>
        <w:pStyle w:val="ConsPlusTitle"/>
        <w:jc w:val="center"/>
      </w:pPr>
      <w:bookmarkStart w:id="0" w:name="P33"/>
      <w:bookmarkEnd w:id="0"/>
      <w:r>
        <w:t>ПЕРЕЧЕНЬ</w:t>
      </w:r>
    </w:p>
    <w:p w:rsidR="00697EC4" w:rsidRDefault="00697EC4">
      <w:pPr>
        <w:pStyle w:val="ConsPlusTitle"/>
        <w:jc w:val="center"/>
      </w:pPr>
      <w:r>
        <w:t>РЕДКИХ И НАХОДЯЩИХСЯ ПОД УГРОЗОЙ ИСЧЕЗНОВЕНИЯ</w:t>
      </w:r>
    </w:p>
    <w:p w:rsidR="00697EC4" w:rsidRDefault="00697EC4">
      <w:pPr>
        <w:pStyle w:val="ConsPlusTitle"/>
        <w:jc w:val="center"/>
      </w:pPr>
      <w:r>
        <w:t>ВИДОВ ДИКИХ ЖИВОТНЫХ</w:t>
      </w:r>
    </w:p>
    <w:p w:rsidR="00697EC4" w:rsidRDefault="00697E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7E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7EC4" w:rsidRDefault="00697E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7EC4" w:rsidRDefault="00697EC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697EC4" w:rsidRDefault="00697E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28.03.2012 </w:t>
            </w:r>
            <w:hyperlink r:id="rId12" w:history="1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23.10.2020 </w:t>
            </w:r>
            <w:hyperlink r:id="rId13" w:history="1">
              <w:r>
                <w:rPr>
                  <w:color w:val="0000FF"/>
                </w:rPr>
                <w:t>N 750-п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7EC4" w:rsidRDefault="00697E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669"/>
        <w:gridCol w:w="1361"/>
        <w:gridCol w:w="1191"/>
      </w:tblGrid>
      <w:tr w:rsidR="00697EC4">
        <w:tc>
          <w:tcPr>
            <w:tcW w:w="825" w:type="dxa"/>
            <w:vMerge w:val="restart"/>
          </w:tcPr>
          <w:p w:rsidR="00697EC4" w:rsidRDefault="00697EC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69" w:type="dxa"/>
            <w:vMerge w:val="restart"/>
          </w:tcPr>
          <w:p w:rsidR="00697EC4" w:rsidRDefault="00697EC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552" w:type="dxa"/>
            <w:gridSpan w:val="2"/>
          </w:tcPr>
          <w:p w:rsidR="00697EC4" w:rsidRDefault="00697EC4">
            <w:pPr>
              <w:pStyle w:val="ConsPlusNormal"/>
              <w:jc w:val="center"/>
            </w:pPr>
            <w:r>
              <w:t xml:space="preserve">Категория редкости </w:t>
            </w:r>
            <w:hyperlink w:anchor="P6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7EC4">
        <w:tc>
          <w:tcPr>
            <w:tcW w:w="825" w:type="dxa"/>
            <w:vMerge/>
          </w:tcPr>
          <w:p w:rsidR="00697EC4" w:rsidRDefault="00697EC4"/>
        </w:tc>
        <w:tc>
          <w:tcPr>
            <w:tcW w:w="5669" w:type="dxa"/>
            <w:vMerge/>
          </w:tcPr>
          <w:p w:rsidR="00697EC4" w:rsidRDefault="00697EC4"/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2000 год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2011 год</w:t>
            </w:r>
          </w:p>
        </w:tc>
      </w:tr>
      <w:tr w:rsidR="00697EC4">
        <w:tc>
          <w:tcPr>
            <w:tcW w:w="9046" w:type="dxa"/>
            <w:gridSpan w:val="4"/>
          </w:tcPr>
          <w:p w:rsidR="00697EC4" w:rsidRDefault="00697EC4">
            <w:pPr>
              <w:pStyle w:val="ConsPlusNormal"/>
              <w:jc w:val="center"/>
              <w:outlineLvl w:val="1"/>
            </w:pPr>
            <w:r>
              <w:t>Класс Брюхоногие - Gastropoda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Деформированный пирулофузус - Pyrulofusus deformis (Reeve)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9046" w:type="dxa"/>
            <w:gridSpan w:val="4"/>
          </w:tcPr>
          <w:p w:rsidR="00697EC4" w:rsidRDefault="00697EC4">
            <w:pPr>
              <w:pStyle w:val="ConsPlusNormal"/>
              <w:jc w:val="center"/>
              <w:outlineLvl w:val="1"/>
            </w:pPr>
            <w:r>
              <w:t>Класс Насекомые - Insecta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Антаксия</w:t>
            </w:r>
            <w:r w:rsidRPr="00697EC4">
              <w:rPr>
                <w:lang w:val="en-US"/>
              </w:rPr>
              <w:t xml:space="preserve"> </w:t>
            </w:r>
            <w:r>
              <w:t>сетчатая</w:t>
            </w:r>
            <w:r w:rsidRPr="00697EC4">
              <w:rPr>
                <w:lang w:val="en-US"/>
              </w:rPr>
              <w:t xml:space="preserve"> - Anthaxia reticulata (Motsch.)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2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Огнецветка алая - Pyrochroa coccinea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3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Огнецветка гребнеусая - Schizotus pectinicornis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4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Армянский</w:t>
            </w:r>
            <w:r w:rsidRPr="00697EC4">
              <w:rPr>
                <w:lang w:val="en-US"/>
              </w:rPr>
              <w:t xml:space="preserve"> </w:t>
            </w:r>
            <w:r>
              <w:t>шмель</w:t>
            </w:r>
            <w:r w:rsidRPr="00697EC4">
              <w:rPr>
                <w:lang w:val="en-US"/>
              </w:rPr>
              <w:t xml:space="preserve"> - Bombus armeniacus Radoszk.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4 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5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Степной</w:t>
            </w:r>
            <w:r w:rsidRPr="00697EC4">
              <w:rPr>
                <w:lang w:val="en-US"/>
              </w:rPr>
              <w:t xml:space="preserve"> </w:t>
            </w:r>
            <w:r>
              <w:t>шмель</w:t>
            </w:r>
            <w:r w:rsidRPr="00697EC4">
              <w:rPr>
                <w:lang w:val="en-US"/>
              </w:rPr>
              <w:t xml:space="preserve"> - Bombus fragrans (Pall.)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5 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6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Пчела-плотник - Xylocopa valga Gerst.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7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Сколия</w:t>
            </w:r>
            <w:r w:rsidRPr="00697EC4">
              <w:rPr>
                <w:lang w:val="en-US"/>
              </w:rPr>
              <w:t xml:space="preserve"> </w:t>
            </w:r>
            <w:r>
              <w:t>степная</w:t>
            </w:r>
            <w:r w:rsidRPr="00697EC4">
              <w:rPr>
                <w:lang w:val="en-US"/>
              </w:rPr>
              <w:t xml:space="preserve"> - Scolia hirta (Schrenk)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8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Аскалаф</w:t>
            </w:r>
            <w:r w:rsidRPr="00697EC4">
              <w:rPr>
                <w:lang w:val="en-US"/>
              </w:rPr>
              <w:t xml:space="preserve"> </w:t>
            </w:r>
            <w:r>
              <w:t>сибирский</w:t>
            </w:r>
            <w:r w:rsidRPr="00697EC4">
              <w:rPr>
                <w:lang w:val="en-US"/>
              </w:rPr>
              <w:t xml:space="preserve"> - Libelloides sibiricus (Eversm.)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9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Павлиний глаз малый ночной - Eudia pavonia L.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10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Лента орденская голубая - Catocala fraxini L.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11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Махаон - Papilio machaon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12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Обыкновенный аполлон - Parnassius apollo (L.)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12 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13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Парусник Эверсманна - Driopa eversmanni (Menetr.)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14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Парусник</w:t>
            </w:r>
            <w:r w:rsidRPr="00697EC4">
              <w:rPr>
                <w:lang w:val="en-US"/>
              </w:rPr>
              <w:t xml:space="preserve"> </w:t>
            </w:r>
            <w:r>
              <w:t>феб</w:t>
            </w:r>
            <w:r w:rsidRPr="00697EC4">
              <w:rPr>
                <w:lang w:val="en-US"/>
              </w:rPr>
              <w:t xml:space="preserve"> - Parnassius phoebus (Fabr.)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15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Чернушка Флетчера - Erebia fletcheri (Elwes)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16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Сенница Геро - Coenonympha hero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17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Хвостатка Фривальдского - Ahlbergia frivaldszkyi (Kind. et Led.)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18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Голубянка</w:t>
            </w:r>
            <w:r w:rsidRPr="00697EC4">
              <w:rPr>
                <w:lang w:val="en-US"/>
              </w:rPr>
              <w:t xml:space="preserve"> </w:t>
            </w:r>
            <w:r>
              <w:t>Киана</w:t>
            </w:r>
            <w:r w:rsidRPr="00697EC4">
              <w:rPr>
                <w:lang w:val="en-US"/>
              </w:rPr>
              <w:t xml:space="preserve"> - Plebejidea cyane (Eversm.)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9046" w:type="dxa"/>
            <w:gridSpan w:val="4"/>
          </w:tcPr>
          <w:p w:rsidR="00697EC4" w:rsidRDefault="00697EC4">
            <w:pPr>
              <w:pStyle w:val="ConsPlusNormal"/>
              <w:jc w:val="center"/>
              <w:outlineLvl w:val="1"/>
            </w:pPr>
            <w:r>
              <w:t>Класс Костные рыбы - Osteichthyes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Валек - Prosopium cylindraceum (Pennant).</w:t>
            </w:r>
          </w:p>
          <w:p w:rsidR="00697EC4" w:rsidRDefault="00697EC4">
            <w:pPr>
              <w:pStyle w:val="ConsPlusNormal"/>
            </w:pPr>
            <w:r>
              <w:t>Южная субпопуляция - р. Туба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Стерлядь - Acipenser ruthenus L.</w:t>
            </w:r>
          </w:p>
          <w:p w:rsidR="00697EC4" w:rsidRDefault="00697EC4">
            <w:pPr>
              <w:pStyle w:val="ConsPlusNormal"/>
            </w:pPr>
            <w:r>
              <w:t>Ангарская популяция - р. Тасеева.</w:t>
            </w:r>
          </w:p>
          <w:p w:rsidR="00697EC4" w:rsidRDefault="00697EC4">
            <w:pPr>
              <w:pStyle w:val="ConsPlusNormal"/>
            </w:pPr>
            <w:r>
              <w:t>Обская популяция - р. Чулым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3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Сибирский осетр - Acipenser baerii Brandt.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3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4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Тупорылый ленок - Brachymystax tumensis Mori (популяции бассейна реки Обь)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1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4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5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Острорылый ленок - Brachymystax lenok (Pall.) (популяции русла реки Ангара)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5 введен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6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Обыкновенный таймень - Hucho taimen (Pall.) (популяции бассейна реки Ангара)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1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6 введен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c>
          <w:tcPr>
            <w:tcW w:w="9046" w:type="dxa"/>
            <w:gridSpan w:val="4"/>
          </w:tcPr>
          <w:p w:rsidR="00697EC4" w:rsidRDefault="00697EC4">
            <w:pPr>
              <w:pStyle w:val="ConsPlusNormal"/>
              <w:jc w:val="center"/>
              <w:outlineLvl w:val="1"/>
            </w:pPr>
            <w:r>
              <w:t>Класс Земноводные - Amphibia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Обыкновенный тритон - Triturus vulgaris L.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2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Озерная лягушка - Rana ridibunda</w:t>
            </w:r>
          </w:p>
          <w:p w:rsidR="00697EC4" w:rsidRDefault="00697EC4">
            <w:pPr>
              <w:pStyle w:val="ConsPlusNormal"/>
            </w:pPr>
            <w:r>
              <w:t>Pall.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3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Сибирская</w:t>
            </w:r>
            <w:r w:rsidRPr="00697EC4">
              <w:rPr>
                <w:lang w:val="en-US"/>
              </w:rPr>
              <w:t xml:space="preserve"> </w:t>
            </w:r>
            <w:r>
              <w:t>лягушка</w:t>
            </w:r>
            <w:r w:rsidRPr="00697EC4">
              <w:rPr>
                <w:lang w:val="en-US"/>
              </w:rPr>
              <w:t xml:space="preserve"> - Rana amurensis Boulender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9046" w:type="dxa"/>
            <w:gridSpan w:val="4"/>
          </w:tcPr>
          <w:p w:rsidR="00697EC4" w:rsidRDefault="00697EC4">
            <w:pPr>
              <w:pStyle w:val="ConsPlusNormal"/>
              <w:jc w:val="center"/>
              <w:outlineLvl w:val="1"/>
            </w:pPr>
            <w:r>
              <w:t>Класс Пресмыкающиеся - Reptilia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Узорчатый</w:t>
            </w:r>
            <w:r w:rsidRPr="00697EC4">
              <w:rPr>
                <w:lang w:val="en-US"/>
              </w:rPr>
              <w:t xml:space="preserve"> </w:t>
            </w:r>
            <w:r>
              <w:t>полоз</w:t>
            </w:r>
            <w:r w:rsidRPr="00697EC4">
              <w:rPr>
                <w:lang w:val="en-US"/>
              </w:rPr>
              <w:t xml:space="preserve"> - Elaphe dione Pall.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9046" w:type="dxa"/>
            <w:gridSpan w:val="4"/>
          </w:tcPr>
          <w:p w:rsidR="00697EC4" w:rsidRDefault="00697EC4">
            <w:pPr>
              <w:pStyle w:val="ConsPlusNormal"/>
              <w:jc w:val="center"/>
              <w:outlineLvl w:val="1"/>
            </w:pPr>
            <w:r>
              <w:t>Класс Птицы - Aves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Белоклювая гагара - Gavia adamsil (Gray)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2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Малая</w:t>
            </w:r>
            <w:r w:rsidRPr="00697EC4">
              <w:rPr>
                <w:lang w:val="en-US"/>
              </w:rPr>
              <w:t xml:space="preserve"> </w:t>
            </w:r>
            <w:r>
              <w:t>поганка</w:t>
            </w:r>
            <w:r w:rsidRPr="00697EC4">
              <w:rPr>
                <w:lang w:val="en-US"/>
              </w:rPr>
              <w:t xml:space="preserve"> - Podiceps ruficollis (Pall.)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3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Черношейная поганка - Podiceps nigricollis Brehm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4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Красношейная поганка - Podiceps auritus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5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Большая</w:t>
            </w:r>
            <w:r w:rsidRPr="00697EC4">
              <w:rPr>
                <w:lang w:val="en-US"/>
              </w:rPr>
              <w:t xml:space="preserve"> </w:t>
            </w:r>
            <w:r>
              <w:t>выпь</w:t>
            </w:r>
            <w:r w:rsidRPr="00697EC4">
              <w:rPr>
                <w:lang w:val="en-US"/>
              </w:rPr>
              <w:t xml:space="preserve"> - Botaurus stellaris</w:t>
            </w:r>
          </w:p>
          <w:p w:rsidR="00697EC4" w:rsidRPr="00697EC4" w:rsidRDefault="00697EC4">
            <w:pPr>
              <w:pStyle w:val="ConsPlusNormal"/>
              <w:rPr>
                <w:lang w:val="en-US"/>
              </w:rPr>
            </w:pPr>
            <w:r w:rsidRPr="00697EC4">
              <w:rPr>
                <w:lang w:val="en-US"/>
              </w:rPr>
              <w:t>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6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Колпица - Platalea leucorodia L.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7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7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Черный аист - Ciconia nigra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8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Розовый</w:t>
            </w:r>
            <w:r w:rsidRPr="00697EC4">
              <w:rPr>
                <w:lang w:val="en-US"/>
              </w:rPr>
              <w:t xml:space="preserve"> </w:t>
            </w:r>
            <w:r>
              <w:t>фламинго</w:t>
            </w:r>
            <w:r w:rsidRPr="00697EC4">
              <w:rPr>
                <w:lang w:val="en-US"/>
              </w:rPr>
              <w:t xml:space="preserve"> - Phoenicopterus roseus Pall.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7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8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9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Тихоокеанская</w:t>
            </w:r>
            <w:r w:rsidRPr="00697EC4">
              <w:rPr>
                <w:lang w:val="en-US"/>
              </w:rPr>
              <w:t xml:space="preserve"> </w:t>
            </w:r>
            <w:r>
              <w:t>черная</w:t>
            </w:r>
            <w:r w:rsidRPr="00697EC4">
              <w:rPr>
                <w:lang w:val="en-US"/>
              </w:rPr>
              <w:t xml:space="preserve"> </w:t>
            </w:r>
            <w:r>
              <w:t>казарка</w:t>
            </w:r>
            <w:r w:rsidRPr="00697EC4">
              <w:rPr>
                <w:lang w:val="en-US"/>
              </w:rPr>
              <w:t xml:space="preserve"> - Branta bernicla nigricans </w:t>
            </w:r>
            <w:r w:rsidRPr="00697EC4">
              <w:rPr>
                <w:lang w:val="en-US"/>
              </w:rPr>
              <w:lastRenderedPageBreak/>
              <w:t xml:space="preserve">(Law.) </w:t>
            </w:r>
            <w:r>
              <w:t>(азиатская популяция)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10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Краснозобая казарка - Branta ruficollis (Pall.)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10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11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Серый</w:t>
            </w:r>
            <w:r w:rsidRPr="00697EC4">
              <w:rPr>
                <w:lang w:val="en-US"/>
              </w:rPr>
              <w:t xml:space="preserve"> </w:t>
            </w:r>
            <w:r>
              <w:t>гусь</w:t>
            </w:r>
            <w:r w:rsidRPr="00697EC4">
              <w:rPr>
                <w:lang w:val="en-US"/>
              </w:rPr>
              <w:t xml:space="preserve"> - Anser anser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12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Пискулька - Anser erythropus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</w:tr>
      <w:tr w:rsidR="00697EC4">
        <w:tc>
          <w:tcPr>
            <w:tcW w:w="825" w:type="dxa"/>
            <w:vMerge w:val="restart"/>
          </w:tcPr>
          <w:p w:rsidR="00697EC4" w:rsidRDefault="00697EC4">
            <w:pPr>
              <w:pStyle w:val="ConsPlusNormal"/>
            </w:pPr>
            <w:r>
              <w:t>13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Западный тундровый гуменник - Anser fabalis rossicus But.</w:t>
            </w:r>
          </w:p>
          <w:p w:rsidR="00697EC4" w:rsidRDefault="00697EC4">
            <w:pPr>
              <w:pStyle w:val="ConsPlusNormal"/>
            </w:pPr>
            <w:r>
              <w:t>Тувино-минусинская субпопуляция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</w:tr>
      <w:tr w:rsidR="00697EC4">
        <w:tc>
          <w:tcPr>
            <w:tcW w:w="825" w:type="dxa"/>
            <w:vMerge/>
          </w:tcPr>
          <w:p w:rsidR="00697EC4" w:rsidRDefault="00697EC4"/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Красноярско-канская субпопуляция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14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Сибирский таежный гуменник - Anser fabalis middendorffii Sev.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14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15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Горный</w:t>
            </w:r>
            <w:r w:rsidRPr="00697EC4">
              <w:rPr>
                <w:lang w:val="en-US"/>
              </w:rPr>
              <w:t xml:space="preserve"> </w:t>
            </w:r>
            <w:r>
              <w:t>гусь</w:t>
            </w:r>
            <w:r w:rsidRPr="00697EC4">
              <w:rPr>
                <w:lang w:val="en-US"/>
              </w:rPr>
              <w:t xml:space="preserve"> - Anser indicus (Lath.)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15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16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Сухонос - Anser cygnoides (L.)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7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16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c>
          <w:tcPr>
            <w:tcW w:w="825" w:type="dxa"/>
            <w:vMerge w:val="restart"/>
          </w:tcPr>
          <w:p w:rsidR="00697EC4" w:rsidRDefault="00697EC4">
            <w:pPr>
              <w:pStyle w:val="ConsPlusNormal"/>
            </w:pPr>
            <w:r>
              <w:t>17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Лебедь-кликун - Cygnus cygnus (L.) Саяно-минусинская субпопуляция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  <w:vMerge/>
          </w:tcPr>
          <w:p w:rsidR="00697EC4" w:rsidRDefault="00697EC4"/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Ангарская субпопуляция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  <w:vMerge/>
          </w:tcPr>
          <w:p w:rsidR="00697EC4" w:rsidRDefault="00697EC4"/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Обь-енисейская субпопуляция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  <w:vMerge/>
          </w:tcPr>
          <w:p w:rsidR="00697EC4" w:rsidRDefault="00697EC4"/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Енисейско-тазовская субпопуляция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  <w:vMerge/>
          </w:tcPr>
          <w:p w:rsidR="00697EC4" w:rsidRDefault="00697EC4"/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Эвенкийская субпопуляция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18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Малый лебедь - Cygnus bewickii Yarr.</w:t>
            </w:r>
          </w:p>
          <w:p w:rsidR="00697EC4" w:rsidRDefault="00697EC4">
            <w:pPr>
              <w:pStyle w:val="ConsPlusNormal"/>
            </w:pPr>
            <w:r>
              <w:t>Гыданская и Таймырская субпопуляции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5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19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Пеганка - Tadorna tadorna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20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Клоктун - Anas formosa Georgi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21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Касатка - Anas falcata Georgi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22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Скопа - Pandion haliaetus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23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Хохлатый осоед - Pernis ptilorhyncus (Temm.)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24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Степной</w:t>
            </w:r>
            <w:r w:rsidRPr="00697EC4">
              <w:rPr>
                <w:lang w:val="en-US"/>
              </w:rPr>
              <w:t xml:space="preserve"> </w:t>
            </w:r>
            <w:r>
              <w:t>лунь</w:t>
            </w:r>
            <w:r w:rsidRPr="00697EC4">
              <w:rPr>
                <w:lang w:val="en-US"/>
              </w:rPr>
              <w:t xml:space="preserve"> - Circus macrourus (Gmel.)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25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Луговой лунь - Circus pygargus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26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Орел</w:t>
            </w:r>
            <w:r w:rsidRPr="00697EC4">
              <w:rPr>
                <w:lang w:val="en-US"/>
              </w:rPr>
              <w:t>-</w:t>
            </w:r>
            <w:r>
              <w:t>карлик</w:t>
            </w:r>
            <w:r w:rsidRPr="00697EC4">
              <w:rPr>
                <w:lang w:val="en-US"/>
              </w:rPr>
              <w:t xml:space="preserve"> - Hieraaetus pennatus (Gm.)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Степной</w:t>
            </w:r>
            <w:r w:rsidRPr="00697EC4">
              <w:rPr>
                <w:lang w:val="en-US"/>
              </w:rPr>
              <w:t xml:space="preserve"> </w:t>
            </w:r>
            <w:r>
              <w:t>орел</w:t>
            </w:r>
            <w:r w:rsidRPr="00697EC4">
              <w:rPr>
                <w:lang w:val="en-US"/>
              </w:rPr>
              <w:t xml:space="preserve"> - Aquila nipalensis Hodgs.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27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28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Большой подорлик - Aquila clanga Pall.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29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Орел-могильник - Aquila heliaca Sav.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29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30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Беркут - Aquila chrysaetos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31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Орлан-белохвост - Haliaeetus albicilla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32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Черный гриф - Aegypius monachus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7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33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Бородач - Gypaetus barbatus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7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34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Кречет - Falco rusticolus L.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  <w:vMerge w:val="restart"/>
          </w:tcPr>
          <w:p w:rsidR="00697EC4" w:rsidRDefault="00697EC4">
            <w:pPr>
              <w:pStyle w:val="ConsPlusNormal"/>
            </w:pPr>
            <w:r>
              <w:t>35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Балобан - Falco cherrug Gray Обыкновенный балобан - Falco cherrug cherrug J.E.Gray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1</w:t>
            </w:r>
          </w:p>
        </w:tc>
      </w:tr>
      <w:tr w:rsidR="00697EC4">
        <w:tc>
          <w:tcPr>
            <w:tcW w:w="825" w:type="dxa"/>
            <w:vMerge/>
          </w:tcPr>
          <w:p w:rsidR="00697EC4" w:rsidRDefault="00697EC4"/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Монгольский</w:t>
            </w:r>
            <w:r w:rsidRPr="00697EC4">
              <w:rPr>
                <w:lang w:val="en-US"/>
              </w:rPr>
              <w:t xml:space="preserve"> </w:t>
            </w:r>
            <w:r>
              <w:t>балобан</w:t>
            </w:r>
            <w:r w:rsidRPr="00697EC4">
              <w:rPr>
                <w:lang w:val="en-US"/>
              </w:rPr>
              <w:t xml:space="preserve"> - Falco cherrug milvipes Jerdon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36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Сапсан - Falco peregrinus Tunst.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37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Кобчик - Falco vespertinus L.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38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Степная пустельга - Falco naumanni Fleisch.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39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Алтайский</w:t>
            </w:r>
            <w:r w:rsidRPr="00697EC4">
              <w:rPr>
                <w:lang w:val="en-US"/>
              </w:rPr>
              <w:t xml:space="preserve"> </w:t>
            </w:r>
            <w:r>
              <w:t>улар</w:t>
            </w:r>
            <w:r w:rsidRPr="00697EC4">
              <w:rPr>
                <w:lang w:val="en-US"/>
              </w:rPr>
              <w:t xml:space="preserve"> - Tetraogallus altaicus (Gebl.)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40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Серый журавль - Grus grus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41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Черный журавль - Grus monacha Temm.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42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Журавль</w:t>
            </w:r>
            <w:r w:rsidRPr="00697EC4">
              <w:rPr>
                <w:lang w:val="en-US"/>
              </w:rPr>
              <w:t>-</w:t>
            </w:r>
            <w:r>
              <w:t>красавка</w:t>
            </w:r>
            <w:r w:rsidRPr="00697EC4">
              <w:rPr>
                <w:lang w:val="en-US"/>
              </w:rPr>
              <w:t xml:space="preserve"> - Anthropoides virgo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5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43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Пастушок - Rallus aquaticus L.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44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Погоныш-крошка - Porzana pusilla (Pall.)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45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Камышница - Gallinula chloropus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46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Дрофа - восточный подвид - Otis tarda dybowskii Tacz.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7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46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47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Морской</w:t>
            </w:r>
            <w:r w:rsidRPr="00697EC4">
              <w:rPr>
                <w:lang w:val="en-US"/>
              </w:rPr>
              <w:t xml:space="preserve"> </w:t>
            </w:r>
            <w:r>
              <w:t>зуек</w:t>
            </w:r>
            <w:r w:rsidRPr="00697EC4">
              <w:rPr>
                <w:lang w:val="en-US"/>
              </w:rPr>
              <w:t xml:space="preserve"> - Charadrius alexandrinus L.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48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Хрустан - Eudromias morinellus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49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Ходулочник - Himantopus himantopus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7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50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Шилоклювка - Recurvirostra avosetta L.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51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Кулик-сорока - материковый подвид - Haematopus ostralegus longipes L.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lastRenderedPageBreak/>
              <w:t xml:space="preserve">(п. 51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52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Сибирский пепельный улит - Heteroscelus brevipes (Vieill.)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53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Песочник-красношейка - Calidris ruficollis (Pall.)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54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Длиннопалый песочник - Calidris subminuta (Midd.)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55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Морской</w:t>
            </w:r>
            <w:r w:rsidRPr="00697EC4">
              <w:rPr>
                <w:lang w:val="en-US"/>
              </w:rPr>
              <w:t xml:space="preserve"> </w:t>
            </w:r>
            <w:r>
              <w:t>песочник</w:t>
            </w:r>
            <w:r w:rsidRPr="00697EC4">
              <w:rPr>
                <w:lang w:val="en-US"/>
              </w:rPr>
              <w:t xml:space="preserve"> - Calidris maritima (Brunn.)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56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Острохвостый песочник - Calidris acuminata (Horsf.)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57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Исландский песочник - Calidris canutus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58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Песчанка - Calidris alba (Pall.)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59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Грязовик - Limicola falcinellus (Pont.)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60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Горный</w:t>
            </w:r>
            <w:r w:rsidRPr="00697EC4">
              <w:rPr>
                <w:lang w:val="en-US"/>
              </w:rPr>
              <w:t xml:space="preserve"> </w:t>
            </w:r>
            <w:r>
              <w:t>дупель</w:t>
            </w:r>
            <w:r w:rsidRPr="00697EC4">
              <w:rPr>
                <w:lang w:val="en-US"/>
              </w:rPr>
              <w:t xml:space="preserve"> - Gallinago solitaria Hodgs.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61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Дупель - Gallinago media (Lath.)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62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Кроншнеп</w:t>
            </w:r>
            <w:r w:rsidRPr="00697EC4">
              <w:rPr>
                <w:lang w:val="en-US"/>
              </w:rPr>
              <w:t>-</w:t>
            </w:r>
            <w:r>
              <w:t>малютка</w:t>
            </w:r>
            <w:r w:rsidRPr="00697EC4">
              <w:rPr>
                <w:lang w:val="en-US"/>
              </w:rPr>
              <w:t xml:space="preserve"> - Numenius minutus Gould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63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Большой кроншнеп - Numenius arquata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64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Дальневосточный кроншнеп - Numenius madagascariensis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65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Большой веретенник - Limosa limosa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66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Азиатский бекасовидный веретенник - Limnodromus semipalmatus (Blyth)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7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67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Черноголовый хохотун - Larus ichthyaetus Pall.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7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68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Малая</w:t>
            </w:r>
            <w:r w:rsidRPr="00697EC4">
              <w:rPr>
                <w:lang w:val="en-US"/>
              </w:rPr>
              <w:t xml:space="preserve"> </w:t>
            </w:r>
            <w:r>
              <w:t>чайка</w:t>
            </w:r>
            <w:r w:rsidRPr="00697EC4">
              <w:rPr>
                <w:lang w:val="en-US"/>
              </w:rPr>
              <w:t xml:space="preserve"> - Larus minutus Pall.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69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Розовая чайка - Rhodostethia rosea (MacGill.)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70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Белая</w:t>
            </w:r>
            <w:r w:rsidRPr="00697EC4">
              <w:rPr>
                <w:lang w:val="en-US"/>
              </w:rPr>
              <w:t xml:space="preserve"> </w:t>
            </w:r>
            <w:r>
              <w:t>чайка</w:t>
            </w:r>
            <w:r w:rsidRPr="00697EC4">
              <w:rPr>
                <w:lang w:val="en-US"/>
              </w:rPr>
              <w:t xml:space="preserve"> - Pagophila eburnea (Phipps)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71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Белокрылая крачка - Chlidonias leucopterus (Temm.)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72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Черная крачка - Chlidonias niger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73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Чеграва - Hydroprogne caspia (Pall.)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7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74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Вяхирь - Columba palumbus L.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75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Филин - Bubo bubo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76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Сплюшка - Otus scops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77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Воробьиный</w:t>
            </w:r>
            <w:r w:rsidRPr="00697EC4">
              <w:rPr>
                <w:lang w:val="en-US"/>
              </w:rPr>
              <w:t xml:space="preserve"> </w:t>
            </w:r>
            <w:r>
              <w:t>сыч</w:t>
            </w:r>
            <w:r w:rsidRPr="00697EC4">
              <w:rPr>
                <w:lang w:val="en-US"/>
              </w:rPr>
              <w:t xml:space="preserve"> - Glaucidium passerinum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78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Иглохвостый</w:t>
            </w:r>
            <w:r w:rsidRPr="00697EC4">
              <w:rPr>
                <w:lang w:val="en-US"/>
              </w:rPr>
              <w:t xml:space="preserve"> </w:t>
            </w:r>
            <w:r>
              <w:t>стриж</w:t>
            </w:r>
            <w:r w:rsidRPr="00697EC4">
              <w:rPr>
                <w:lang w:val="en-US"/>
              </w:rPr>
              <w:t xml:space="preserve"> - Hirundapus caudacutus (Lath.)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79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Обыкновенный зимородок - Alcedo atthis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lastRenderedPageBreak/>
              <w:t>80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Малый жаворонок - Calandrella cinerea (Gmel.)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81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Серый сорокопут - Lanius excubitor L.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82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Альпийская</w:t>
            </w:r>
            <w:r w:rsidRPr="00697EC4">
              <w:rPr>
                <w:lang w:val="en-US"/>
              </w:rPr>
              <w:t xml:space="preserve"> </w:t>
            </w:r>
            <w:r>
              <w:t>завирушка</w:t>
            </w:r>
            <w:r w:rsidRPr="00697EC4">
              <w:rPr>
                <w:lang w:val="en-US"/>
              </w:rPr>
              <w:t xml:space="preserve"> - Prunella collaris (Scop.)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83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Черногорлая завирушка - Prunella atrogularis (Br.)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84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Сибирская пестрогрудка - Bradypterus tacsanowskius (Swinh.)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85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Сибирская горихвостка - Phoenicurus auroreus (Pall.)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86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Краснобрюхая горихвостка - Phoenicurus erythrogaster (Gйld.)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87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Усатая синица - Panurus biarmicus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88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Ремез - Remiz pendulinus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89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Полярная южная овсянка - Emberiza pallasi pallasi Cabanis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90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Дубровник - Emberiza aureola Pall.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90 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91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Овсянка</w:t>
            </w:r>
            <w:r w:rsidRPr="00697EC4">
              <w:rPr>
                <w:lang w:val="en-US"/>
              </w:rPr>
              <w:t>-</w:t>
            </w:r>
            <w:r>
              <w:t>ремез</w:t>
            </w:r>
            <w:r w:rsidRPr="00697EC4">
              <w:rPr>
                <w:lang w:val="en-US"/>
              </w:rPr>
              <w:t xml:space="preserve"> - Emberiza rustica Pall.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91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c>
          <w:tcPr>
            <w:tcW w:w="9046" w:type="dxa"/>
            <w:gridSpan w:val="4"/>
          </w:tcPr>
          <w:p w:rsidR="00697EC4" w:rsidRDefault="00697EC4">
            <w:pPr>
              <w:pStyle w:val="ConsPlusNormal"/>
              <w:jc w:val="center"/>
              <w:outlineLvl w:val="1"/>
            </w:pPr>
            <w:r>
              <w:t>Класс Млекопитающие - Mammalia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Ночница длиннохвостая - Myotis frater G. Allen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2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Ночница Иконникова - Myotis ikonnikovi Ognev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3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Ночница восточная - Myotis petax Hollister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4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Ночница прудовая - Myotis dasycneme Boie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5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Вечерница</w:t>
            </w:r>
            <w:r w:rsidRPr="00697EC4">
              <w:rPr>
                <w:lang w:val="en-US"/>
              </w:rPr>
              <w:t xml:space="preserve"> </w:t>
            </w:r>
            <w:r>
              <w:t>рыжая</w:t>
            </w:r>
            <w:r w:rsidRPr="00697EC4">
              <w:rPr>
                <w:lang w:val="en-US"/>
              </w:rPr>
              <w:t xml:space="preserve"> - Nyctalus noctula Schreb.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6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Кожанок северный - Eptesicus nilssonii Keyserlinget Blasius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7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Кожан</w:t>
            </w:r>
            <w:r w:rsidRPr="00697EC4">
              <w:rPr>
                <w:lang w:val="en-US"/>
              </w:rPr>
              <w:t xml:space="preserve"> </w:t>
            </w:r>
            <w:r>
              <w:t>двухцветный</w:t>
            </w:r>
            <w:r w:rsidRPr="00697EC4">
              <w:rPr>
                <w:lang w:val="en-US"/>
              </w:rPr>
              <w:t xml:space="preserve"> - Vespertilio murinus L.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8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Трубконос</w:t>
            </w:r>
            <w:r w:rsidRPr="00697EC4">
              <w:rPr>
                <w:lang w:val="en-US"/>
              </w:rPr>
              <w:t xml:space="preserve"> </w:t>
            </w:r>
            <w:r>
              <w:t>большой</w:t>
            </w:r>
            <w:r w:rsidRPr="00697EC4">
              <w:rPr>
                <w:lang w:val="en-US"/>
              </w:rPr>
              <w:t xml:space="preserve"> - Murina hilgendorfi (Peters)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9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Красный волк - Cuon alpinus Pall.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0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9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10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Белый</w:t>
            </w:r>
            <w:r w:rsidRPr="00697EC4">
              <w:rPr>
                <w:lang w:val="en-US"/>
              </w:rPr>
              <w:t xml:space="preserve"> </w:t>
            </w:r>
            <w:r>
              <w:t>медведь</w:t>
            </w:r>
            <w:r w:rsidRPr="00697EC4">
              <w:rPr>
                <w:lang w:val="en-US"/>
              </w:rPr>
              <w:t xml:space="preserve"> - Ursus maritimus Phipps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11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Манул - Otocolobus manul Pall.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11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12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Снежный барс (ирбис) - Panthera uncia Schreb.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13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Мышовка</w:t>
            </w:r>
            <w:r w:rsidRPr="00697EC4">
              <w:rPr>
                <w:lang w:val="en-US"/>
              </w:rPr>
              <w:t xml:space="preserve"> </w:t>
            </w:r>
            <w:r>
              <w:t>степная</w:t>
            </w:r>
            <w:r w:rsidRPr="00697EC4">
              <w:rPr>
                <w:lang w:val="en-US"/>
              </w:rPr>
              <w:t xml:space="preserve"> - Sicista subtilis Pall.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14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Полевка тувинская - Alticola tuvinicus Ognev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15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Морж (лаптевский подвид) - Odobenus rosmarus laptevi Tchapski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16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Морж (атлантический подвид) - Odobenus rosmarus rosmarus L.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17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Нарвал</w:t>
            </w:r>
            <w:r w:rsidRPr="00697EC4">
              <w:rPr>
                <w:lang w:val="en-US"/>
              </w:rPr>
              <w:t xml:space="preserve"> (</w:t>
            </w:r>
            <w:r>
              <w:t>единорог</w:t>
            </w:r>
            <w:r w:rsidRPr="00697EC4">
              <w:rPr>
                <w:lang w:val="en-US"/>
              </w:rPr>
              <w:t>) - Monodon monoceros L.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17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18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Северный финвал (сельдяной кит) - Balanoptera physalus physalus (L.)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19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Олень благородный, марал - Cervus elaphus sibiricus Sev.</w:t>
            </w:r>
          </w:p>
          <w:p w:rsidR="00697EC4" w:rsidRDefault="00697EC4">
            <w:pPr>
              <w:pStyle w:val="ConsPlusNormal"/>
            </w:pPr>
            <w:r>
              <w:t>Аргинская субпопуляция (Боготольский и Ачинский районы)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1</w:t>
            </w:r>
          </w:p>
        </w:tc>
      </w:tr>
      <w:tr w:rsidR="00697EC4">
        <w:tc>
          <w:tcPr>
            <w:tcW w:w="825" w:type="dxa"/>
            <w:vMerge w:val="restart"/>
          </w:tcPr>
          <w:p w:rsidR="00697EC4" w:rsidRDefault="00697EC4">
            <w:pPr>
              <w:pStyle w:val="ConsPlusNormal"/>
            </w:pPr>
            <w:r>
              <w:t>20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Косуля сибирская - Capreolus pygargus Pall.</w:t>
            </w:r>
          </w:p>
          <w:p w:rsidR="00697EC4" w:rsidRDefault="00697EC4">
            <w:pPr>
              <w:pStyle w:val="ConsPlusNormal"/>
            </w:pPr>
            <w:r>
              <w:t>Бузимо-кантатско-кемская субпопуляция (Сухобузимский, Емельяновский и левобережные части Казачинского и Большемуртинского районов)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</w:tr>
      <w:tr w:rsidR="00697EC4">
        <w:tc>
          <w:tcPr>
            <w:tcW w:w="825" w:type="dxa"/>
            <w:vMerge/>
          </w:tcPr>
          <w:p w:rsidR="00697EC4" w:rsidRDefault="00697EC4"/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Улуйско-боготольско-ачинская субпопуляция (Тюхтетский, Боготольский, Большеулуйский и Ачинский районы)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21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Северный олень - сибирский лесной подвид - Rangifer tarandus valentinae Fler. (алтае-саянская и ангарская популяции)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21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c>
          <w:tcPr>
            <w:tcW w:w="825" w:type="dxa"/>
            <w:vMerge w:val="restart"/>
          </w:tcPr>
          <w:p w:rsidR="00697EC4" w:rsidRDefault="00697EC4">
            <w:pPr>
              <w:pStyle w:val="ConsPlusNormal"/>
            </w:pPr>
            <w:r>
              <w:t>22</w:t>
            </w:r>
          </w:p>
        </w:tc>
        <w:tc>
          <w:tcPr>
            <w:tcW w:w="5669" w:type="dxa"/>
          </w:tcPr>
          <w:p w:rsidR="00697EC4" w:rsidRPr="00697EC4" w:rsidRDefault="00697EC4">
            <w:pPr>
              <w:pStyle w:val="ConsPlusNormal"/>
              <w:rPr>
                <w:lang w:val="en-US"/>
              </w:rPr>
            </w:pPr>
            <w:r>
              <w:t>Лось</w:t>
            </w:r>
            <w:r w:rsidRPr="00697EC4">
              <w:rPr>
                <w:lang w:val="en-US"/>
              </w:rPr>
              <w:t xml:space="preserve"> - Alces alces pfizenmayeri Zukow.</w:t>
            </w:r>
          </w:p>
          <w:p w:rsidR="00697EC4" w:rsidRDefault="00697EC4">
            <w:pPr>
              <w:pStyle w:val="ConsPlusNormal"/>
            </w:pPr>
            <w:r>
              <w:t>Ужуро-кузнецко-ачинская субпопуляция (Ужурский, Назаровский, Ачинский, Шарыповский и Боготольский районы)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825" w:type="dxa"/>
            <w:vMerge/>
          </w:tcPr>
          <w:p w:rsidR="00697EC4" w:rsidRDefault="00697EC4"/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Солгонская субпопуляция (Ужурский, Назаровский и левобережная часть Балахтинского района)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23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Сибирский горный козел - Capra sibirica Pall.</w:t>
            </w:r>
          </w:p>
          <w:p w:rsidR="00697EC4" w:rsidRDefault="00697EC4">
            <w:pPr>
              <w:pStyle w:val="ConsPlusNormal"/>
            </w:pPr>
            <w:r>
              <w:t>(восточно-саянская популяция)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0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23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c>
          <w:tcPr>
            <w:tcW w:w="825" w:type="dxa"/>
          </w:tcPr>
          <w:p w:rsidR="00697EC4" w:rsidRDefault="00697EC4">
            <w:pPr>
              <w:pStyle w:val="ConsPlusNormal"/>
            </w:pPr>
            <w:r>
              <w:t>24</w:t>
            </w:r>
          </w:p>
        </w:tc>
        <w:tc>
          <w:tcPr>
            <w:tcW w:w="5669" w:type="dxa"/>
          </w:tcPr>
          <w:p w:rsidR="00697EC4" w:rsidRDefault="00697EC4">
            <w:pPr>
              <w:pStyle w:val="ConsPlusNormal"/>
            </w:pPr>
            <w:r>
              <w:t>Архар - Ovis ammon L.</w:t>
            </w:r>
          </w:p>
        </w:tc>
        <w:tc>
          <w:tcPr>
            <w:tcW w:w="1361" w:type="dxa"/>
          </w:tcPr>
          <w:p w:rsidR="00697EC4" w:rsidRDefault="00697E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97EC4" w:rsidRDefault="00697EC4">
            <w:pPr>
              <w:pStyle w:val="ConsPlusNormal"/>
              <w:jc w:val="center"/>
            </w:pPr>
            <w:r>
              <w:t>0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25</w:t>
            </w:r>
          </w:p>
        </w:tc>
        <w:tc>
          <w:tcPr>
            <w:tcW w:w="5669" w:type="dxa"/>
            <w:tcBorders>
              <w:bottom w:val="nil"/>
            </w:tcBorders>
          </w:tcPr>
          <w:p w:rsidR="00697EC4" w:rsidRDefault="00697EC4">
            <w:pPr>
              <w:pStyle w:val="ConsPlusNormal"/>
            </w:pPr>
            <w:r>
              <w:t>Снежный баран путоранский подвид - Ovis nivicola borealis Sev.</w:t>
            </w:r>
          </w:p>
        </w:tc>
        <w:tc>
          <w:tcPr>
            <w:tcW w:w="136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25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</w:tbl>
    <w:p w:rsidR="00697EC4" w:rsidRDefault="00697EC4">
      <w:pPr>
        <w:pStyle w:val="ConsPlusNormal"/>
        <w:jc w:val="both"/>
      </w:pPr>
    </w:p>
    <w:p w:rsidR="00697EC4" w:rsidRDefault="00697EC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97EC4" w:rsidRDefault="00697EC4">
      <w:pPr>
        <w:pStyle w:val="ConsPlusNormal"/>
        <w:spacing w:before="220"/>
        <w:ind w:firstLine="540"/>
        <w:jc w:val="both"/>
      </w:pPr>
      <w:bookmarkStart w:id="1" w:name="P695"/>
      <w:bookmarkEnd w:id="1"/>
      <w:r>
        <w:t>&lt;*&gt; Категории редкости:</w:t>
      </w:r>
    </w:p>
    <w:p w:rsidR="00697EC4" w:rsidRDefault="00697EC4">
      <w:pPr>
        <w:pStyle w:val="ConsPlusNormal"/>
        <w:spacing w:before="220"/>
        <w:ind w:firstLine="540"/>
        <w:jc w:val="both"/>
      </w:pPr>
      <w:r>
        <w:t>0 - вероятно исчезнувшие. Таксоны и популяции, известные ранее на территории Красноярского края, но нахождение которых в природе не подтверждено (для беспозвоночных животных - в последние 100 лет; для позвоночных животных, растений и грибов - в последние 50 лет);</w:t>
      </w:r>
    </w:p>
    <w:p w:rsidR="00697EC4" w:rsidRDefault="00697EC4">
      <w:pPr>
        <w:pStyle w:val="ConsPlusNormal"/>
        <w:spacing w:before="220"/>
        <w:ind w:firstLine="540"/>
        <w:jc w:val="both"/>
      </w:pPr>
      <w:r>
        <w:t>1 - находящиеся под угрозой исчезновения. Таксоны и популяции, численность особей которых уменьшилась до критического уровня таким образом, что в ближайшее время они могут исчезнуть;</w:t>
      </w:r>
    </w:p>
    <w:p w:rsidR="00697EC4" w:rsidRDefault="00697EC4">
      <w:pPr>
        <w:pStyle w:val="ConsPlusNormal"/>
        <w:spacing w:before="220"/>
        <w:ind w:firstLine="540"/>
        <w:jc w:val="both"/>
      </w:pPr>
      <w:r>
        <w:t>2 - сокращающиеся в численности. Таксоны и популяции с неуклонно сокращающейся численностью, которые при дальнейшем воздействии факторов, снижающих численность, могут в короткие сроки перейти в первую категорию;</w:t>
      </w:r>
    </w:p>
    <w:p w:rsidR="00697EC4" w:rsidRDefault="00697EC4">
      <w:pPr>
        <w:pStyle w:val="ConsPlusNormal"/>
        <w:spacing w:before="220"/>
        <w:ind w:firstLine="540"/>
        <w:jc w:val="both"/>
      </w:pPr>
      <w:r>
        <w:t>3 - редкие. Таксоны и популяции, которые имеют малую численность и распределены на ограниченной территории (акватории) или спорадически распространены на значительных территориях (акваториях);</w:t>
      </w:r>
    </w:p>
    <w:p w:rsidR="00697EC4" w:rsidRDefault="00697EC4">
      <w:pPr>
        <w:pStyle w:val="ConsPlusNormal"/>
        <w:spacing w:before="220"/>
        <w:ind w:firstLine="540"/>
        <w:jc w:val="both"/>
      </w:pPr>
      <w:r>
        <w:t>4 - неопределенные по статусу. Таксоны и популяции, которые, вероятно, относятся к одной из предыдущих категорий, но достаточных сведений об их состоянии в природе в настоящее время нет, либо они не в полной мере соответствуют критериям всех остальных категорий;</w:t>
      </w:r>
    </w:p>
    <w:p w:rsidR="00697EC4" w:rsidRDefault="00697EC4">
      <w:pPr>
        <w:pStyle w:val="ConsPlusNormal"/>
        <w:spacing w:before="220"/>
        <w:ind w:firstLine="540"/>
        <w:jc w:val="both"/>
      </w:pPr>
      <w:r>
        <w:t>5 - восстанавливаемые и восстанавливающиеся. Таксоны и популяции, численность и распространение которых начали восстанавливаться и приближаются к состоянию, когда в срочных мерах охраны и воспроизводства нуждаться не будут;</w:t>
      </w:r>
    </w:p>
    <w:p w:rsidR="00697EC4" w:rsidRDefault="00697EC4">
      <w:pPr>
        <w:pStyle w:val="ConsPlusNormal"/>
        <w:spacing w:before="220"/>
        <w:ind w:firstLine="540"/>
        <w:jc w:val="both"/>
      </w:pPr>
      <w:r>
        <w:t>6 - редкие расселяющиеся виды. Таксоны и популяции, численность которых на соседних территориях остается низкой. В Красноярском крае появляются в силу изменения условий обитания в границах прежнего ареала;</w:t>
      </w:r>
    </w:p>
    <w:p w:rsidR="00697EC4" w:rsidRDefault="00697EC4">
      <w:pPr>
        <w:pStyle w:val="ConsPlusNormal"/>
        <w:spacing w:before="220"/>
        <w:ind w:firstLine="540"/>
        <w:jc w:val="both"/>
      </w:pPr>
      <w:r>
        <w:t>7 - залетные виды животных, занесенные в Красную книгу Российской Федерации. Редкие виды с невыясненным характером пребывания, но систематически отмечаемые на территории Красноярского края.</w:t>
      </w:r>
    </w:p>
    <w:p w:rsidR="00697EC4" w:rsidRDefault="00697EC4">
      <w:pPr>
        <w:pStyle w:val="ConsPlusNormal"/>
        <w:jc w:val="both"/>
      </w:pPr>
    </w:p>
    <w:p w:rsidR="00697EC4" w:rsidRDefault="00697EC4">
      <w:pPr>
        <w:pStyle w:val="ConsPlusNormal"/>
        <w:jc w:val="both"/>
      </w:pPr>
    </w:p>
    <w:p w:rsidR="00697EC4" w:rsidRDefault="00697EC4">
      <w:pPr>
        <w:pStyle w:val="ConsPlusNormal"/>
        <w:jc w:val="both"/>
      </w:pPr>
    </w:p>
    <w:p w:rsidR="00697EC4" w:rsidRDefault="00697EC4">
      <w:pPr>
        <w:pStyle w:val="ConsPlusNormal"/>
        <w:jc w:val="both"/>
      </w:pPr>
    </w:p>
    <w:p w:rsidR="00697EC4" w:rsidRDefault="00697EC4">
      <w:pPr>
        <w:pStyle w:val="ConsPlusNormal"/>
        <w:jc w:val="both"/>
      </w:pPr>
    </w:p>
    <w:p w:rsidR="00697EC4" w:rsidRDefault="00697EC4">
      <w:pPr>
        <w:pStyle w:val="ConsPlusNormal"/>
        <w:jc w:val="right"/>
        <w:outlineLvl w:val="0"/>
      </w:pPr>
      <w:r>
        <w:t>Приложение 2</w:t>
      </w:r>
    </w:p>
    <w:p w:rsidR="00697EC4" w:rsidRDefault="00697EC4">
      <w:pPr>
        <w:pStyle w:val="ConsPlusNormal"/>
        <w:jc w:val="right"/>
      </w:pPr>
      <w:r>
        <w:t>к Постановлению</w:t>
      </w:r>
    </w:p>
    <w:p w:rsidR="00697EC4" w:rsidRDefault="00697EC4">
      <w:pPr>
        <w:pStyle w:val="ConsPlusNormal"/>
        <w:jc w:val="right"/>
      </w:pPr>
      <w:r>
        <w:t>администрации края</w:t>
      </w:r>
    </w:p>
    <w:p w:rsidR="00697EC4" w:rsidRDefault="00697EC4">
      <w:pPr>
        <w:pStyle w:val="ConsPlusNormal"/>
        <w:jc w:val="right"/>
      </w:pPr>
      <w:r>
        <w:t>от 6 апреля 2000 г. N 254-П</w:t>
      </w:r>
    </w:p>
    <w:p w:rsidR="00697EC4" w:rsidRDefault="00697EC4">
      <w:pPr>
        <w:pStyle w:val="ConsPlusNormal"/>
        <w:jc w:val="both"/>
      </w:pPr>
    </w:p>
    <w:p w:rsidR="00697EC4" w:rsidRDefault="00697EC4">
      <w:pPr>
        <w:pStyle w:val="ConsPlusTitle"/>
        <w:jc w:val="center"/>
      </w:pPr>
      <w:bookmarkStart w:id="2" w:name="P714"/>
      <w:bookmarkEnd w:id="2"/>
      <w:r>
        <w:t>ПРИЛОЖЕНИЕ К КРАСНОЙ КНИГЕ КРАСНОЯРСКОГО КРАЯ</w:t>
      </w:r>
    </w:p>
    <w:p w:rsidR="00697EC4" w:rsidRDefault="00697E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7E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7EC4" w:rsidRDefault="00697E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7EC4" w:rsidRDefault="00697EC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697EC4" w:rsidRDefault="00697E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28.03.2012 </w:t>
            </w:r>
            <w:hyperlink r:id="rId40" w:history="1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23.10.2020 </w:t>
            </w:r>
            <w:hyperlink r:id="rId41" w:history="1">
              <w:r>
                <w:rPr>
                  <w:color w:val="0000FF"/>
                </w:rPr>
                <w:t>N 750-п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7EC4" w:rsidRDefault="00697EC4">
      <w:pPr>
        <w:pStyle w:val="ConsPlusNormal"/>
        <w:jc w:val="both"/>
      </w:pPr>
    </w:p>
    <w:p w:rsidR="00697EC4" w:rsidRDefault="00697EC4">
      <w:pPr>
        <w:pStyle w:val="ConsPlusTitle"/>
        <w:jc w:val="center"/>
        <w:outlineLvl w:val="1"/>
      </w:pPr>
      <w:r>
        <w:t>АННОТИРОВАННЫЙ ПЕРЕЧЕНЬ ТАКСОНОВ И ПОПУЛЯЦИЙ</w:t>
      </w:r>
    </w:p>
    <w:p w:rsidR="00697EC4" w:rsidRDefault="00697EC4">
      <w:pPr>
        <w:pStyle w:val="ConsPlusTitle"/>
        <w:jc w:val="center"/>
      </w:pPr>
      <w:r>
        <w:t>ЖИВОТНЫХ, НУЖДАЮЩИХСЯ В ОСОБОМ ВНИМАНИИ К ИХ СОСТОЯНИЮ</w:t>
      </w:r>
    </w:p>
    <w:p w:rsidR="00697EC4" w:rsidRDefault="00697EC4">
      <w:pPr>
        <w:pStyle w:val="ConsPlusTitle"/>
        <w:jc w:val="center"/>
      </w:pPr>
      <w:r>
        <w:lastRenderedPageBreak/>
        <w:t>В ПРИРОДНОЙ СРЕДЕ НА ТЕРРИТОРИИ КРАСНОЯРСКОГО КРАЯ</w:t>
      </w:r>
    </w:p>
    <w:p w:rsidR="00697EC4" w:rsidRDefault="00697EC4">
      <w:pPr>
        <w:pStyle w:val="ConsPlusNormal"/>
        <w:jc w:val="both"/>
      </w:pPr>
    </w:p>
    <w:p w:rsidR="00697EC4" w:rsidRDefault="00697EC4">
      <w:pPr>
        <w:pStyle w:val="ConsPlusTitle"/>
        <w:jc w:val="center"/>
        <w:outlineLvl w:val="2"/>
      </w:pPr>
      <w:r>
        <w:t>ПОДТИП ПОЗВОНОЧНЫЕ - Fhylum Vertebrata</w:t>
      </w:r>
    </w:p>
    <w:p w:rsidR="00697EC4" w:rsidRDefault="00697E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350"/>
        <w:gridCol w:w="2029"/>
      </w:tblGrid>
      <w:tr w:rsidR="00697EC4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97EC4" w:rsidRDefault="0069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697EC4" w:rsidRDefault="00697EC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697EC4" w:rsidRDefault="00697EC4">
            <w:pPr>
              <w:pStyle w:val="ConsPlusNormal"/>
              <w:jc w:val="center"/>
            </w:pPr>
            <w:r>
              <w:t>Причины включения перечень</w:t>
            </w:r>
          </w:p>
        </w:tc>
      </w:tr>
      <w:tr w:rsidR="00697EC4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97EC4" w:rsidRDefault="00697E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blPrEx>
          <w:tblBorders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</w:p>
        </w:tc>
        <w:tc>
          <w:tcPr>
            <w:tcW w:w="8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  <w:outlineLvl w:val="3"/>
            </w:pPr>
            <w:r>
              <w:t>Класс млекопитающие - Classis Mammalia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7EC4" w:rsidRDefault="00697EC4"/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  <w:outlineLvl w:val="4"/>
            </w:pPr>
            <w:r>
              <w:t>Отряд хищные - Ordo Carnivora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Выдра - Lutra lutra L.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уязвимый вид с сокращающейся численностью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Рысь - Felis Lynx L. центральные и южные районы края)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уязвимый вид с сокращающейся численностью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  <w:outlineLvl w:val="4"/>
            </w:pPr>
            <w:r>
              <w:t>Отряд парнокопытные - Ordo Artiodactyla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Сибирский кабан - Sus scrofa sibiricus Staffe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редкий вид на границе ареала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Кабарга - Moschus moschiferus L.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уязвимый вид с быстро сокращающейся численностью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Козел сибирский, или козел горный, козерог - Capra sibirica Pall. - приенисейская субпопуляция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уязвимая популяционная группировка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5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28.03.2012 N 130-п)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Олень благородный, марал - Cervus elaphus sibiricus Sev, за исключением Аргинской субпопуляции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уязвимый вид с сокращающейся численностью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6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28.03.2012 N 130-п)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7</w:t>
            </w: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Лось - Alces alces L.: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/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- кетско-кемчугская группировка (Енисейский, Пировский, Казачинский, Большемуртинский, Емельяновский районы)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группировка с резко сокращающейся численностью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/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- западно-саянская группировка (Шушенский, Ермаковский, Каратузский районы)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легко уязвимые популяционные группировки вида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/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- восточно-саянская группировка (Новоселовский, Манский, Партизанский, Ирбейский районы)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 xml:space="preserve">локальные легко уязвимые </w:t>
            </w:r>
            <w:r>
              <w:lastRenderedPageBreak/>
              <w:t>популяционные группировки вида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/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- абзацы пятый - шестой исключены. - </w:t>
            </w: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28.03.2012 N 130-п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Лесной северный олень - Rangifer tarandus valentinae Flerov (сымская группировка)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локальная легко уязвимая популяционная группировка вида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  <w:outlineLvl w:val="3"/>
            </w:pPr>
            <w:r>
              <w:t>Класс птицы - Classis Aves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/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  <w:outlineLvl w:val="4"/>
            </w:pPr>
            <w:r>
              <w:t>Отряд гагарообразные - Ordo Gaviiformes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Чернозобая гагара - Gavia arctica (L.)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редкий легко уязвимый вид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/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  <w:outlineLvl w:val="4"/>
            </w:pPr>
            <w:r>
              <w:t>Отряд гусеобразные - Ordo Anseriformes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Западный тундровый гуменник - Anser fabalis rossicus But. За исключением Тувино-минусинской субпопуляции и Красноярско-канской субпопуляции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уязвимый вид с быстро сокращающейся численностью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(п. 2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28.03.2012 N 130-п)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Серая утка - Anas strepera L.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узкоареальный вид с неопределенным статусом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Горбоносый турпан - Melanitta deglandi Bonap. (саянская группировка)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редкий легко уязвимый вид с ограниченным распространением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  <w:outlineLvl w:val="4"/>
            </w:pPr>
            <w:r>
              <w:t>Отряд соколообразные - Ordo Falconiformes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Дербник - Aesalon columbarius (L.)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уязвимый вид с сокращающейся численностью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Перепел - Coturnix coturnix (L.)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уязвимый вид с быстро сокращающейся численностью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  <w:outlineLvl w:val="4"/>
            </w:pPr>
            <w:r>
              <w:t>Отряд ржанкообразные - Ordo Charadriiformes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7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Галстучник - Charadrius hiaticula L.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редкий вид, встречающийся во время пролета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Большой улит - Tringa nebularia (Gunn.)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уязвимый вид с неопределенным статусом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Щеголь - Tringa erythropys (Pall.)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редкий вид, встречающийся во время пролета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10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Поручейник - Tringa stagnatilis (Bechst.)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вид на периферии ареала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11</w:t>
            </w: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Исключен. -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28.03.2012 N 130-п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12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Гаршнеп - Lymnocryptes minimus (Brunn.)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редкий с неопределенным статусом вид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13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Средний кроншнеп - Numenius phaeopus (L.)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редкий легко уязвимый вид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  <w:outlineLvl w:val="4"/>
            </w:pPr>
            <w:r>
              <w:t>Отряд совообразные - Ordo Strigiformes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14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Белая сова - Nyctea scandiaca (L.)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редкий зимующий вид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15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Сплюшка - Otus scops (L.)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редкий уязвимый вид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  <w:outlineLvl w:val="4"/>
            </w:pPr>
            <w:r>
              <w:t>Отряд воробьинообразные - Ordo Passeriformes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16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Обыкновенный соловей - Luscinia luscinia (L.)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редкий вид на границе ареала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17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Пестрый дрозд - Zoothera dauma (Lath.)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узкоареальный вид с невыясненным статусом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18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Обыкновенная пищуха - Certhia familiaris (L.)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редкий вид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19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Сибирская чечевица - Carpodacus roseus (Pall.)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редкий вид с невыясненным статусом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20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Большая чечевица - Carpodacus rubicilla (Guld.)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редкий вид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21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Длиннохвостый снегирь - Uragus sibiricus (Pall.)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редкий вид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22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Серый снегирь - Pyrrhula cineracea Cab.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редкий вид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23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Овсянка Годлевского - Emberiza godlewskii Tacz.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узкоареальный вид с неопределенным статусом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  <w:outlineLvl w:val="3"/>
            </w:pPr>
            <w:r>
              <w:t>Класс костные рыбы - Classis Osteichthyes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  <w:outlineLvl w:val="4"/>
            </w:pPr>
            <w:r>
              <w:t>Отряд осетрообразные - Ordo Acipenseriformes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Стерлядь - Acipenser ruthenus L. (популяция р. Сым, бассейн Енисея)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популяция с узким ареалом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Отряд лососеобразные - Ordo Salmoniformes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Обыкновенный таймень Hucho taimen (Pall)., за исключением популяции бассейна реки Ангара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уязвимый вид с сокращающейся численностью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23.10.2020 N 750-п)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Мокчегор - Coregonus lavaretus pidschian nat. mokscxegor Ostroumov (оз. Маковское, бассейн Енисея)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узкоареальный вид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Енисейский речной (горбоносый) сиг - Coregonus lavaretus pidschian nat. fluviatilis Issatsh.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уязвимый вид с сокращающейся численностью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7EC4" w:rsidRDefault="00697EC4">
            <w:pPr>
              <w:pStyle w:val="ConsPlusNormal"/>
            </w:pPr>
            <w:r>
              <w:t>Валек - Prosopium cylindraceum Pall. et Penn. (бассейн Енисея)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узкоареальный уязвимый вид</w:t>
            </w:r>
          </w:p>
        </w:tc>
      </w:tr>
      <w:tr w:rsidR="00697E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7EC4" w:rsidRDefault="00697EC4">
            <w:pPr>
              <w:pStyle w:val="ConsPlusNormal"/>
            </w:pPr>
            <w: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EC4" w:rsidRDefault="00697EC4">
            <w:pPr>
              <w:pStyle w:val="ConsPlusNormal"/>
            </w:pPr>
            <w:r>
              <w:t>Нельма - Stenodus leucichthys (Guldenstadt) (р. Чулым, бассейн Оби)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EC4" w:rsidRDefault="00697EC4">
            <w:pPr>
              <w:pStyle w:val="ConsPlusNormal"/>
            </w:pPr>
            <w:r>
              <w:t>уязвимый вид с быстро сокращающейся численностью</w:t>
            </w:r>
          </w:p>
        </w:tc>
      </w:tr>
    </w:tbl>
    <w:p w:rsidR="00697EC4" w:rsidRDefault="00697EC4">
      <w:pPr>
        <w:pStyle w:val="ConsPlusNormal"/>
        <w:jc w:val="both"/>
      </w:pPr>
    </w:p>
    <w:p w:rsidR="00697EC4" w:rsidRDefault="00697EC4">
      <w:pPr>
        <w:pStyle w:val="ConsPlusNormal"/>
        <w:jc w:val="both"/>
      </w:pPr>
    </w:p>
    <w:p w:rsidR="00697EC4" w:rsidRDefault="00697EC4">
      <w:pPr>
        <w:pStyle w:val="ConsPlusNormal"/>
        <w:jc w:val="both"/>
      </w:pPr>
    </w:p>
    <w:p w:rsidR="00697EC4" w:rsidRDefault="00697EC4">
      <w:pPr>
        <w:pStyle w:val="ConsPlusNormal"/>
        <w:jc w:val="both"/>
      </w:pPr>
    </w:p>
    <w:p w:rsidR="00697EC4" w:rsidRDefault="00697EC4">
      <w:pPr>
        <w:pStyle w:val="ConsPlusNormal"/>
        <w:jc w:val="both"/>
      </w:pPr>
    </w:p>
    <w:p w:rsidR="00697EC4" w:rsidRDefault="00697EC4">
      <w:pPr>
        <w:pStyle w:val="ConsPlusNormal"/>
        <w:jc w:val="right"/>
        <w:outlineLvl w:val="0"/>
      </w:pPr>
      <w:r>
        <w:t>Приложение N 3</w:t>
      </w:r>
    </w:p>
    <w:p w:rsidR="00697EC4" w:rsidRDefault="00697EC4">
      <w:pPr>
        <w:pStyle w:val="ConsPlusNormal"/>
        <w:jc w:val="right"/>
      </w:pPr>
      <w:r>
        <w:t>к Постановлению</w:t>
      </w:r>
    </w:p>
    <w:p w:rsidR="00697EC4" w:rsidRDefault="00697EC4">
      <w:pPr>
        <w:pStyle w:val="ConsPlusNormal"/>
        <w:jc w:val="right"/>
      </w:pPr>
      <w:r>
        <w:t>администрации края</w:t>
      </w:r>
    </w:p>
    <w:p w:rsidR="00697EC4" w:rsidRDefault="00697EC4">
      <w:pPr>
        <w:pStyle w:val="ConsPlusNormal"/>
        <w:jc w:val="right"/>
      </w:pPr>
      <w:r>
        <w:t>от 6 апреля 2000 г. N 254-П</w:t>
      </w:r>
    </w:p>
    <w:p w:rsidR="00697EC4" w:rsidRDefault="00697EC4">
      <w:pPr>
        <w:pStyle w:val="ConsPlusNormal"/>
        <w:jc w:val="both"/>
      </w:pPr>
    </w:p>
    <w:p w:rsidR="00697EC4" w:rsidRDefault="00697EC4">
      <w:pPr>
        <w:pStyle w:val="ConsPlusTitle"/>
        <w:jc w:val="center"/>
      </w:pPr>
      <w:bookmarkStart w:id="3" w:name="P885"/>
      <w:bookmarkEnd w:id="3"/>
      <w:r>
        <w:t>ПЕРЕЧЕНЬ</w:t>
      </w:r>
    </w:p>
    <w:p w:rsidR="00697EC4" w:rsidRDefault="00697EC4">
      <w:pPr>
        <w:pStyle w:val="ConsPlusTitle"/>
        <w:jc w:val="center"/>
      </w:pPr>
      <w:r>
        <w:t>ВИДОВ ДИКИХ ЖИВОТНЫХ, ИСКЛЮЧЕННЫХ ИЗ КРАСНОЙ</w:t>
      </w:r>
    </w:p>
    <w:p w:rsidR="00697EC4" w:rsidRDefault="00697EC4">
      <w:pPr>
        <w:pStyle w:val="ConsPlusTitle"/>
        <w:jc w:val="center"/>
      </w:pPr>
      <w:r>
        <w:t>КНИГИ КРАСНОЯРСКОГО КРАЯ</w:t>
      </w:r>
    </w:p>
    <w:p w:rsidR="00697EC4" w:rsidRDefault="00697E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7E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7EC4" w:rsidRDefault="00697E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7EC4" w:rsidRDefault="00697E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697EC4" w:rsidRDefault="00697EC4">
            <w:pPr>
              <w:pStyle w:val="ConsPlusNormal"/>
              <w:jc w:val="center"/>
            </w:pPr>
            <w:r>
              <w:rPr>
                <w:color w:val="392C69"/>
              </w:rPr>
              <w:t>от 28.03.2012 N 130-п)</w:t>
            </w:r>
          </w:p>
        </w:tc>
      </w:tr>
    </w:tbl>
    <w:p w:rsidR="00697EC4" w:rsidRDefault="00697EC4">
      <w:pPr>
        <w:pStyle w:val="ConsPlusNormal"/>
        <w:jc w:val="both"/>
      </w:pPr>
    </w:p>
    <w:p w:rsidR="00697EC4" w:rsidRDefault="00697EC4">
      <w:pPr>
        <w:sectPr w:rsidR="00697EC4" w:rsidSect="006C1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260"/>
        <w:gridCol w:w="2029"/>
      </w:tblGrid>
      <w:tr w:rsidR="00697EC4">
        <w:tc>
          <w:tcPr>
            <w:tcW w:w="660" w:type="dxa"/>
          </w:tcPr>
          <w:p w:rsidR="00697EC4" w:rsidRDefault="00697EC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260" w:type="dxa"/>
          </w:tcPr>
          <w:p w:rsidR="00697EC4" w:rsidRDefault="00697EC4">
            <w:pPr>
              <w:pStyle w:val="ConsPlusNormal"/>
              <w:jc w:val="center"/>
            </w:pPr>
            <w:r>
              <w:t>Вид, подвид, популяционная группировка</w:t>
            </w:r>
          </w:p>
        </w:tc>
        <w:tc>
          <w:tcPr>
            <w:tcW w:w="2029" w:type="dxa"/>
          </w:tcPr>
          <w:p w:rsidR="00697EC4" w:rsidRDefault="00697EC4">
            <w:pPr>
              <w:pStyle w:val="ConsPlusNormal"/>
              <w:jc w:val="center"/>
            </w:pPr>
            <w:r>
              <w:t xml:space="preserve">Категория редкости </w:t>
            </w:r>
            <w:hyperlink w:anchor="P9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7EC4">
        <w:tc>
          <w:tcPr>
            <w:tcW w:w="9949" w:type="dxa"/>
            <w:gridSpan w:val="3"/>
          </w:tcPr>
          <w:p w:rsidR="00697EC4" w:rsidRDefault="00697EC4">
            <w:pPr>
              <w:pStyle w:val="ConsPlusNormal"/>
              <w:jc w:val="center"/>
              <w:outlineLvl w:val="1"/>
            </w:pPr>
            <w:r>
              <w:t>Класс насекомые - Insecta</w:t>
            </w:r>
          </w:p>
        </w:tc>
      </w:tr>
      <w:tr w:rsidR="00697EC4">
        <w:tc>
          <w:tcPr>
            <w:tcW w:w="660" w:type="dxa"/>
          </w:tcPr>
          <w:p w:rsidR="00697EC4" w:rsidRDefault="00697EC4">
            <w:pPr>
              <w:pStyle w:val="ConsPlusNormal"/>
            </w:pPr>
            <w:r>
              <w:t>1</w:t>
            </w:r>
          </w:p>
        </w:tc>
        <w:tc>
          <w:tcPr>
            <w:tcW w:w="7260" w:type="dxa"/>
          </w:tcPr>
          <w:p w:rsidR="00697EC4" w:rsidRDefault="00697EC4">
            <w:pPr>
              <w:pStyle w:val="ConsPlusNormal"/>
            </w:pPr>
            <w:r>
              <w:t>Жук-носорог обыкновенный - Oryctes nasicornis nasicornis L.</w:t>
            </w:r>
          </w:p>
        </w:tc>
        <w:tc>
          <w:tcPr>
            <w:tcW w:w="2029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660" w:type="dxa"/>
          </w:tcPr>
          <w:p w:rsidR="00697EC4" w:rsidRDefault="00697EC4">
            <w:pPr>
              <w:pStyle w:val="ConsPlusNormal"/>
            </w:pPr>
            <w:r>
              <w:t>2</w:t>
            </w:r>
          </w:p>
        </w:tc>
        <w:tc>
          <w:tcPr>
            <w:tcW w:w="7260" w:type="dxa"/>
          </w:tcPr>
          <w:p w:rsidR="00697EC4" w:rsidRDefault="00697EC4">
            <w:pPr>
              <w:pStyle w:val="ConsPlusNormal"/>
            </w:pPr>
            <w:r>
              <w:t>Шмель моховой - Bombus muscorum (Fabr.)</w:t>
            </w:r>
          </w:p>
        </w:tc>
        <w:tc>
          <w:tcPr>
            <w:tcW w:w="2029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660" w:type="dxa"/>
          </w:tcPr>
          <w:p w:rsidR="00697EC4" w:rsidRDefault="00697EC4">
            <w:pPr>
              <w:pStyle w:val="ConsPlusNormal"/>
            </w:pPr>
            <w:r>
              <w:t>3</w:t>
            </w:r>
          </w:p>
        </w:tc>
        <w:tc>
          <w:tcPr>
            <w:tcW w:w="7260" w:type="dxa"/>
          </w:tcPr>
          <w:p w:rsidR="00697EC4" w:rsidRDefault="00697EC4">
            <w:pPr>
              <w:pStyle w:val="ConsPlusNormal"/>
            </w:pPr>
            <w:r>
              <w:t>Шмель Шренка - Bombus schrenckii F. Morawitz</w:t>
            </w:r>
          </w:p>
        </w:tc>
        <w:tc>
          <w:tcPr>
            <w:tcW w:w="2029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660" w:type="dxa"/>
          </w:tcPr>
          <w:p w:rsidR="00697EC4" w:rsidRDefault="00697EC4">
            <w:pPr>
              <w:pStyle w:val="ConsPlusNormal"/>
            </w:pPr>
            <w:r>
              <w:t>4</w:t>
            </w:r>
          </w:p>
        </w:tc>
        <w:tc>
          <w:tcPr>
            <w:tcW w:w="7260" w:type="dxa"/>
          </w:tcPr>
          <w:p w:rsidR="00697EC4" w:rsidRDefault="00697EC4">
            <w:pPr>
              <w:pStyle w:val="ConsPlusNormal"/>
            </w:pPr>
            <w:r>
              <w:t>Шмель модестус, или шмель скромный - Bombus modestus Eversm.</w:t>
            </w:r>
          </w:p>
        </w:tc>
        <w:tc>
          <w:tcPr>
            <w:tcW w:w="2029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660" w:type="dxa"/>
          </w:tcPr>
          <w:p w:rsidR="00697EC4" w:rsidRDefault="00697EC4">
            <w:pPr>
              <w:pStyle w:val="ConsPlusNormal"/>
            </w:pPr>
            <w:r>
              <w:t>5</w:t>
            </w:r>
          </w:p>
        </w:tc>
        <w:tc>
          <w:tcPr>
            <w:tcW w:w="7260" w:type="dxa"/>
          </w:tcPr>
          <w:p w:rsidR="00697EC4" w:rsidRDefault="00697EC4">
            <w:pPr>
              <w:pStyle w:val="ConsPlusNormal"/>
            </w:pPr>
            <w:r>
              <w:t>Шмель спорадикус - Bombus sporadicus Nyl.</w:t>
            </w:r>
          </w:p>
        </w:tc>
        <w:tc>
          <w:tcPr>
            <w:tcW w:w="2029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660" w:type="dxa"/>
          </w:tcPr>
          <w:p w:rsidR="00697EC4" w:rsidRDefault="00697EC4">
            <w:pPr>
              <w:pStyle w:val="ConsPlusNormal"/>
            </w:pPr>
            <w:r>
              <w:t>6</w:t>
            </w:r>
          </w:p>
        </w:tc>
        <w:tc>
          <w:tcPr>
            <w:tcW w:w="7260" w:type="dxa"/>
          </w:tcPr>
          <w:p w:rsidR="00697EC4" w:rsidRDefault="00697EC4">
            <w:pPr>
              <w:pStyle w:val="ConsPlusNormal"/>
            </w:pPr>
            <w:r>
              <w:t>Шмель байкальский - Bombus subbaicalensis Vogt</w:t>
            </w:r>
          </w:p>
        </w:tc>
        <w:tc>
          <w:tcPr>
            <w:tcW w:w="2029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660" w:type="dxa"/>
          </w:tcPr>
          <w:p w:rsidR="00697EC4" w:rsidRDefault="00697EC4">
            <w:pPr>
              <w:pStyle w:val="ConsPlusNormal"/>
            </w:pPr>
            <w:r>
              <w:t>7</w:t>
            </w:r>
          </w:p>
        </w:tc>
        <w:tc>
          <w:tcPr>
            <w:tcW w:w="7260" w:type="dxa"/>
          </w:tcPr>
          <w:p w:rsidR="00697EC4" w:rsidRDefault="00697EC4">
            <w:pPr>
              <w:pStyle w:val="ConsPlusNormal"/>
            </w:pPr>
            <w:r>
              <w:t>Рофитоидес серый - Rophitoides canus (Eversm.)</w:t>
            </w:r>
          </w:p>
        </w:tc>
        <w:tc>
          <w:tcPr>
            <w:tcW w:w="2029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660" w:type="dxa"/>
          </w:tcPr>
          <w:p w:rsidR="00697EC4" w:rsidRDefault="00697EC4">
            <w:pPr>
              <w:pStyle w:val="ConsPlusNormal"/>
            </w:pPr>
            <w:r>
              <w:t>8</w:t>
            </w:r>
          </w:p>
        </w:tc>
        <w:tc>
          <w:tcPr>
            <w:tcW w:w="7260" w:type="dxa"/>
          </w:tcPr>
          <w:p w:rsidR="00697EC4" w:rsidRDefault="00697EC4">
            <w:pPr>
              <w:pStyle w:val="ConsPlusNormal"/>
            </w:pPr>
            <w:r>
              <w:t>Парусник восточносибирский - Parnassius tenedius Eversm.</w:t>
            </w:r>
          </w:p>
        </w:tc>
        <w:tc>
          <w:tcPr>
            <w:tcW w:w="2029" w:type="dxa"/>
          </w:tcPr>
          <w:p w:rsidR="00697EC4" w:rsidRDefault="00697EC4">
            <w:pPr>
              <w:pStyle w:val="ConsPlusNormal"/>
              <w:jc w:val="center"/>
            </w:pPr>
            <w:r>
              <w:t>3</w:t>
            </w:r>
          </w:p>
        </w:tc>
      </w:tr>
      <w:tr w:rsidR="00697EC4">
        <w:tc>
          <w:tcPr>
            <w:tcW w:w="9949" w:type="dxa"/>
            <w:gridSpan w:val="3"/>
          </w:tcPr>
          <w:p w:rsidR="00697EC4" w:rsidRDefault="00697EC4">
            <w:pPr>
              <w:pStyle w:val="ConsPlusNormal"/>
              <w:jc w:val="center"/>
              <w:outlineLvl w:val="1"/>
            </w:pPr>
            <w:r>
              <w:t>Класс земноводные - Amphibia</w:t>
            </w:r>
          </w:p>
        </w:tc>
      </w:tr>
      <w:tr w:rsidR="00697EC4">
        <w:tc>
          <w:tcPr>
            <w:tcW w:w="660" w:type="dxa"/>
          </w:tcPr>
          <w:p w:rsidR="00697EC4" w:rsidRDefault="00697EC4">
            <w:pPr>
              <w:pStyle w:val="ConsPlusNormal"/>
            </w:pPr>
            <w:r>
              <w:t>1</w:t>
            </w:r>
          </w:p>
        </w:tc>
        <w:tc>
          <w:tcPr>
            <w:tcW w:w="7260" w:type="dxa"/>
          </w:tcPr>
          <w:p w:rsidR="00697EC4" w:rsidRDefault="00697EC4">
            <w:pPr>
              <w:pStyle w:val="ConsPlusNormal"/>
            </w:pPr>
            <w:r>
              <w:t>Зеленая жаба - Bufo viridis Laur.</w:t>
            </w:r>
          </w:p>
        </w:tc>
        <w:tc>
          <w:tcPr>
            <w:tcW w:w="2029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9949" w:type="dxa"/>
            <w:gridSpan w:val="3"/>
          </w:tcPr>
          <w:p w:rsidR="00697EC4" w:rsidRDefault="00697EC4">
            <w:pPr>
              <w:pStyle w:val="ConsPlusNormal"/>
              <w:jc w:val="center"/>
            </w:pPr>
            <w:r>
              <w:t>Класс птицы - Aves</w:t>
            </w:r>
          </w:p>
        </w:tc>
      </w:tr>
      <w:tr w:rsidR="00697EC4">
        <w:tc>
          <w:tcPr>
            <w:tcW w:w="660" w:type="dxa"/>
          </w:tcPr>
          <w:p w:rsidR="00697EC4" w:rsidRDefault="00697EC4">
            <w:pPr>
              <w:pStyle w:val="ConsPlusNormal"/>
            </w:pPr>
            <w:r>
              <w:t>1</w:t>
            </w:r>
          </w:p>
        </w:tc>
        <w:tc>
          <w:tcPr>
            <w:tcW w:w="7260" w:type="dxa"/>
          </w:tcPr>
          <w:p w:rsidR="00697EC4" w:rsidRDefault="00697EC4">
            <w:pPr>
              <w:pStyle w:val="ConsPlusNormal"/>
            </w:pPr>
            <w:r>
              <w:t>Коростель - Crex crex (L.)</w:t>
            </w:r>
          </w:p>
        </w:tc>
        <w:tc>
          <w:tcPr>
            <w:tcW w:w="2029" w:type="dxa"/>
          </w:tcPr>
          <w:p w:rsidR="00697EC4" w:rsidRDefault="00697EC4">
            <w:pPr>
              <w:pStyle w:val="ConsPlusNormal"/>
              <w:jc w:val="center"/>
            </w:pPr>
            <w:r>
              <w:t>2</w:t>
            </w:r>
          </w:p>
        </w:tc>
      </w:tr>
      <w:tr w:rsidR="00697EC4">
        <w:tc>
          <w:tcPr>
            <w:tcW w:w="660" w:type="dxa"/>
          </w:tcPr>
          <w:p w:rsidR="00697EC4" w:rsidRDefault="00697EC4">
            <w:pPr>
              <w:pStyle w:val="ConsPlusNormal"/>
            </w:pPr>
            <w:r>
              <w:t>2</w:t>
            </w:r>
          </w:p>
        </w:tc>
        <w:tc>
          <w:tcPr>
            <w:tcW w:w="7260" w:type="dxa"/>
          </w:tcPr>
          <w:p w:rsidR="00697EC4" w:rsidRDefault="00697EC4">
            <w:pPr>
              <w:pStyle w:val="ConsPlusNormal"/>
            </w:pPr>
            <w:r>
              <w:t>Домовый сыч - Athene noctua (Scop.)</w:t>
            </w:r>
          </w:p>
        </w:tc>
        <w:tc>
          <w:tcPr>
            <w:tcW w:w="2029" w:type="dxa"/>
          </w:tcPr>
          <w:p w:rsidR="00697EC4" w:rsidRDefault="00697EC4">
            <w:pPr>
              <w:pStyle w:val="ConsPlusNormal"/>
              <w:jc w:val="center"/>
            </w:pPr>
            <w:r>
              <w:t>4</w:t>
            </w:r>
          </w:p>
        </w:tc>
      </w:tr>
      <w:tr w:rsidR="00697EC4">
        <w:tc>
          <w:tcPr>
            <w:tcW w:w="660" w:type="dxa"/>
          </w:tcPr>
          <w:p w:rsidR="00697EC4" w:rsidRDefault="00697EC4">
            <w:pPr>
              <w:pStyle w:val="ConsPlusNormal"/>
            </w:pPr>
            <w:r>
              <w:t>3</w:t>
            </w:r>
          </w:p>
        </w:tc>
        <w:tc>
          <w:tcPr>
            <w:tcW w:w="7260" w:type="dxa"/>
          </w:tcPr>
          <w:p w:rsidR="00697EC4" w:rsidRDefault="00697EC4">
            <w:pPr>
              <w:pStyle w:val="ConsPlusNormal"/>
            </w:pPr>
            <w:r>
              <w:t>Черная кряква - Anas poecilorhyncha Forst.</w:t>
            </w:r>
          </w:p>
        </w:tc>
        <w:tc>
          <w:tcPr>
            <w:tcW w:w="2029" w:type="dxa"/>
          </w:tcPr>
          <w:p w:rsidR="00697EC4" w:rsidRDefault="00697EC4">
            <w:pPr>
              <w:pStyle w:val="ConsPlusNormal"/>
              <w:jc w:val="center"/>
            </w:pPr>
            <w:r>
              <w:t>6</w:t>
            </w:r>
          </w:p>
        </w:tc>
      </w:tr>
      <w:tr w:rsidR="00697EC4">
        <w:tc>
          <w:tcPr>
            <w:tcW w:w="9949" w:type="dxa"/>
            <w:gridSpan w:val="3"/>
          </w:tcPr>
          <w:p w:rsidR="00697EC4" w:rsidRDefault="00697EC4">
            <w:pPr>
              <w:pStyle w:val="ConsPlusNormal"/>
              <w:jc w:val="center"/>
              <w:outlineLvl w:val="1"/>
            </w:pPr>
            <w:r>
              <w:t>Класс млекопитающие - Mammalia</w:t>
            </w:r>
          </w:p>
        </w:tc>
      </w:tr>
      <w:tr w:rsidR="00697EC4">
        <w:tc>
          <w:tcPr>
            <w:tcW w:w="660" w:type="dxa"/>
          </w:tcPr>
          <w:p w:rsidR="00697EC4" w:rsidRDefault="00697EC4">
            <w:pPr>
              <w:pStyle w:val="ConsPlusNormal"/>
            </w:pPr>
            <w:r>
              <w:t>1</w:t>
            </w:r>
          </w:p>
        </w:tc>
        <w:tc>
          <w:tcPr>
            <w:tcW w:w="7260" w:type="dxa"/>
          </w:tcPr>
          <w:p w:rsidR="00697EC4" w:rsidRDefault="00697EC4">
            <w:pPr>
              <w:pStyle w:val="ConsPlusNormal"/>
            </w:pPr>
            <w:r>
              <w:t>Бобр обыкновенный - Castor fiber pohlei Sereb., C.f. tuvinicus Lav., (западносибирский и тувинский подвиды)</w:t>
            </w:r>
          </w:p>
        </w:tc>
        <w:tc>
          <w:tcPr>
            <w:tcW w:w="2029" w:type="dxa"/>
          </w:tcPr>
          <w:p w:rsidR="00697EC4" w:rsidRDefault="00697EC4">
            <w:pPr>
              <w:pStyle w:val="ConsPlusNormal"/>
              <w:jc w:val="center"/>
            </w:pPr>
            <w:r>
              <w:t>0</w:t>
            </w:r>
          </w:p>
        </w:tc>
      </w:tr>
      <w:tr w:rsidR="00697EC4">
        <w:tc>
          <w:tcPr>
            <w:tcW w:w="660" w:type="dxa"/>
          </w:tcPr>
          <w:p w:rsidR="00697EC4" w:rsidRDefault="00697EC4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7260" w:type="dxa"/>
          </w:tcPr>
          <w:p w:rsidR="00697EC4" w:rsidRDefault="00697EC4">
            <w:pPr>
              <w:pStyle w:val="ConsPlusNormal"/>
            </w:pPr>
            <w:r>
              <w:t>Козел сибирский, или козел горный, козерог - Capra sibirica Pall. (приенисейская группировка)</w:t>
            </w:r>
          </w:p>
        </w:tc>
        <w:tc>
          <w:tcPr>
            <w:tcW w:w="2029" w:type="dxa"/>
          </w:tcPr>
          <w:p w:rsidR="00697EC4" w:rsidRDefault="00697EC4">
            <w:pPr>
              <w:pStyle w:val="ConsPlusNormal"/>
              <w:jc w:val="center"/>
            </w:pPr>
            <w:r>
              <w:t>3 - 4</w:t>
            </w:r>
          </w:p>
        </w:tc>
      </w:tr>
    </w:tbl>
    <w:p w:rsidR="00697EC4" w:rsidRDefault="00697EC4">
      <w:pPr>
        <w:pStyle w:val="ConsPlusNormal"/>
        <w:jc w:val="both"/>
      </w:pPr>
    </w:p>
    <w:p w:rsidR="00697EC4" w:rsidRDefault="00697EC4">
      <w:pPr>
        <w:pStyle w:val="ConsPlusNormal"/>
        <w:ind w:firstLine="540"/>
        <w:jc w:val="both"/>
      </w:pPr>
      <w:r>
        <w:t>--------------------------------</w:t>
      </w:r>
    </w:p>
    <w:p w:rsidR="00697EC4" w:rsidRDefault="00697EC4">
      <w:pPr>
        <w:pStyle w:val="ConsPlusNormal"/>
        <w:spacing w:before="220"/>
        <w:ind w:firstLine="540"/>
        <w:jc w:val="both"/>
      </w:pPr>
      <w:bookmarkStart w:id="4" w:name="P943"/>
      <w:bookmarkEnd w:id="4"/>
      <w:r>
        <w:t>&lt;*&gt; Категории редкости:</w:t>
      </w:r>
    </w:p>
    <w:p w:rsidR="00697EC4" w:rsidRDefault="00697EC4">
      <w:pPr>
        <w:pStyle w:val="ConsPlusNormal"/>
        <w:spacing w:before="220"/>
        <w:ind w:firstLine="540"/>
        <w:jc w:val="both"/>
      </w:pPr>
      <w:r>
        <w:t>0 - вероятно исчезнувшие. Таксоны и популяции, известные ранее на территории Красноярского края, но нахождение которых в природе не подтверждено (для беспозвоночных животных - в последние 100 лет; для позвоночных животных, растений и грибов - в последние 50 лет);</w:t>
      </w:r>
    </w:p>
    <w:p w:rsidR="00697EC4" w:rsidRDefault="00697EC4">
      <w:pPr>
        <w:pStyle w:val="ConsPlusNormal"/>
        <w:spacing w:before="220"/>
        <w:ind w:firstLine="540"/>
        <w:jc w:val="both"/>
      </w:pPr>
      <w:r>
        <w:t>1 - находящиеся под угрозой исчезновения. Таксоны и популяции, численность особей которых уменьшилась до критического уровня таким образом, что в ближайшее время они могут исчезнуть;</w:t>
      </w:r>
    </w:p>
    <w:p w:rsidR="00697EC4" w:rsidRDefault="00697EC4">
      <w:pPr>
        <w:pStyle w:val="ConsPlusNormal"/>
        <w:spacing w:before="220"/>
        <w:ind w:firstLine="540"/>
        <w:jc w:val="both"/>
      </w:pPr>
      <w:r>
        <w:t>2 - сокращающиеся в численности. Таксоны и популяции с неуклонно сокращающейся численностью, которые при дальнейшем воздействии факторов, снижающих численность, могут в короткие сроки перейти в первую категорию;</w:t>
      </w:r>
    </w:p>
    <w:p w:rsidR="00697EC4" w:rsidRDefault="00697EC4">
      <w:pPr>
        <w:pStyle w:val="ConsPlusNormal"/>
        <w:spacing w:before="220"/>
        <w:ind w:firstLine="540"/>
        <w:jc w:val="both"/>
      </w:pPr>
      <w:r>
        <w:t>3 - редкие. Таксоны и популяции, которые имеют малую численность и распределены на ограниченной территории (акватории) или спорадически распространены на значительных территориях (акваториях);</w:t>
      </w:r>
    </w:p>
    <w:p w:rsidR="00697EC4" w:rsidRDefault="00697EC4">
      <w:pPr>
        <w:pStyle w:val="ConsPlusNormal"/>
        <w:spacing w:before="220"/>
        <w:ind w:firstLine="540"/>
        <w:jc w:val="both"/>
      </w:pPr>
      <w:r>
        <w:t>4 - неопределенные по статусу. Таксоны и популяции, которые, вероятно, относятся к одной из предыдущих категорий, но достаточных сведений об их состоянии в природе в настоящее время нет, либо они не в полной мере соответствуют критериям всех остальных категорий;</w:t>
      </w:r>
    </w:p>
    <w:p w:rsidR="00697EC4" w:rsidRDefault="00697EC4">
      <w:pPr>
        <w:pStyle w:val="ConsPlusNormal"/>
        <w:spacing w:before="220"/>
        <w:ind w:firstLine="540"/>
        <w:jc w:val="both"/>
      </w:pPr>
      <w:r>
        <w:t>5 - восстанавливаемые и восстанавливающиеся. Таксоны и популяции, численность и распространение которых начали восстанавливаться и приближаться к состоянию, когда в срочных мерах охраны и воспроизводства нуждаться не будут;</w:t>
      </w:r>
    </w:p>
    <w:p w:rsidR="00697EC4" w:rsidRDefault="00697EC4">
      <w:pPr>
        <w:pStyle w:val="ConsPlusNormal"/>
        <w:spacing w:before="220"/>
        <w:ind w:firstLine="540"/>
        <w:jc w:val="both"/>
      </w:pPr>
      <w:r>
        <w:t>6 - редкие расселяющиеся виды. Таксоны и популяции, численность которых на соседних территориях остается низкой. В Красноярском крае появляются в силу изменения условий обитания в границах прежнего ареала;</w:t>
      </w:r>
    </w:p>
    <w:p w:rsidR="00697EC4" w:rsidRDefault="00697EC4">
      <w:pPr>
        <w:pStyle w:val="ConsPlusNormal"/>
        <w:spacing w:before="220"/>
        <w:ind w:firstLine="540"/>
        <w:jc w:val="both"/>
      </w:pPr>
      <w:r>
        <w:t>7 - залетные виды животных, занесенные в Красную книгу Российской Федерации. Редкие виды с невыясненным характером пребывания, но систематически отмечаемые на территории Красноярского края.</w:t>
      </w:r>
    </w:p>
    <w:p w:rsidR="00697EC4" w:rsidRDefault="00697EC4">
      <w:pPr>
        <w:pStyle w:val="ConsPlusNormal"/>
        <w:jc w:val="both"/>
      </w:pPr>
    </w:p>
    <w:p w:rsidR="00697EC4" w:rsidRDefault="00697EC4">
      <w:pPr>
        <w:pStyle w:val="ConsPlusNormal"/>
        <w:jc w:val="both"/>
      </w:pPr>
    </w:p>
    <w:p w:rsidR="00697EC4" w:rsidRDefault="00697E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1D7" w:rsidRDefault="00C171D7">
      <w:bookmarkStart w:id="5" w:name="_GoBack"/>
      <w:bookmarkEnd w:id="5"/>
    </w:p>
    <w:sectPr w:rsidR="00C171D7" w:rsidSect="005005B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C4"/>
    <w:rsid w:val="00697EC4"/>
    <w:rsid w:val="00C1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7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7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7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7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7E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7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7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7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7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7E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36C78746606E4F87E6D34C30686B55F4C63B6DC3C162371D34BF4A10EF953100BBEFAE81FE16F01863FC64BCD8FB6C5BB782775845D81694850F24t0T4E" TargetMode="External"/><Relationship Id="rId18" Type="http://schemas.openxmlformats.org/officeDocument/2006/relationships/hyperlink" Target="consultantplus://offline/ref=FB36C78746606E4F87E6D34C30686B55F4C63B6DC3C162371D34BF4A10EF953100BBEFAE81FE16F01863FC67B9D8FB6C5BB782775845D81694850F24t0T4E" TargetMode="External"/><Relationship Id="rId26" Type="http://schemas.openxmlformats.org/officeDocument/2006/relationships/hyperlink" Target="consultantplus://offline/ref=FB36C78746606E4F87E6D34C30686B55F4C63B6DC3C162371D34BF4A10EF953100BBEFAE81FE16F01863FC63BFD8FB6C5BB782775845D81694850F24t0T4E" TargetMode="External"/><Relationship Id="rId39" Type="http://schemas.openxmlformats.org/officeDocument/2006/relationships/hyperlink" Target="consultantplus://offline/ref=FB36C78746606E4F87E6D34C30686B55F4C63B6DC3C162371D34BF4A10EF953100BBEFAE81FE16F01863FD61B3D8FB6C5BB782775845D81694850F24t0T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36C78746606E4F87E6D34C30686B55F4C63B6DC3C162371D34BF4A10EF953100BBEFAE81FE16F01863FC61BAD8FB6C5BB782775845D81694850F24t0T4E" TargetMode="External"/><Relationship Id="rId34" Type="http://schemas.openxmlformats.org/officeDocument/2006/relationships/hyperlink" Target="consultantplus://offline/ref=FB36C78746606E4F87E6D34C30686B55F4C63B6DC3C162371D34BF4A10EF953100BBEFAE81FE16F01863FD66BDD8FB6C5BB782775845D81694850F24t0T4E" TargetMode="External"/><Relationship Id="rId42" Type="http://schemas.openxmlformats.org/officeDocument/2006/relationships/hyperlink" Target="consultantplus://offline/ref=FB36C78746606E4F87E6D34C30686B55F4C63B6DC6C361311A3BE24018B6993307B4B0B986B71AF11863FD63B187FE794AEF8E71415BDA0A88870Dt2T7E" TargetMode="External"/><Relationship Id="rId47" Type="http://schemas.openxmlformats.org/officeDocument/2006/relationships/hyperlink" Target="consultantplus://offline/ref=FB36C78746606E4F87E6D34C30686B55F4C63B6DC3C162371D34BF4A10EF953100BBEFAE81FE16F01863FD62B2D8FB6C5BB782775845D81694850F24t0T4E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B36C78746606E4F87E6D34C30686B55F4C63B6DC3C162371D34BF4A10EF953100BBEFAE81FE16F01863FC64BFD8FB6C5BB782775845D81694850F24t0T4E" TargetMode="External"/><Relationship Id="rId12" Type="http://schemas.openxmlformats.org/officeDocument/2006/relationships/hyperlink" Target="consultantplus://offline/ref=FB36C78746606E4F87E6D34C30686B55F4C63B6DC6C361311A3BE24018B6993307B4B0B986B71AF11863FD67B187FE794AEF8E71415BDA0A88870Dt2T7E" TargetMode="External"/><Relationship Id="rId17" Type="http://schemas.openxmlformats.org/officeDocument/2006/relationships/hyperlink" Target="consultantplus://offline/ref=FB36C78746606E4F87E6D34C30686B55F4C63B6DC3C162371D34BF4A10EF953100BBEFAE81FE16F01863FC66BDD8FB6C5BB782775845D81694850F24t0T4E" TargetMode="External"/><Relationship Id="rId25" Type="http://schemas.openxmlformats.org/officeDocument/2006/relationships/hyperlink" Target="consultantplus://offline/ref=FB36C78746606E4F87E6D34C30686B55F4C63B6DC3C162371D34BF4A10EF953100BBEFAE81FE16F01863FC63BBD8FB6C5BB782775845D81694850F24t0T4E" TargetMode="External"/><Relationship Id="rId33" Type="http://schemas.openxmlformats.org/officeDocument/2006/relationships/hyperlink" Target="consultantplus://offline/ref=FB36C78746606E4F87E6D34C30686B55F4C63B6DC3C162371D34BF4A10EF953100BBEFAE81FE16F01863FD66BAD8FB6C5BB782775845D81694850F24t0T4E" TargetMode="External"/><Relationship Id="rId38" Type="http://schemas.openxmlformats.org/officeDocument/2006/relationships/hyperlink" Target="consultantplus://offline/ref=FB36C78746606E4F87E6D34C30686B55F4C63B6DC3C162371D34BF4A10EF953100BBEFAE81FE16F01863FD61B8D8FB6C5BB782775845D81694850F24t0T4E" TargetMode="External"/><Relationship Id="rId46" Type="http://schemas.openxmlformats.org/officeDocument/2006/relationships/hyperlink" Target="consultantplus://offline/ref=FB36C78746606E4F87E6D34C30686B55F4C63B6DC6C361311A3BE24018B6993307B4B0B986B71AF11863FE61B187FE794AEF8E71415BDA0A88870Dt2T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36C78746606E4F87E6D34C30686B55F4C63B6DC3C162371D34BF4A10EF953100BBEFAE81FE16F01863FC65B3D8FB6C5BB782775845D81694850F24t0T4E" TargetMode="External"/><Relationship Id="rId20" Type="http://schemas.openxmlformats.org/officeDocument/2006/relationships/hyperlink" Target="consultantplus://offline/ref=FB36C78746606E4F87E6D34C30686B55F4C63B6DC3C162371D34BF4A10EF953100BBEFAE81FE16F01863FC60BED8FB6C5BB782775845D81694850F24t0T4E" TargetMode="External"/><Relationship Id="rId29" Type="http://schemas.openxmlformats.org/officeDocument/2006/relationships/hyperlink" Target="consultantplus://offline/ref=FB36C78746606E4F87E6D34C30686B55F4C63B6DC3C162371D34BF4A10EF953100BBEFAE81FE16F01863FC6DBED8FB6C5BB782775845D81694850F24t0T4E" TargetMode="External"/><Relationship Id="rId41" Type="http://schemas.openxmlformats.org/officeDocument/2006/relationships/hyperlink" Target="consultantplus://offline/ref=FB36C78746606E4F87E6D34C30686B55F4C63B6DC3C162371D34BF4A10EF953100BBEFAE81FE16F01863FD62BCD8FB6C5BB782775845D81694850F24t0T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36C78746606E4F87E6D34C30686B55F4C63B6DC6C361311A3BE24018B6993307B4B0B986B71AF11863FC61B187FE794AEF8E71415BDA0A88870Dt2T7E" TargetMode="External"/><Relationship Id="rId11" Type="http://schemas.openxmlformats.org/officeDocument/2006/relationships/hyperlink" Target="consultantplus://offline/ref=FB36C78746606E4F87E6D34C30686B55F4C63B6DC6C361311A3BE24018B6993307B4B0B986B71AF11863FD65B187FE794AEF8E71415BDA0A88870Dt2T7E" TargetMode="External"/><Relationship Id="rId24" Type="http://schemas.openxmlformats.org/officeDocument/2006/relationships/hyperlink" Target="consultantplus://offline/ref=FB36C78746606E4F87E6D34C30686B55F4C63B6DC3C162371D34BF4A10EF953100BBEFAE81FE16F01863FC62BFD8FB6C5BB782775845D81694850F24t0T4E" TargetMode="External"/><Relationship Id="rId32" Type="http://schemas.openxmlformats.org/officeDocument/2006/relationships/hyperlink" Target="consultantplus://offline/ref=FB36C78746606E4F87E6D34C30686B55F4C63B6DC3C162371D34BF4A10EF953100BBEFAE81FE16F01863FD65BED8FB6C5BB782775845D81694850F24t0T4E" TargetMode="External"/><Relationship Id="rId37" Type="http://schemas.openxmlformats.org/officeDocument/2006/relationships/hyperlink" Target="consultantplus://offline/ref=FB36C78746606E4F87E6D34C30686B55F4C63B6DC3C162371D34BF4A10EF953100BBEFAE81FE16F01863FD60BFD8FB6C5BB782775845D81694850F24t0T4E" TargetMode="External"/><Relationship Id="rId40" Type="http://schemas.openxmlformats.org/officeDocument/2006/relationships/hyperlink" Target="consultantplus://offline/ref=FB36C78746606E4F87E6D34C30686B55F4C63B6DC6C361311A3BE24018B6993307B4B0B986B71AF11863FD60B187FE794AEF8E71415BDA0A88870Dt2T7E" TargetMode="External"/><Relationship Id="rId45" Type="http://schemas.openxmlformats.org/officeDocument/2006/relationships/hyperlink" Target="consultantplus://offline/ref=FB36C78746606E4F87E6D34C30686B55F4C63B6DC6C361311A3BE24018B6993307B4B0B986B71AF11863FE67B187FE794AEF8E71415BDA0A88870Dt2T7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B36C78746606E4F87E6D34C30686B55F4C63B6DC3C162371D34BF4A10EF953100BBEFAE81FE16F01863FC65BED8FB6C5BB782775845D81694850F24t0T4E" TargetMode="External"/><Relationship Id="rId23" Type="http://schemas.openxmlformats.org/officeDocument/2006/relationships/hyperlink" Target="consultantplus://offline/ref=FB36C78746606E4F87E6D34C30686B55F4C63B6DC3C162371D34BF4A10EF953100BBEFAE81FE16F01863FC62BAD8FB6C5BB782775845D81694850F24t0T4E" TargetMode="External"/><Relationship Id="rId28" Type="http://schemas.openxmlformats.org/officeDocument/2006/relationships/hyperlink" Target="consultantplus://offline/ref=FB36C78746606E4F87E6D34C30686B55F4C63B6DC3C162371D34BF4A10EF953100BBEFAE81FE16F01863FC6CBDD8FB6C5BB782775845D81694850F24t0T4E" TargetMode="External"/><Relationship Id="rId36" Type="http://schemas.openxmlformats.org/officeDocument/2006/relationships/hyperlink" Target="consultantplus://offline/ref=FB36C78746606E4F87E6D34C30686B55F4C63B6DC3C162371D34BF4A10EF953100BBEFAE81FE16F01863FD67B2D8FB6C5BB782775845D81694850F24t0T4E" TargetMode="External"/><Relationship Id="rId49" Type="http://schemas.openxmlformats.org/officeDocument/2006/relationships/hyperlink" Target="consultantplus://offline/ref=FB36C78746606E4F87E6D34C30686B55F4C63B6DC6C361311A3BE24018B6993307B4B0B986B71AF11863FE62B187FE794AEF8E71415BDA0A88870Dt2T7E" TargetMode="External"/><Relationship Id="rId10" Type="http://schemas.openxmlformats.org/officeDocument/2006/relationships/hyperlink" Target="consultantplus://offline/ref=FB36C78746606E4F87E6D34C30686B55F4C63B6DC6C361311A3BE24018B6993307B4B0B986B71AF11863FD64B187FE794AEF8E71415BDA0A88870Dt2T7E" TargetMode="External"/><Relationship Id="rId19" Type="http://schemas.openxmlformats.org/officeDocument/2006/relationships/hyperlink" Target="consultantplus://offline/ref=FB36C78746606E4F87E6D34C30686B55F4C63B6DC3C162371D34BF4A10EF953100BBEFAE81FE16F01863FC67B2D8FB6C5BB782775845D81694850F24t0T4E" TargetMode="External"/><Relationship Id="rId31" Type="http://schemas.openxmlformats.org/officeDocument/2006/relationships/hyperlink" Target="consultantplus://offline/ref=FB36C78746606E4F87E6D34C30686B55F4C63B6DC3C162371D34BF4A10EF953100BBEFAE81FE16F01863FD64B2D8FB6C5BB782775845D81694850F24t0T4E" TargetMode="External"/><Relationship Id="rId44" Type="http://schemas.openxmlformats.org/officeDocument/2006/relationships/hyperlink" Target="consultantplus://offline/ref=FB36C78746606E4F87E6D34C30686B55F4C63B6DC6C361311A3BE24018B6993307B4B0B986B71AF11863FE64B187FE794AEF8E71415BDA0A88870Dt2T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36C78746606E4F87E6D34C30686B55F4C63B6DC6C361311A3BE24018B6993307B4B0B986B71AF11863FC6CB187FE794AEF8E71415BDA0A88870Dt2T7E" TargetMode="External"/><Relationship Id="rId14" Type="http://schemas.openxmlformats.org/officeDocument/2006/relationships/hyperlink" Target="consultantplus://offline/ref=FB36C78746606E4F87E6D34C30686B55F4C63B6DC3C162371D34BF4A10EF953100BBEFAE81FE16F01863FC64B2D8FB6C5BB782775845D81694850F24t0T4E" TargetMode="External"/><Relationship Id="rId22" Type="http://schemas.openxmlformats.org/officeDocument/2006/relationships/hyperlink" Target="consultantplus://offline/ref=FB36C78746606E4F87E6D34C30686B55F4C63B6DC3C162371D34BF4A10EF953100BBEFAE81FE16F01863FC61BCD8FB6C5BB782775845D81694850F24t0T4E" TargetMode="External"/><Relationship Id="rId27" Type="http://schemas.openxmlformats.org/officeDocument/2006/relationships/hyperlink" Target="consultantplus://offline/ref=FB36C78746606E4F87E6D34C30686B55F4C63B6DC3C162371D34BF4A10EF953100BBEFAE81FE16F01863FC6CBAD8FB6C5BB782775845D81694850F24t0T4E" TargetMode="External"/><Relationship Id="rId30" Type="http://schemas.openxmlformats.org/officeDocument/2006/relationships/hyperlink" Target="consultantplus://offline/ref=FB36C78746606E4F87E6D34C30686B55F4C63B6DC3C162371D34BF4A10EF953100BBEFAE81FE16F01863FD64BBD8FB6C5BB782775845D81694850F24t0T4E" TargetMode="External"/><Relationship Id="rId35" Type="http://schemas.openxmlformats.org/officeDocument/2006/relationships/hyperlink" Target="consultantplus://offline/ref=FB36C78746606E4F87E6D34C30686B55F4C63B6DC3C162371D34BF4A10EF953100BBEFAE81FE16F01863FD67B9D8FB6C5BB782775845D81694850F24t0T4E" TargetMode="External"/><Relationship Id="rId43" Type="http://schemas.openxmlformats.org/officeDocument/2006/relationships/hyperlink" Target="consultantplus://offline/ref=FB36C78746606E4F87E6D34C30686B55F4C63B6DC6C361311A3BE24018B6993307B4B0B986B71AF11863FD63B187FE794AEF8E71415BDA0A88870Dt2T7E" TargetMode="External"/><Relationship Id="rId48" Type="http://schemas.openxmlformats.org/officeDocument/2006/relationships/hyperlink" Target="consultantplus://offline/ref=FB36C78746606E4F87E6D34C30686B55F4C63B6DC3C162371D34BF4A10EF953100BBEFAE81FE16F01863FD63BAD8FB6C5BB782775845D81694850F24t0T4E" TargetMode="External"/><Relationship Id="rId8" Type="http://schemas.openxmlformats.org/officeDocument/2006/relationships/hyperlink" Target="consultantplus://offline/ref=FB36C78746606E4F87E6D34C30686B55F4C63B6DC3C06F341C30BF4A10EF953100BBEFAE81FE16F01863FD66BED8FB6C5BB782775845D81694850F24t0T4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4553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2021-02-17T04:19:00Z</dcterms:created>
  <dcterms:modified xsi:type="dcterms:W3CDTF">2021-02-17T04:20:00Z</dcterms:modified>
</cp:coreProperties>
</file>